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17E6" w14:textId="77777777" w:rsidR="005A1528" w:rsidRPr="00044582" w:rsidRDefault="005A15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4582">
        <w:rPr>
          <w:rFonts w:ascii="Times New Roman" w:hAnsi="Times New Roman"/>
          <w:b/>
          <w:sz w:val="28"/>
          <w:szCs w:val="28"/>
        </w:rPr>
        <w:t>Jana Marie Iverson</w:t>
      </w:r>
    </w:p>
    <w:p w14:paraId="2C8AD8FA" w14:textId="77777777" w:rsidR="00290F9B" w:rsidRPr="00044582" w:rsidRDefault="00290F9B">
      <w:pPr>
        <w:jc w:val="center"/>
        <w:rPr>
          <w:rFonts w:ascii="Times New Roman" w:hAnsi="Times New Roman"/>
          <w:sz w:val="24"/>
          <w:szCs w:val="24"/>
        </w:rPr>
      </w:pPr>
      <w:r w:rsidRPr="00044582">
        <w:rPr>
          <w:rFonts w:ascii="Times New Roman" w:hAnsi="Times New Roman"/>
          <w:sz w:val="24"/>
          <w:szCs w:val="24"/>
        </w:rPr>
        <w:t>Curriculum Vitae</w:t>
      </w:r>
    </w:p>
    <w:p w14:paraId="65B2C390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5A1528" w:rsidRPr="00E0516C" w14:paraId="6E74E11C" w14:textId="77777777" w:rsidTr="00C73DBD">
        <w:trPr>
          <w:trHeight w:val="422"/>
        </w:trPr>
        <w:tc>
          <w:tcPr>
            <w:tcW w:w="4788" w:type="dxa"/>
          </w:tcPr>
          <w:p w14:paraId="160555DD" w14:textId="77777777" w:rsidR="005A1528" w:rsidRPr="00290F9B" w:rsidRDefault="00290F9B" w:rsidP="00C12379">
            <w:pPr>
              <w:spacing w:afterLines="50" w:after="120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4788" w:type="dxa"/>
          </w:tcPr>
          <w:p w14:paraId="65BBBE00" w14:textId="77777777" w:rsidR="005A1528" w:rsidRPr="00E0516C" w:rsidRDefault="005A1528" w:rsidP="00C12379">
            <w:pPr>
              <w:spacing w:afterLines="50" w:after="12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28" w:rsidRPr="00E0516C" w14:paraId="0129D4AA" w14:textId="77777777" w:rsidTr="00C73DBD">
        <w:tc>
          <w:tcPr>
            <w:tcW w:w="4788" w:type="dxa"/>
          </w:tcPr>
          <w:p w14:paraId="14ECEA95" w14:textId="77777777" w:rsidR="005A1528" w:rsidRPr="00E0516C" w:rsidRDefault="005A1528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Department of Psycholog</w:t>
            </w:r>
            <w:r w:rsidR="00C10EE0" w:rsidRPr="00E0516C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5FF00FE6" w14:textId="77777777" w:rsidR="005A1528" w:rsidRPr="00E0516C" w:rsidRDefault="005A1528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r w:rsidR="00C10EE0" w:rsidRPr="00E0516C">
              <w:rPr>
                <w:rFonts w:ascii="Times New Roman" w:hAnsi="Times New Roman"/>
                <w:sz w:val="24"/>
                <w:szCs w:val="24"/>
              </w:rPr>
              <w:t>Pittsburgh</w:t>
            </w:r>
          </w:p>
        </w:tc>
        <w:tc>
          <w:tcPr>
            <w:tcW w:w="4788" w:type="dxa"/>
          </w:tcPr>
          <w:p w14:paraId="179EC61F" w14:textId="77777777" w:rsidR="00290F9B" w:rsidRPr="00290F9B" w:rsidRDefault="00290F9B" w:rsidP="00290F9B">
            <w:pPr>
              <w:pStyle w:val="Heading7"/>
              <w:ind w:left="0" w:right="0"/>
              <w:rPr>
                <w:szCs w:val="24"/>
              </w:rPr>
            </w:pPr>
            <w:r w:rsidRPr="00290F9B">
              <w:rPr>
                <w:b/>
                <w:szCs w:val="24"/>
              </w:rPr>
              <w:t>Phone:</w:t>
            </w:r>
            <w:r w:rsidRPr="00290F9B">
              <w:rPr>
                <w:szCs w:val="24"/>
              </w:rPr>
              <w:t xml:space="preserve"> (412) 624-6160</w:t>
            </w:r>
          </w:p>
          <w:p w14:paraId="41234564" w14:textId="77777777" w:rsidR="00151D85" w:rsidRP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Fax: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(412) 624-4428</w:t>
            </w:r>
          </w:p>
        </w:tc>
      </w:tr>
      <w:tr w:rsidR="005A1528" w:rsidRPr="00E0516C" w14:paraId="517DB246" w14:textId="77777777" w:rsidTr="00C73DBD">
        <w:tc>
          <w:tcPr>
            <w:tcW w:w="4788" w:type="dxa"/>
          </w:tcPr>
          <w:p w14:paraId="3CD02E3D" w14:textId="77777777" w:rsidR="005A1528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3415 Sennott Square</w:t>
            </w:r>
          </w:p>
          <w:p w14:paraId="198AA1A5" w14:textId="77777777" w:rsidR="00C10EE0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210 S. Bouquet St.</w:t>
            </w:r>
          </w:p>
          <w:p w14:paraId="766800D1" w14:textId="77777777" w:rsidR="005A1528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Pittsburgh, PA 15260</w:t>
            </w:r>
          </w:p>
        </w:tc>
        <w:tc>
          <w:tcPr>
            <w:tcW w:w="4788" w:type="dxa"/>
          </w:tcPr>
          <w:p w14:paraId="0EF455E1" w14:textId="77777777" w:rsidR="005A1528" w:rsidRP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Email: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jiverson@pitt.edu</w:t>
            </w:r>
          </w:p>
          <w:p w14:paraId="4E8F4745" w14:textId="77777777" w:rsid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Lab webpage: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B11069" w:rsidRPr="006A53C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http://www.pitt.edu/~icl</w:t>
              </w:r>
            </w:hyperlink>
          </w:p>
          <w:p w14:paraId="69ADF430" w14:textId="77777777" w:rsidR="00B11069" w:rsidRPr="00290F9B" w:rsidRDefault="00B11069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D034A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</w:p>
    <w:p w14:paraId="7FE4223E" w14:textId="77777777" w:rsidR="005A1528" w:rsidRPr="00290F9B" w:rsidRDefault="005A1528" w:rsidP="00290F9B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Professional and Academic Positions</w:t>
      </w:r>
    </w:p>
    <w:p w14:paraId="6E02A818" w14:textId="77777777" w:rsidR="00451D93" w:rsidRDefault="00451D93" w:rsidP="00C73DBD">
      <w:pPr>
        <w:pStyle w:val="BodyText"/>
        <w:ind w:left="3540" w:hanging="3540"/>
        <w:rPr>
          <w:szCs w:val="24"/>
        </w:rPr>
      </w:pPr>
      <w:r>
        <w:rPr>
          <w:szCs w:val="24"/>
        </w:rPr>
        <w:t>University of Pittsburgh</w:t>
      </w:r>
      <w:r>
        <w:rPr>
          <w:szCs w:val="24"/>
        </w:rPr>
        <w:tab/>
        <w:t>Professor, Department of Psychology, 2012-present</w:t>
      </w:r>
    </w:p>
    <w:p w14:paraId="76F79F6B" w14:textId="77777777" w:rsidR="00451D93" w:rsidRDefault="00451D93" w:rsidP="00C73DBD">
      <w:pPr>
        <w:pStyle w:val="BodyText"/>
        <w:ind w:left="3540" w:hanging="3540"/>
        <w:rPr>
          <w:szCs w:val="24"/>
        </w:rPr>
      </w:pPr>
    </w:p>
    <w:p w14:paraId="14ABD212" w14:textId="77777777" w:rsidR="001B1295" w:rsidRPr="00E0516C" w:rsidRDefault="00282C7A" w:rsidP="00C73DBD">
      <w:pPr>
        <w:pStyle w:val="BodyText"/>
        <w:ind w:left="3540" w:hanging="3540"/>
        <w:rPr>
          <w:szCs w:val="24"/>
        </w:rPr>
      </w:pPr>
      <w:r w:rsidRPr="00E0516C">
        <w:rPr>
          <w:szCs w:val="24"/>
        </w:rPr>
        <w:t>University of Pittsburgh</w:t>
      </w:r>
      <w:r w:rsidR="001B1295" w:rsidRPr="00E0516C">
        <w:rPr>
          <w:szCs w:val="24"/>
        </w:rPr>
        <w:tab/>
      </w:r>
      <w:r w:rsidR="00C73DBD">
        <w:rPr>
          <w:szCs w:val="24"/>
        </w:rPr>
        <w:tab/>
      </w:r>
      <w:r w:rsidR="001B1295" w:rsidRPr="00E0516C">
        <w:rPr>
          <w:szCs w:val="24"/>
        </w:rPr>
        <w:t xml:space="preserve">Associate Professor, Department of Psychology, </w:t>
      </w:r>
      <w:r w:rsidRPr="00E0516C">
        <w:rPr>
          <w:szCs w:val="24"/>
        </w:rPr>
        <w:t>2006-</w:t>
      </w:r>
      <w:r w:rsidR="00451D93">
        <w:rPr>
          <w:szCs w:val="24"/>
        </w:rPr>
        <w:t>2012</w:t>
      </w:r>
    </w:p>
    <w:p w14:paraId="1EA6BC4E" w14:textId="77777777" w:rsidR="001B1295" w:rsidRPr="00E0516C" w:rsidRDefault="001B1295" w:rsidP="001B1295">
      <w:pPr>
        <w:pStyle w:val="BodyText"/>
        <w:ind w:left="1620" w:hanging="1620"/>
        <w:rPr>
          <w:szCs w:val="24"/>
        </w:rPr>
      </w:pPr>
    </w:p>
    <w:p w14:paraId="7D92C5E9" w14:textId="77777777" w:rsidR="00151D85" w:rsidRPr="00E0516C" w:rsidRDefault="00282C7A">
      <w:pPr>
        <w:pStyle w:val="BodyText"/>
        <w:ind w:left="1620" w:hanging="1620"/>
        <w:rPr>
          <w:szCs w:val="24"/>
        </w:rPr>
      </w:pPr>
      <w:r w:rsidRPr="00E0516C">
        <w:rPr>
          <w:szCs w:val="24"/>
        </w:rPr>
        <w:t>University of Pittsburgh</w:t>
      </w:r>
      <w:r w:rsidR="00151D85" w:rsidRPr="00E0516C">
        <w:rPr>
          <w:szCs w:val="24"/>
        </w:rPr>
        <w:tab/>
      </w:r>
      <w:r w:rsidR="00C73DBD">
        <w:rPr>
          <w:szCs w:val="24"/>
        </w:rPr>
        <w:tab/>
      </w:r>
      <w:r w:rsidR="00151D85" w:rsidRPr="00E0516C">
        <w:rPr>
          <w:szCs w:val="24"/>
        </w:rPr>
        <w:t xml:space="preserve">Assistant Professor, Department of Psychology, </w:t>
      </w:r>
      <w:r w:rsidRPr="00E0516C">
        <w:rPr>
          <w:szCs w:val="24"/>
        </w:rPr>
        <w:t>2003-2006</w:t>
      </w:r>
    </w:p>
    <w:p w14:paraId="02BF8A16" w14:textId="77777777" w:rsidR="00151D85" w:rsidRPr="00E0516C" w:rsidRDefault="00151D85">
      <w:pPr>
        <w:pStyle w:val="BodyText"/>
        <w:ind w:left="1620" w:hanging="1620"/>
        <w:rPr>
          <w:szCs w:val="24"/>
        </w:rPr>
      </w:pPr>
    </w:p>
    <w:p w14:paraId="09212D03" w14:textId="77777777" w:rsidR="005A1528" w:rsidRPr="00E0516C" w:rsidRDefault="00282C7A" w:rsidP="00C73DBD">
      <w:pPr>
        <w:pStyle w:val="BodyText"/>
        <w:ind w:left="3540" w:hanging="3540"/>
        <w:rPr>
          <w:szCs w:val="24"/>
        </w:rPr>
      </w:pPr>
      <w:r w:rsidRPr="00E0516C">
        <w:rPr>
          <w:szCs w:val="24"/>
        </w:rPr>
        <w:t>University of Missouri-Columbia</w:t>
      </w:r>
      <w:r>
        <w:rPr>
          <w:szCs w:val="24"/>
        </w:rPr>
        <w:t xml:space="preserve"> </w:t>
      </w:r>
      <w:r w:rsidR="00C73DBD">
        <w:rPr>
          <w:szCs w:val="24"/>
        </w:rPr>
        <w:tab/>
      </w:r>
      <w:r w:rsidR="005A1528" w:rsidRPr="00E0516C">
        <w:rPr>
          <w:szCs w:val="24"/>
        </w:rPr>
        <w:t>Assistant Professor, Depart</w:t>
      </w:r>
      <w:r>
        <w:rPr>
          <w:szCs w:val="24"/>
        </w:rPr>
        <w:t xml:space="preserve">ment of Psychological Sciences, </w:t>
      </w:r>
      <w:r w:rsidRPr="00E0516C">
        <w:rPr>
          <w:szCs w:val="24"/>
        </w:rPr>
        <w:t>1999-2003</w:t>
      </w:r>
    </w:p>
    <w:p w14:paraId="58C8765A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</w:p>
    <w:p w14:paraId="1D713640" w14:textId="77777777" w:rsidR="005A1528" w:rsidRDefault="00C73DBD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Indiana University</w:t>
      </w:r>
      <w:r w:rsidR="005A1528" w:rsidRPr="00E051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1528" w:rsidRPr="00E0516C">
        <w:rPr>
          <w:rFonts w:ascii="Times New Roman" w:hAnsi="Times New Roman"/>
          <w:sz w:val="24"/>
          <w:szCs w:val="24"/>
        </w:rPr>
        <w:t xml:space="preserve">Postdoctoral Fellow, Department of Psychology, </w:t>
      </w:r>
      <w:r w:rsidRPr="00E0516C">
        <w:rPr>
          <w:rFonts w:ascii="Times New Roman" w:hAnsi="Times New Roman"/>
          <w:sz w:val="24"/>
          <w:szCs w:val="24"/>
        </w:rPr>
        <w:t>1997-1999</w:t>
      </w:r>
    </w:p>
    <w:p w14:paraId="1B3AFE75" w14:textId="77777777" w:rsidR="00290F9B" w:rsidRDefault="00290F9B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14093BD" w14:textId="77777777" w:rsidR="00290F9B" w:rsidRPr="00290F9B" w:rsidRDefault="00290F9B" w:rsidP="00B1526B">
      <w:pPr>
        <w:spacing w:after="120"/>
        <w:ind w:left="1627" w:right="29" w:hanging="162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Other Current Affiliations</w:t>
      </w:r>
    </w:p>
    <w:p w14:paraId="65708D34" w14:textId="77777777" w:rsidR="005A1528" w:rsidRDefault="00B1526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faculty, Department of Communication Sciences &amp; Disorders, University of Pittsburgh</w:t>
      </w:r>
    </w:p>
    <w:p w14:paraId="29E5F209" w14:textId="77777777" w:rsid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</w:p>
    <w:p w14:paraId="75831D8E" w14:textId="77777777" w:rsidR="00B1526B" w:rsidRP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  <w:r w:rsidRPr="00B1526B">
        <w:rPr>
          <w:rFonts w:ascii="Times New Roman" w:hAnsi="Times New Roman"/>
          <w:sz w:val="24"/>
          <w:szCs w:val="24"/>
        </w:rPr>
        <w:t>Secondary faculty, Department of Linguistics, University of Pittsburgh</w:t>
      </w:r>
    </w:p>
    <w:p w14:paraId="4211CC11" w14:textId="77777777" w:rsidR="00B1526B" w:rsidRP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</w:p>
    <w:p w14:paraId="3FCE8F34" w14:textId="77777777" w:rsidR="005A1528" w:rsidRPr="00B1526B" w:rsidRDefault="0072382C" w:rsidP="00B1526B">
      <w:pPr>
        <w:spacing w:after="120"/>
        <w:ind w:right="29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Honorary </w:t>
      </w:r>
      <w:r w:rsidR="005A1528" w:rsidRPr="00B1526B">
        <w:rPr>
          <w:rFonts w:ascii="Times New Roman" w:hAnsi="Times New Roman"/>
          <w:b/>
          <w:bCs/>
          <w:sz w:val="24"/>
          <w:szCs w:val="24"/>
          <w:u w:val="single"/>
        </w:rPr>
        <w:t>Visiting Appointments</w:t>
      </w:r>
    </w:p>
    <w:p w14:paraId="72588E5C" w14:textId="77777777" w:rsidR="00851BB9" w:rsidRPr="00B044F1" w:rsidRDefault="00851BB9" w:rsidP="00851BB9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B044F1">
        <w:rPr>
          <w:rFonts w:ascii="Times New Roman" w:hAnsi="Times New Roman"/>
          <w:sz w:val="24"/>
          <w:szCs w:val="24"/>
        </w:rPr>
        <w:t>Visiting Professor, Department of Human Physiology</w:t>
      </w:r>
      <w:r>
        <w:rPr>
          <w:rFonts w:ascii="Times New Roman" w:hAnsi="Times New Roman"/>
          <w:sz w:val="24"/>
          <w:szCs w:val="24"/>
        </w:rPr>
        <w:t xml:space="preserve">, </w:t>
      </w:r>
      <w:r w:rsidR="00D27B90">
        <w:rPr>
          <w:rFonts w:ascii="Times New Roman" w:hAnsi="Times New Roman"/>
          <w:sz w:val="24"/>
          <w:szCs w:val="24"/>
        </w:rPr>
        <w:t>Università Campus Bio-M</w:t>
      </w:r>
      <w:r w:rsidRPr="00B044F1">
        <w:rPr>
          <w:rFonts w:ascii="Times New Roman" w:hAnsi="Times New Roman"/>
          <w:sz w:val="24"/>
          <w:szCs w:val="24"/>
        </w:rPr>
        <w:t>edico, Rome, 2010-</w:t>
      </w:r>
    </w:p>
    <w:p w14:paraId="4A5A62C5" w14:textId="77777777" w:rsidR="00851BB9" w:rsidRDefault="00851BB9" w:rsidP="00851BB9">
      <w:pPr>
        <w:pStyle w:val="Heading8"/>
        <w:ind w:right="29"/>
        <w:rPr>
          <w:szCs w:val="24"/>
        </w:rPr>
      </w:pPr>
    </w:p>
    <w:p w14:paraId="088C0972" w14:textId="77777777" w:rsidR="005A07BC" w:rsidRPr="00B1526B" w:rsidRDefault="009B2789" w:rsidP="00851BB9">
      <w:pPr>
        <w:pStyle w:val="Heading8"/>
        <w:ind w:right="29"/>
        <w:rPr>
          <w:szCs w:val="24"/>
        </w:rPr>
      </w:pPr>
      <w:r w:rsidRPr="00B1526B">
        <w:rPr>
          <w:szCs w:val="24"/>
        </w:rPr>
        <w:t xml:space="preserve">Visiting Professor, </w:t>
      </w:r>
      <w:r w:rsidR="005A07BC" w:rsidRPr="00B1526B">
        <w:rPr>
          <w:szCs w:val="24"/>
        </w:rPr>
        <w:t>University of Rome “La Sapienza</w:t>
      </w:r>
      <w:r w:rsidR="00282C7A" w:rsidRPr="00B1526B">
        <w:rPr>
          <w:szCs w:val="24"/>
        </w:rPr>
        <w:t>,</w:t>
      </w:r>
      <w:r w:rsidR="005A07BC" w:rsidRPr="00B1526B">
        <w:rPr>
          <w:szCs w:val="24"/>
        </w:rPr>
        <w:t>”</w:t>
      </w:r>
      <w:r w:rsidR="00282C7A" w:rsidRPr="00B1526B">
        <w:rPr>
          <w:szCs w:val="24"/>
        </w:rPr>
        <w:t xml:space="preserve"> 2006</w:t>
      </w:r>
      <w:r w:rsidR="005A07BC" w:rsidRPr="00B1526B">
        <w:rPr>
          <w:szCs w:val="24"/>
        </w:rPr>
        <w:t xml:space="preserve"> </w:t>
      </w:r>
    </w:p>
    <w:p w14:paraId="7F5300C6" w14:textId="77777777" w:rsidR="005A58A3" w:rsidRPr="00B1526B" w:rsidRDefault="005A58A3" w:rsidP="005A07BC">
      <w:pPr>
        <w:pStyle w:val="Heading8"/>
        <w:ind w:left="2880" w:hanging="2880"/>
        <w:rPr>
          <w:szCs w:val="24"/>
        </w:rPr>
      </w:pPr>
    </w:p>
    <w:p w14:paraId="2E51AC22" w14:textId="77777777" w:rsidR="005A1528" w:rsidRDefault="005A1528" w:rsidP="00290F9B">
      <w:pPr>
        <w:pStyle w:val="Heading8"/>
        <w:rPr>
          <w:szCs w:val="24"/>
        </w:rPr>
      </w:pPr>
      <w:r w:rsidRPr="00E0516C">
        <w:rPr>
          <w:szCs w:val="24"/>
        </w:rPr>
        <w:t xml:space="preserve">Visiting Professor, Institute of Psychology, </w:t>
      </w:r>
      <w:r w:rsidR="0032262F">
        <w:rPr>
          <w:szCs w:val="24"/>
        </w:rPr>
        <w:t xml:space="preserve">Italian </w:t>
      </w:r>
      <w:r w:rsidRPr="00E0516C">
        <w:rPr>
          <w:szCs w:val="24"/>
        </w:rPr>
        <w:t xml:space="preserve">National Research Council (CNR), </w:t>
      </w:r>
      <w:r w:rsidR="00282C7A">
        <w:rPr>
          <w:szCs w:val="24"/>
        </w:rPr>
        <w:t>2001</w:t>
      </w:r>
    </w:p>
    <w:p w14:paraId="0E45661A" w14:textId="77777777" w:rsidR="00B044F1" w:rsidRDefault="00B044F1" w:rsidP="00B044F1">
      <w:pPr>
        <w:jc w:val="left"/>
      </w:pPr>
    </w:p>
    <w:p w14:paraId="176AAD71" w14:textId="77777777" w:rsidR="005A07BC" w:rsidRPr="00B044F1" w:rsidRDefault="005A07BC" w:rsidP="00B044F1">
      <w:pPr>
        <w:jc w:val="left"/>
        <w:rPr>
          <w:rFonts w:ascii="Times New Roman" w:hAnsi="Times New Roman"/>
          <w:sz w:val="24"/>
          <w:szCs w:val="24"/>
        </w:rPr>
      </w:pPr>
    </w:p>
    <w:p w14:paraId="728C9227" w14:textId="77777777" w:rsidR="00290F9B" w:rsidRPr="00290F9B" w:rsidRDefault="00290F9B" w:rsidP="00514512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15CFD4A9" w14:textId="77777777" w:rsidR="00290F9B" w:rsidRPr="00E0516C" w:rsidRDefault="00514512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Chicago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Ph.D. </w:t>
      </w:r>
      <w:r w:rsidR="00290F9B" w:rsidRPr="00E0516C">
        <w:rPr>
          <w:rFonts w:ascii="Times New Roman" w:hAnsi="Times New Roman"/>
          <w:sz w:val="24"/>
          <w:szCs w:val="24"/>
        </w:rPr>
        <w:t>Psychology, 1996</w:t>
      </w:r>
    </w:p>
    <w:p w14:paraId="611E1FD9" w14:textId="77777777" w:rsidR="00290F9B" w:rsidRPr="00E0516C" w:rsidRDefault="00514512" w:rsidP="00290F9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Chicago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M.A. Psychology, </w:t>
      </w:r>
      <w:r w:rsidR="00290F9B" w:rsidRPr="00E0516C">
        <w:rPr>
          <w:rFonts w:ascii="Times New Roman" w:hAnsi="Times New Roman"/>
          <w:sz w:val="24"/>
          <w:szCs w:val="24"/>
        </w:rPr>
        <w:t>1994</w:t>
      </w:r>
    </w:p>
    <w:p w14:paraId="5BB8BA79" w14:textId="77777777" w:rsidR="00290F9B" w:rsidRPr="00E0516C" w:rsidRDefault="00514512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Bryn Mawr College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F9B" w:rsidRPr="00E0516C">
        <w:rPr>
          <w:rFonts w:ascii="Times New Roman" w:hAnsi="Times New Roman"/>
          <w:sz w:val="24"/>
          <w:szCs w:val="24"/>
        </w:rPr>
        <w:t xml:space="preserve">A.B. </w:t>
      </w:r>
      <w:r w:rsidRPr="00E0516C">
        <w:rPr>
          <w:rFonts w:ascii="Times New Roman" w:hAnsi="Times New Roman"/>
          <w:sz w:val="24"/>
          <w:szCs w:val="24"/>
        </w:rPr>
        <w:t xml:space="preserve">Psychology </w:t>
      </w:r>
      <w:r>
        <w:rPr>
          <w:rFonts w:ascii="Times New Roman" w:hAnsi="Times New Roman"/>
          <w:sz w:val="24"/>
          <w:szCs w:val="24"/>
        </w:rPr>
        <w:t>(magna cum laude)</w:t>
      </w:r>
      <w:r w:rsidR="00290F9B" w:rsidRPr="00E0516C">
        <w:rPr>
          <w:rFonts w:ascii="Times New Roman" w:hAnsi="Times New Roman"/>
          <w:sz w:val="24"/>
          <w:szCs w:val="24"/>
        </w:rPr>
        <w:t>, 1991</w:t>
      </w:r>
    </w:p>
    <w:p w14:paraId="58D68A59" w14:textId="77777777" w:rsidR="00290F9B" w:rsidRPr="00E0516C" w:rsidRDefault="00290F9B" w:rsidP="00290F9B">
      <w:pPr>
        <w:jc w:val="left"/>
        <w:rPr>
          <w:rFonts w:ascii="Times New Roman" w:hAnsi="Times New Roman"/>
          <w:sz w:val="24"/>
          <w:szCs w:val="24"/>
        </w:rPr>
      </w:pPr>
    </w:p>
    <w:p w14:paraId="398662BB" w14:textId="77777777" w:rsidR="005A1528" w:rsidRPr="00290F9B" w:rsidRDefault="00553EA9" w:rsidP="00514512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Ext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ramural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Grants</w:t>
      </w:r>
      <w:r w:rsidR="00A66A4E" w:rsidRPr="00290F9B">
        <w:rPr>
          <w:rFonts w:ascii="Times New Roman" w:hAnsi="Times New Roman"/>
          <w:b/>
          <w:sz w:val="24"/>
          <w:szCs w:val="24"/>
          <w:u w:val="single"/>
        </w:rPr>
        <w:t xml:space="preserve"> (current)</w:t>
      </w:r>
    </w:p>
    <w:p w14:paraId="73867713" w14:textId="77777777" w:rsidR="008F12DB" w:rsidRPr="006B1E18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6B1E18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C</w:t>
      </w:r>
      <w:r w:rsidRPr="006B1E1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D R01 HD073255</w:t>
      </w:r>
      <w:r w:rsidRPr="006B1E18">
        <w:rPr>
          <w:rFonts w:ascii="Times New Roman" w:hAnsi="Times New Roman"/>
          <w:sz w:val="24"/>
          <w:szCs w:val="24"/>
        </w:rPr>
        <w:t xml:space="preserve"> </w:t>
      </w:r>
    </w:p>
    <w:p w14:paraId="0892F743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6B1E18">
        <w:rPr>
          <w:rFonts w:ascii="Times New Roman" w:hAnsi="Times New Roman"/>
          <w:sz w:val="24"/>
          <w:szCs w:val="24"/>
        </w:rPr>
        <w:lastRenderedPageBreak/>
        <w:t xml:space="preserve">Iverson, J.M. (PI; F. Keller &amp; N.J. Minshew, Co-Is).  </w:t>
      </w:r>
      <w:r>
        <w:rPr>
          <w:rFonts w:ascii="Times New Roman" w:hAnsi="Times New Roman"/>
          <w:sz w:val="24"/>
          <w:szCs w:val="24"/>
        </w:rPr>
        <w:t>Reaching, Posture, Object Exploration, and Language in High- and Low-Risk Infants.</w:t>
      </w:r>
    </w:p>
    <w:p w14:paraId="0924736D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Costs: </w:t>
      </w:r>
      <w:r w:rsidRPr="003F3DF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1,922,128</w:t>
      </w:r>
    </w:p>
    <w:p w14:paraId="566CC4E8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1, 2013 – April 30, 2018</w:t>
      </w:r>
    </w:p>
    <w:p w14:paraId="0E946885" w14:textId="77777777" w:rsidR="00346444" w:rsidRDefault="00346444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</w:p>
    <w:p w14:paraId="6E7A72B5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</w:rPr>
        <w:t>NIDCD R03 DC012647</w:t>
      </w:r>
    </w:p>
    <w:p w14:paraId="6A8F7307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  <w:lang w:val="it-IT"/>
        </w:rPr>
        <w:t xml:space="preserve">Ambrose, Sophie E. (PI; J.M. Iverson, Consultant).  </w:t>
      </w:r>
      <w:r w:rsidRPr="00E6293B">
        <w:rPr>
          <w:rFonts w:ascii="Times New Roman" w:hAnsi="Times New Roman"/>
          <w:sz w:val="24"/>
          <w:szCs w:val="24"/>
        </w:rPr>
        <w:t>Contributions of Gesture to the Linguistic Outcomes of Children with Hearing Loss.</w:t>
      </w:r>
    </w:p>
    <w:p w14:paraId="1C3CB554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$3</w:t>
      </w:r>
      <w:r w:rsidRPr="00E6293B">
        <w:rPr>
          <w:rFonts w:ascii="Times New Roman" w:hAnsi="Times New Roman"/>
          <w:sz w:val="24"/>
          <w:szCs w:val="24"/>
        </w:rPr>
        <w:t>00,000</w:t>
      </w:r>
    </w:p>
    <w:p w14:paraId="5D212730" w14:textId="68412051" w:rsidR="006B366E" w:rsidRDefault="008F12DB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</w:rPr>
        <w:t>March 4, 2013</w:t>
      </w:r>
      <w:r w:rsidR="00346444">
        <w:rPr>
          <w:rFonts w:ascii="Times New Roman" w:hAnsi="Times New Roman"/>
          <w:sz w:val="24"/>
          <w:szCs w:val="24"/>
        </w:rPr>
        <w:t xml:space="preserve"> – </w:t>
      </w:r>
      <w:r w:rsidRPr="00E6293B">
        <w:rPr>
          <w:rFonts w:ascii="Times New Roman" w:hAnsi="Times New Roman"/>
          <w:sz w:val="24"/>
          <w:szCs w:val="24"/>
        </w:rPr>
        <w:t>February 28, 201</w:t>
      </w:r>
      <w:r>
        <w:rPr>
          <w:rFonts w:ascii="Times New Roman" w:hAnsi="Times New Roman"/>
          <w:sz w:val="24"/>
          <w:szCs w:val="24"/>
        </w:rPr>
        <w:t>6</w:t>
      </w:r>
    </w:p>
    <w:p w14:paraId="5BE93E4B" w14:textId="77777777" w:rsidR="00331376" w:rsidRPr="00E0516C" w:rsidRDefault="00331376" w:rsidP="00331376">
      <w:pPr>
        <w:jc w:val="left"/>
        <w:rPr>
          <w:rFonts w:ascii="Times New Roman" w:hAnsi="Times New Roman"/>
          <w:sz w:val="24"/>
          <w:szCs w:val="24"/>
        </w:rPr>
      </w:pPr>
    </w:p>
    <w:p w14:paraId="1E07A5A1" w14:textId="77777777" w:rsidR="00A66A4E" w:rsidRPr="00290F9B" w:rsidRDefault="00A66A4E" w:rsidP="00514512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Ext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ramural Grants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90F9B" w:rsidRPr="00290F9B">
        <w:rPr>
          <w:rFonts w:ascii="Times New Roman" w:hAnsi="Times New Roman"/>
          <w:b/>
          <w:sz w:val="24"/>
          <w:szCs w:val="24"/>
          <w:u w:val="single"/>
        </w:rPr>
        <w:t>past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2B5B26B" w14:textId="77777777" w:rsidR="001B1245" w:rsidRPr="007B58CE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 w:rsidRPr="007B58CE">
        <w:rPr>
          <w:rFonts w:ascii="Times New Roman" w:hAnsi="Times New Roman"/>
          <w:sz w:val="24"/>
          <w:szCs w:val="24"/>
        </w:rPr>
        <w:t xml:space="preserve">NICHD R21 HD068584 </w:t>
      </w:r>
    </w:p>
    <w:p w14:paraId="0F8A5F9B" w14:textId="77777777" w:rsidR="001B1245" w:rsidRPr="007B58CE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(PI;</w:t>
      </w:r>
      <w:r w:rsidRPr="007B58CE">
        <w:rPr>
          <w:rFonts w:ascii="Times New Roman" w:hAnsi="Times New Roman"/>
          <w:sz w:val="24"/>
          <w:szCs w:val="24"/>
        </w:rPr>
        <w:t xml:space="preserve"> F. Keller, Co-I).  Sensor-Based Technology in the Study of Motor Skills in Infants at Risk for ASD.</w:t>
      </w:r>
    </w:p>
    <w:p w14:paraId="4A8281A5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 w:rsidRPr="007B58CE">
        <w:rPr>
          <w:rFonts w:ascii="Times New Roman" w:hAnsi="Times New Roman"/>
          <w:sz w:val="24"/>
          <w:szCs w:val="24"/>
        </w:rPr>
        <w:t>Direct costs: $275,000</w:t>
      </w:r>
    </w:p>
    <w:p w14:paraId="0BB47A99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15, 2011 – April 14, 2013 (NCE to April 14, 2014)</w:t>
      </w:r>
    </w:p>
    <w:p w14:paraId="69530F51" w14:textId="77777777" w:rsidR="001B1245" w:rsidRDefault="001B1245" w:rsidP="008256E0">
      <w:pPr>
        <w:jc w:val="left"/>
        <w:rPr>
          <w:rFonts w:ascii="Times New Roman" w:hAnsi="Times New Roman"/>
          <w:sz w:val="24"/>
          <w:szCs w:val="24"/>
        </w:rPr>
      </w:pPr>
    </w:p>
    <w:p w14:paraId="72C69016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NIMH R21 MH096697</w:t>
      </w:r>
    </w:p>
    <w:p w14:paraId="46929A06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West, M.J. (PI; J.M. Iverson, Consultant).  A Network Approach to the Prediction of Autism Spectrum Disorder.</w:t>
      </w:r>
    </w:p>
    <w:p w14:paraId="012B9FBE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$275,000</w:t>
      </w:r>
    </w:p>
    <w:p w14:paraId="532F167A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15, 2012 – February 28, 2014</w:t>
      </w:r>
    </w:p>
    <w:p w14:paraId="152C86EE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</w:p>
    <w:p w14:paraId="2669D7EC" w14:textId="507E37B9" w:rsidR="008256E0" w:rsidRDefault="008256E0" w:rsidP="001B1245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NICHD R01 HD54979</w:t>
      </w:r>
    </w:p>
    <w:p w14:paraId="458D48AF" w14:textId="77777777" w:rsidR="008256E0" w:rsidRDefault="008256E0" w:rsidP="008256E0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</w:t>
      </w:r>
      <w:r w:rsidRPr="00E0516C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; N. Minshew, Co-I). </w:t>
      </w:r>
      <w:r w:rsidRPr="00E0516C">
        <w:rPr>
          <w:rFonts w:ascii="Times New Roman" w:hAnsi="Times New Roman"/>
          <w:sz w:val="24"/>
          <w:szCs w:val="24"/>
        </w:rPr>
        <w:t xml:space="preserve">Early Identification </w:t>
      </w:r>
      <w:r>
        <w:rPr>
          <w:rFonts w:ascii="Times New Roman" w:hAnsi="Times New Roman"/>
          <w:sz w:val="24"/>
          <w:szCs w:val="24"/>
        </w:rPr>
        <w:t>of Autism: A Prospective Study.</w:t>
      </w:r>
      <w:r w:rsidRPr="00E0516C">
        <w:rPr>
          <w:rFonts w:ascii="Times New Roman" w:hAnsi="Times New Roman"/>
          <w:sz w:val="24"/>
          <w:szCs w:val="24"/>
        </w:rPr>
        <w:t xml:space="preserve"> </w:t>
      </w:r>
    </w:p>
    <w:p w14:paraId="582A3425" w14:textId="77777777" w:rsidR="008256E0" w:rsidRDefault="008256E0" w:rsidP="008256E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0516C">
        <w:rPr>
          <w:rFonts w:ascii="Times New Roman" w:hAnsi="Times New Roman"/>
          <w:sz w:val="24"/>
          <w:szCs w:val="24"/>
        </w:rPr>
        <w:t>irect costs: $2,345,933</w:t>
      </w:r>
      <w:r w:rsidRPr="00A6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1F4FB9" w14:textId="77777777" w:rsidR="008256E0" w:rsidRDefault="008256E0" w:rsidP="008256E0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1, </w:t>
      </w:r>
      <w:r w:rsidRPr="00E0516C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– March 31, </w:t>
      </w:r>
      <w:r w:rsidRPr="00E0516C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(NCE to March 31, 2013)</w:t>
      </w:r>
      <w:r w:rsidRPr="00E0516C">
        <w:rPr>
          <w:rFonts w:ascii="Times New Roman" w:hAnsi="Times New Roman"/>
          <w:sz w:val="24"/>
          <w:szCs w:val="24"/>
        </w:rPr>
        <w:tab/>
      </w:r>
    </w:p>
    <w:p w14:paraId="5A4255B4" w14:textId="77777777" w:rsidR="008256E0" w:rsidRDefault="008256E0" w:rsidP="00514512">
      <w:pPr>
        <w:jc w:val="left"/>
        <w:rPr>
          <w:rFonts w:ascii="Times New Roman" w:hAnsi="Times New Roman"/>
          <w:sz w:val="24"/>
          <w:szCs w:val="24"/>
        </w:rPr>
      </w:pPr>
    </w:p>
    <w:p w14:paraId="3DDED101" w14:textId="77777777" w:rsidR="00514512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Autism Speaks</w:t>
      </w:r>
      <w:r w:rsidR="000414DC" w:rsidRPr="00E0516C">
        <w:rPr>
          <w:rFonts w:ascii="Times New Roman" w:hAnsi="Times New Roman"/>
          <w:sz w:val="24"/>
          <w:szCs w:val="24"/>
        </w:rPr>
        <w:tab/>
      </w:r>
    </w:p>
    <w:p w14:paraId="2804DB72" w14:textId="77777777" w:rsidR="00514512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</w:t>
      </w:r>
      <w:r w:rsidR="000414DC" w:rsidRPr="00E0516C">
        <w:rPr>
          <w:rFonts w:ascii="Times New Roman" w:hAnsi="Times New Roman"/>
          <w:sz w:val="24"/>
          <w:szCs w:val="24"/>
        </w:rPr>
        <w:t>Early Identification of Autism</w:t>
      </w:r>
      <w:r>
        <w:rPr>
          <w:rFonts w:ascii="Times New Roman" w:hAnsi="Times New Roman"/>
          <w:sz w:val="24"/>
          <w:szCs w:val="24"/>
        </w:rPr>
        <w:t xml:space="preserve">: Developmental Trajectories in </w:t>
      </w:r>
      <w:r w:rsidR="000414DC" w:rsidRPr="00E0516C">
        <w:rPr>
          <w:rFonts w:ascii="Times New Roman" w:hAnsi="Times New Roman"/>
          <w:sz w:val="24"/>
          <w:szCs w:val="24"/>
        </w:rPr>
        <w:t>Communicative and Motor Skills in Younger Siblings of Children with Autism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637436" w14:textId="77777777" w:rsidR="000414DC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$119,940</w:t>
      </w:r>
    </w:p>
    <w:p w14:paraId="4B6E269D" w14:textId="77777777" w:rsidR="00514512" w:rsidRPr="00E0516C" w:rsidRDefault="00830051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</w:t>
      </w:r>
      <w:r w:rsidR="00514512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– June 30, </w:t>
      </w:r>
      <w:r w:rsidR="00514512">
        <w:rPr>
          <w:rFonts w:ascii="Times New Roman" w:hAnsi="Times New Roman"/>
          <w:sz w:val="24"/>
          <w:szCs w:val="24"/>
        </w:rPr>
        <w:t>2007</w:t>
      </w:r>
    </w:p>
    <w:p w14:paraId="5BCC3D8F" w14:textId="77777777" w:rsidR="000414DC" w:rsidRPr="00E0516C" w:rsidRDefault="000414D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5627FB3" w14:textId="77777777" w:rsidR="00514512" w:rsidRDefault="00514512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National Alliance for Autism Research </w:t>
      </w:r>
      <w:r>
        <w:rPr>
          <w:rFonts w:ascii="Times New Roman" w:hAnsi="Times New Roman"/>
          <w:sz w:val="24"/>
          <w:szCs w:val="24"/>
        </w:rPr>
        <w:t>(Supplemental Award)</w:t>
      </w:r>
    </w:p>
    <w:p w14:paraId="6EC9CD51" w14:textId="77777777" w:rsidR="00514512" w:rsidRDefault="006A3FFD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 </w:t>
      </w:r>
      <w:r w:rsidR="009B491F" w:rsidRPr="00E0516C">
        <w:rPr>
          <w:rFonts w:ascii="Times New Roman" w:hAnsi="Times New Roman"/>
          <w:sz w:val="24"/>
          <w:szCs w:val="24"/>
        </w:rPr>
        <w:t>Canadian Infant Sibling Study –</w:t>
      </w:r>
      <w:r>
        <w:rPr>
          <w:rFonts w:ascii="Times New Roman" w:hAnsi="Times New Roman"/>
          <w:sz w:val="24"/>
          <w:szCs w:val="24"/>
        </w:rPr>
        <w:t xml:space="preserve"> Head Circumference.</w:t>
      </w:r>
      <w:r w:rsidR="009B491F" w:rsidRPr="00E0516C">
        <w:rPr>
          <w:rFonts w:ascii="Times New Roman" w:hAnsi="Times New Roman"/>
          <w:sz w:val="24"/>
          <w:szCs w:val="24"/>
        </w:rPr>
        <w:t xml:space="preserve">  </w:t>
      </w:r>
    </w:p>
    <w:p w14:paraId="4ED68DB7" w14:textId="77777777" w:rsidR="006A3FFD" w:rsidRDefault="006A3FFD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$14,920</w:t>
      </w:r>
      <w:r w:rsidR="009B491F" w:rsidRPr="00E0516C">
        <w:rPr>
          <w:rFonts w:ascii="Times New Roman" w:hAnsi="Times New Roman"/>
          <w:sz w:val="24"/>
          <w:szCs w:val="24"/>
        </w:rPr>
        <w:t xml:space="preserve"> </w:t>
      </w:r>
    </w:p>
    <w:p w14:paraId="180797E6" w14:textId="77777777" w:rsidR="009B491F" w:rsidRPr="00E0516C" w:rsidRDefault="00A61F76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1, </w:t>
      </w:r>
      <w:r w:rsidR="00514512" w:rsidRPr="00E0516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5 – April 1, </w:t>
      </w:r>
      <w:r w:rsidR="00514512" w:rsidRPr="00E0516C">
        <w:rPr>
          <w:rFonts w:ascii="Times New Roman" w:hAnsi="Times New Roman"/>
          <w:sz w:val="24"/>
          <w:szCs w:val="24"/>
        </w:rPr>
        <w:t>2006</w:t>
      </w:r>
    </w:p>
    <w:p w14:paraId="765B140A" w14:textId="77777777" w:rsidR="009B491F" w:rsidRPr="00E0516C" w:rsidRDefault="009B491F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1F1CBA66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National Alliance for Autism Research </w:t>
      </w:r>
    </w:p>
    <w:p w14:paraId="2C278AC9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 </w:t>
      </w:r>
      <w:r w:rsidR="00D54947" w:rsidRPr="00E0516C">
        <w:rPr>
          <w:rFonts w:ascii="Times New Roman" w:hAnsi="Times New Roman"/>
          <w:sz w:val="24"/>
          <w:szCs w:val="24"/>
        </w:rPr>
        <w:t xml:space="preserve">Early Identification </w:t>
      </w:r>
      <w:r>
        <w:rPr>
          <w:rFonts w:ascii="Times New Roman" w:hAnsi="Times New Roman"/>
          <w:sz w:val="24"/>
          <w:szCs w:val="24"/>
        </w:rPr>
        <w:t>of Autism: A Prospective Study.</w:t>
      </w:r>
      <w:r w:rsidR="00D54947" w:rsidRPr="00E0516C">
        <w:rPr>
          <w:rFonts w:ascii="Times New Roman" w:hAnsi="Times New Roman"/>
          <w:sz w:val="24"/>
          <w:szCs w:val="24"/>
        </w:rPr>
        <w:t xml:space="preserve"> </w:t>
      </w:r>
    </w:p>
    <w:p w14:paraId="04040F8C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54947" w:rsidRPr="00E0516C">
        <w:rPr>
          <w:rFonts w:ascii="Times New Roman" w:hAnsi="Times New Roman"/>
          <w:sz w:val="24"/>
          <w:szCs w:val="24"/>
        </w:rPr>
        <w:t>irect costs: $1</w:t>
      </w:r>
      <w:r w:rsidR="003A20B7" w:rsidRPr="00E0516C">
        <w:rPr>
          <w:rFonts w:ascii="Times New Roman" w:hAnsi="Times New Roman"/>
          <w:sz w:val="24"/>
          <w:szCs w:val="24"/>
        </w:rPr>
        <w:t>08,965</w:t>
      </w:r>
      <w:r w:rsidRPr="0021793C">
        <w:rPr>
          <w:rFonts w:ascii="Times New Roman" w:hAnsi="Times New Roman"/>
          <w:sz w:val="24"/>
          <w:szCs w:val="24"/>
        </w:rPr>
        <w:t xml:space="preserve"> </w:t>
      </w:r>
    </w:p>
    <w:p w14:paraId="2AD52F20" w14:textId="77777777" w:rsidR="00D54947" w:rsidRPr="00E0516C" w:rsidRDefault="004C7767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2003 – June 30, </w:t>
      </w:r>
      <w:r w:rsidR="0021793C" w:rsidRPr="00E0516C">
        <w:rPr>
          <w:rFonts w:ascii="Times New Roman" w:hAnsi="Times New Roman"/>
          <w:sz w:val="24"/>
          <w:szCs w:val="24"/>
        </w:rPr>
        <w:t>2005</w:t>
      </w:r>
      <w:r w:rsidR="0021793C" w:rsidRPr="00E0516C">
        <w:rPr>
          <w:rFonts w:ascii="Times New Roman" w:hAnsi="Times New Roman"/>
          <w:sz w:val="24"/>
          <w:szCs w:val="24"/>
        </w:rPr>
        <w:tab/>
      </w:r>
    </w:p>
    <w:p w14:paraId="4F7D9A1E" w14:textId="77777777" w:rsidR="00D54947" w:rsidRPr="00E0516C" w:rsidRDefault="00D54947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208E5348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 w:rsidRPr="00E0516C">
        <w:rPr>
          <w:rFonts w:ascii="Times New Roman" w:hAnsi="Times New Roman"/>
          <w:bCs/>
          <w:sz w:val="24"/>
          <w:szCs w:val="24"/>
        </w:rPr>
        <w:t>NICHD R01 HD416</w:t>
      </w:r>
      <w:r w:rsidR="00C8726D">
        <w:rPr>
          <w:rFonts w:ascii="Times New Roman" w:hAnsi="Times New Roman"/>
          <w:bCs/>
          <w:sz w:val="24"/>
          <w:szCs w:val="24"/>
        </w:rPr>
        <w:t>0</w:t>
      </w:r>
      <w:r w:rsidRPr="00E0516C">
        <w:rPr>
          <w:rFonts w:ascii="Times New Roman" w:hAnsi="Times New Roman"/>
          <w:bCs/>
          <w:sz w:val="24"/>
          <w:szCs w:val="24"/>
        </w:rPr>
        <w:t xml:space="preserve">7 </w:t>
      </w:r>
    </w:p>
    <w:p w14:paraId="0F1DB798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Iverson, J.M. (PI).  </w:t>
      </w:r>
      <w:r w:rsidR="00D85CCE">
        <w:rPr>
          <w:rFonts w:ascii="Times New Roman" w:hAnsi="Times New Roman"/>
          <w:bCs/>
          <w:sz w:val="24"/>
          <w:szCs w:val="24"/>
        </w:rPr>
        <w:t>Vocal-Motor</w:t>
      </w:r>
      <w:r w:rsidR="00553EA9" w:rsidRPr="00E0516C">
        <w:rPr>
          <w:rFonts w:ascii="Times New Roman" w:hAnsi="Times New Roman"/>
          <w:bCs/>
          <w:sz w:val="24"/>
          <w:szCs w:val="24"/>
        </w:rPr>
        <w:t xml:space="preserve"> and Speech-Gesture Coo</w:t>
      </w:r>
      <w:r>
        <w:rPr>
          <w:rFonts w:ascii="Times New Roman" w:hAnsi="Times New Roman"/>
          <w:bCs/>
          <w:sz w:val="24"/>
          <w:szCs w:val="24"/>
        </w:rPr>
        <w:t>rdinations in Infancy.</w:t>
      </w:r>
      <w:r w:rsidR="00367A7F" w:rsidRPr="00E0516C">
        <w:rPr>
          <w:rFonts w:ascii="Times New Roman" w:hAnsi="Times New Roman"/>
          <w:bCs/>
          <w:sz w:val="24"/>
          <w:szCs w:val="24"/>
        </w:rPr>
        <w:t xml:space="preserve"> </w:t>
      </w:r>
    </w:p>
    <w:p w14:paraId="0218EBCF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2553F8" w:rsidRPr="00E0516C">
        <w:rPr>
          <w:rFonts w:ascii="Times New Roman" w:hAnsi="Times New Roman"/>
          <w:bCs/>
          <w:sz w:val="24"/>
          <w:szCs w:val="24"/>
        </w:rPr>
        <w:t>irect costs</w:t>
      </w:r>
      <w:r w:rsidR="00F12882" w:rsidRPr="00E0516C">
        <w:rPr>
          <w:rFonts w:ascii="Times New Roman" w:hAnsi="Times New Roman"/>
          <w:bCs/>
          <w:sz w:val="24"/>
          <w:szCs w:val="24"/>
        </w:rPr>
        <w:t>: $900,000</w:t>
      </w:r>
    </w:p>
    <w:p w14:paraId="111B1069" w14:textId="77777777" w:rsidR="00553EA9" w:rsidRPr="00E0516C" w:rsidRDefault="006B7726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</w:t>
      </w:r>
      <w:r w:rsidR="0021793C" w:rsidRPr="00E0516C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– June 30, </w:t>
      </w:r>
      <w:r w:rsidR="0021793C" w:rsidRPr="00E0516C">
        <w:rPr>
          <w:rFonts w:ascii="Times New Roman" w:hAnsi="Times New Roman"/>
          <w:sz w:val="24"/>
          <w:szCs w:val="24"/>
        </w:rPr>
        <w:t>2007</w:t>
      </w:r>
      <w:r w:rsidR="0021793C" w:rsidRPr="00E0516C">
        <w:rPr>
          <w:rFonts w:ascii="Times New Roman" w:hAnsi="Times New Roman"/>
          <w:bCs/>
          <w:sz w:val="24"/>
          <w:szCs w:val="24"/>
        </w:rPr>
        <w:t xml:space="preserve"> </w:t>
      </w:r>
      <w:r w:rsidR="0021793C" w:rsidRPr="00E0516C">
        <w:rPr>
          <w:rFonts w:ascii="Times New Roman" w:hAnsi="Times New Roman"/>
          <w:bCs/>
          <w:sz w:val="24"/>
          <w:szCs w:val="24"/>
        </w:rPr>
        <w:tab/>
      </w:r>
    </w:p>
    <w:p w14:paraId="56514611" w14:textId="77777777" w:rsidR="00553EA9" w:rsidRPr="00E0516C" w:rsidRDefault="00553EA9" w:rsidP="00553EA9">
      <w:pPr>
        <w:ind w:left="260" w:hanging="260"/>
        <w:jc w:val="left"/>
        <w:rPr>
          <w:rFonts w:ascii="Times New Roman" w:hAnsi="Times New Roman"/>
          <w:sz w:val="24"/>
          <w:szCs w:val="24"/>
        </w:rPr>
      </w:pPr>
    </w:p>
    <w:p w14:paraId="06F9D451" w14:textId="77777777" w:rsidR="0021793C" w:rsidRDefault="0021793C" w:rsidP="0021793C">
      <w:pPr>
        <w:pStyle w:val="Heading6"/>
        <w:rPr>
          <w:szCs w:val="24"/>
        </w:rPr>
      </w:pPr>
      <w:r w:rsidRPr="00E0516C">
        <w:rPr>
          <w:szCs w:val="24"/>
        </w:rPr>
        <w:t>NINDS R21 NS</w:t>
      </w:r>
      <w:r w:rsidR="00A61F76">
        <w:rPr>
          <w:szCs w:val="24"/>
        </w:rPr>
        <w:t>0</w:t>
      </w:r>
      <w:r w:rsidR="00003AF5">
        <w:rPr>
          <w:szCs w:val="24"/>
        </w:rPr>
        <w:t>44004</w:t>
      </w:r>
      <w:r w:rsidRPr="00E0516C">
        <w:rPr>
          <w:szCs w:val="24"/>
        </w:rPr>
        <w:t xml:space="preserve"> </w:t>
      </w:r>
      <w:r>
        <w:rPr>
          <w:szCs w:val="24"/>
        </w:rPr>
        <w:t>(</w:t>
      </w:r>
      <w:r w:rsidRPr="00E0516C">
        <w:rPr>
          <w:szCs w:val="24"/>
        </w:rPr>
        <w:t>Developmental Grant for Autism Centers of Excellence</w:t>
      </w:r>
      <w:r>
        <w:rPr>
          <w:szCs w:val="24"/>
        </w:rPr>
        <w:t>)</w:t>
      </w:r>
      <w:r w:rsidRPr="00E0516C">
        <w:rPr>
          <w:szCs w:val="24"/>
        </w:rPr>
        <w:t xml:space="preserve"> </w:t>
      </w:r>
    </w:p>
    <w:p w14:paraId="3952EE9C" w14:textId="77777777" w:rsidR="007D1ABB" w:rsidRDefault="0021793C" w:rsidP="0021793C">
      <w:pPr>
        <w:pStyle w:val="Heading6"/>
        <w:ind w:left="0" w:firstLine="0"/>
        <w:rPr>
          <w:szCs w:val="24"/>
        </w:rPr>
      </w:pPr>
      <w:r>
        <w:rPr>
          <w:szCs w:val="24"/>
        </w:rPr>
        <w:t>Iverson, J.M.</w:t>
      </w:r>
      <w:r w:rsidRPr="00E0516C">
        <w:rPr>
          <w:szCs w:val="24"/>
        </w:rPr>
        <w:t xml:space="preserve"> </w:t>
      </w:r>
      <w:r>
        <w:rPr>
          <w:szCs w:val="24"/>
        </w:rPr>
        <w:t>(</w:t>
      </w:r>
      <w:r w:rsidR="006B7726">
        <w:rPr>
          <w:szCs w:val="24"/>
        </w:rPr>
        <w:t>Co-</w:t>
      </w:r>
      <w:r>
        <w:rPr>
          <w:szCs w:val="24"/>
        </w:rPr>
        <w:t>I</w:t>
      </w:r>
      <w:r w:rsidR="006B7726">
        <w:rPr>
          <w:szCs w:val="24"/>
        </w:rPr>
        <w:t>:</w:t>
      </w:r>
      <w:r w:rsidR="006B7726" w:rsidRPr="006B7726">
        <w:rPr>
          <w:szCs w:val="24"/>
        </w:rPr>
        <w:t xml:space="preserve"> </w:t>
      </w:r>
      <w:r w:rsidR="007D1ABB">
        <w:rPr>
          <w:szCs w:val="24"/>
        </w:rPr>
        <w:t xml:space="preserve">J. </w:t>
      </w:r>
      <w:r w:rsidR="006B7726" w:rsidRPr="00E0516C">
        <w:rPr>
          <w:szCs w:val="24"/>
        </w:rPr>
        <w:t>Miles</w:t>
      </w:r>
      <w:r w:rsidR="006B7726">
        <w:rPr>
          <w:szCs w:val="24"/>
        </w:rPr>
        <w:t>, PI</w:t>
      </w:r>
      <w:r>
        <w:rPr>
          <w:szCs w:val="24"/>
        </w:rPr>
        <w:t xml:space="preserve">). </w:t>
      </w:r>
      <w:r w:rsidR="007D1ABB">
        <w:rPr>
          <w:szCs w:val="24"/>
        </w:rPr>
        <w:t xml:space="preserve"> </w:t>
      </w:r>
      <w:r w:rsidR="00553EA9" w:rsidRPr="00E0516C">
        <w:rPr>
          <w:szCs w:val="24"/>
        </w:rPr>
        <w:t>Identifying the Etiology a</w:t>
      </w:r>
      <w:r w:rsidR="007D1ABB">
        <w:rPr>
          <w:szCs w:val="24"/>
        </w:rPr>
        <w:t>nd Treatments for Autism.</w:t>
      </w:r>
    </w:p>
    <w:p w14:paraId="3D989F94" w14:textId="77777777" w:rsidR="005A1528" w:rsidRDefault="0021793C" w:rsidP="0021793C">
      <w:pPr>
        <w:pStyle w:val="Heading6"/>
        <w:ind w:left="0" w:firstLine="0"/>
        <w:rPr>
          <w:szCs w:val="24"/>
        </w:rPr>
      </w:pPr>
      <w:r>
        <w:rPr>
          <w:szCs w:val="24"/>
        </w:rPr>
        <w:t>D</w:t>
      </w:r>
      <w:r w:rsidR="00C02D37" w:rsidRPr="00E0516C">
        <w:rPr>
          <w:szCs w:val="24"/>
        </w:rPr>
        <w:t>irect costs:</w:t>
      </w:r>
      <w:r w:rsidR="0048171F" w:rsidRPr="00E0516C">
        <w:rPr>
          <w:szCs w:val="24"/>
        </w:rPr>
        <w:t xml:space="preserve"> $100,000</w:t>
      </w:r>
    </w:p>
    <w:p w14:paraId="13694B5F" w14:textId="4530C659" w:rsidR="000328D2" w:rsidRPr="00EE1C22" w:rsidRDefault="00A61F76" w:rsidP="008F1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30, </w:t>
      </w:r>
      <w:r w:rsidR="0021793C" w:rsidRPr="0021793C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 xml:space="preserve"> – August 30, 2003</w:t>
      </w:r>
    </w:p>
    <w:p w14:paraId="38887081" w14:textId="03B0FF7B" w:rsidR="00112118" w:rsidRPr="000328D2" w:rsidRDefault="008F12DB" w:rsidP="000328D2">
      <w:pPr>
        <w:rPr>
          <w:rFonts w:ascii="Times New Roman" w:hAnsi="Times New Roman"/>
          <w:color w:val="000000"/>
          <w:sz w:val="24"/>
          <w:szCs w:val="24"/>
        </w:rPr>
      </w:pPr>
      <w:r w:rsidRPr="0059017C">
        <w:rPr>
          <w:rFonts w:ascii="Times New Roman" w:hAnsi="Times New Roman"/>
          <w:color w:val="000000"/>
          <w:sz w:val="24"/>
          <w:szCs w:val="24"/>
        </w:rPr>
        <w:t> </w:t>
      </w:r>
    </w:p>
    <w:p w14:paraId="6550C945" w14:textId="77777777" w:rsidR="00553EA9" w:rsidRPr="00290F9B" w:rsidRDefault="001E29BB" w:rsidP="00C71A3A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Intramural Grants</w:t>
      </w:r>
    </w:p>
    <w:p w14:paraId="6746560C" w14:textId="77777777" w:rsidR="00553EA9" w:rsidRPr="00E0516C" w:rsidRDefault="00B93AAC" w:rsidP="0021793C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Missouri Research Council </w:t>
      </w:r>
      <w:r w:rsidR="006E54B7" w:rsidRPr="00E0516C">
        <w:rPr>
          <w:rFonts w:ascii="Times New Roman" w:hAnsi="Times New Roman"/>
          <w:sz w:val="24"/>
          <w:szCs w:val="24"/>
        </w:rPr>
        <w:t>Small Grant</w:t>
      </w:r>
      <w:r w:rsidR="00697416">
        <w:rPr>
          <w:rFonts w:ascii="Times New Roman" w:hAnsi="Times New Roman"/>
          <w:sz w:val="24"/>
          <w:szCs w:val="24"/>
        </w:rPr>
        <w:t>,</w:t>
      </w:r>
      <w:r w:rsidR="006E54B7" w:rsidRPr="00E0516C">
        <w:rPr>
          <w:rFonts w:ascii="Times New Roman" w:hAnsi="Times New Roman"/>
          <w:sz w:val="24"/>
          <w:szCs w:val="24"/>
        </w:rPr>
        <w:t xml:space="preserve"> </w:t>
      </w:r>
      <w:r w:rsidR="00697416" w:rsidRPr="00E0516C">
        <w:rPr>
          <w:rFonts w:ascii="Times New Roman" w:hAnsi="Times New Roman"/>
          <w:sz w:val="24"/>
          <w:szCs w:val="24"/>
        </w:rPr>
        <w:t>2002-2003</w:t>
      </w:r>
      <w:r w:rsidR="00697416">
        <w:rPr>
          <w:rFonts w:ascii="Times New Roman" w:hAnsi="Times New Roman"/>
          <w:sz w:val="24"/>
          <w:szCs w:val="24"/>
        </w:rPr>
        <w:t xml:space="preserve"> - $977</w:t>
      </w:r>
    </w:p>
    <w:p w14:paraId="105FFF7A" w14:textId="77777777" w:rsidR="00B93AAC" w:rsidRPr="00E0516C" w:rsidRDefault="00B93AAC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DD89B20" w14:textId="77777777" w:rsidR="00B93AAC" w:rsidRPr="00E0516C" w:rsidRDefault="0021793C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Missouri Research Council Faculty International Travel Award, </w:t>
      </w:r>
      <w:r>
        <w:rPr>
          <w:rFonts w:ascii="Times New Roman" w:hAnsi="Times New Roman"/>
          <w:sz w:val="24"/>
          <w:szCs w:val="24"/>
        </w:rPr>
        <w:t>2002 - $784</w:t>
      </w:r>
      <w:r w:rsidR="00B93AAC" w:rsidRPr="00E0516C">
        <w:rPr>
          <w:rFonts w:ascii="Times New Roman" w:hAnsi="Times New Roman"/>
          <w:sz w:val="24"/>
          <w:szCs w:val="24"/>
        </w:rPr>
        <w:t xml:space="preserve"> </w:t>
      </w:r>
    </w:p>
    <w:p w14:paraId="09C3F01F" w14:textId="77777777" w:rsidR="00553EA9" w:rsidRPr="00E0516C" w:rsidRDefault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3CDF9267" w14:textId="77777777" w:rsidR="006E54B7" w:rsidRPr="00E0516C" w:rsidRDefault="0021793C" w:rsidP="00D54947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University of Missouri Research Board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516C">
        <w:rPr>
          <w:rFonts w:ascii="Times New Roman" w:hAnsi="Times New Roman"/>
          <w:sz w:val="24"/>
          <w:szCs w:val="24"/>
        </w:rPr>
        <w:t>2000-2001</w:t>
      </w:r>
      <w:r>
        <w:rPr>
          <w:rFonts w:ascii="Times New Roman" w:hAnsi="Times New Roman"/>
          <w:sz w:val="24"/>
          <w:szCs w:val="24"/>
        </w:rPr>
        <w:t xml:space="preserve"> - $48,414</w:t>
      </w:r>
    </w:p>
    <w:p w14:paraId="68005BA6" w14:textId="77777777" w:rsidR="00331376" w:rsidRPr="00E0516C" w:rsidRDefault="00331376" w:rsidP="00BC1BA6">
      <w:pPr>
        <w:rPr>
          <w:rFonts w:ascii="Times New Roman" w:hAnsi="Times New Roman"/>
          <w:sz w:val="24"/>
          <w:szCs w:val="24"/>
        </w:rPr>
      </w:pPr>
    </w:p>
    <w:p w14:paraId="70C8CE29" w14:textId="77777777" w:rsidR="005A1528" w:rsidRPr="00290F9B" w:rsidRDefault="005A1528" w:rsidP="00604CD9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14:paraId="6299F972" w14:textId="77777777" w:rsidR="00826C59" w:rsidRDefault="003C208D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Pittsburgh </w:t>
      </w:r>
      <w:r w:rsidR="00826C59" w:rsidRPr="00E0516C">
        <w:rPr>
          <w:rFonts w:ascii="Times New Roman" w:hAnsi="Times New Roman"/>
          <w:sz w:val="24"/>
          <w:szCs w:val="24"/>
        </w:rPr>
        <w:t>Chancellor’s Distinguished Research Award</w:t>
      </w:r>
      <w:r w:rsidR="00A66A4E">
        <w:rPr>
          <w:rFonts w:ascii="Times New Roman" w:hAnsi="Times New Roman"/>
          <w:sz w:val="24"/>
          <w:szCs w:val="24"/>
        </w:rPr>
        <w:t xml:space="preserve"> (2007)</w:t>
      </w:r>
    </w:p>
    <w:p w14:paraId="480382AC" w14:textId="77777777" w:rsidR="00A66A4E" w:rsidRPr="00E0516C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49B8EEC7" w14:textId="77777777" w:rsidR="00FC5B56" w:rsidRDefault="00082ADA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AAAS </w:t>
      </w:r>
      <w:r w:rsidR="00FC5B56" w:rsidRPr="00E0516C">
        <w:rPr>
          <w:rFonts w:ascii="Times New Roman" w:hAnsi="Times New Roman"/>
          <w:sz w:val="24"/>
          <w:szCs w:val="24"/>
        </w:rPr>
        <w:t>Women’s International Scientific Collaboration Travel Award</w:t>
      </w:r>
      <w:r w:rsidR="00A66A4E">
        <w:rPr>
          <w:rFonts w:ascii="Times New Roman" w:hAnsi="Times New Roman"/>
          <w:sz w:val="24"/>
          <w:szCs w:val="24"/>
        </w:rPr>
        <w:t xml:space="preserve"> (2003)</w:t>
      </w:r>
    </w:p>
    <w:p w14:paraId="56AD3084" w14:textId="77777777" w:rsidR="00A66A4E" w:rsidRPr="00E0516C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4D2B2B31" w14:textId="77777777" w:rsidR="008B2905" w:rsidRPr="00E0516C" w:rsidRDefault="008B2905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Italian National Research Council </w:t>
      </w:r>
      <w:r w:rsidR="00082ADA" w:rsidRPr="00E0516C">
        <w:rPr>
          <w:rFonts w:ascii="Times New Roman" w:hAnsi="Times New Roman"/>
          <w:sz w:val="24"/>
          <w:szCs w:val="24"/>
        </w:rPr>
        <w:t>Short Term Mobility</w:t>
      </w:r>
      <w:r w:rsidRPr="00E0516C">
        <w:rPr>
          <w:rFonts w:ascii="Times New Roman" w:hAnsi="Times New Roman"/>
          <w:sz w:val="24"/>
          <w:szCs w:val="24"/>
        </w:rPr>
        <w:t xml:space="preserve"> Travel Award </w:t>
      </w:r>
      <w:r w:rsidR="00A66A4E">
        <w:rPr>
          <w:rFonts w:ascii="Times New Roman" w:hAnsi="Times New Roman"/>
          <w:sz w:val="24"/>
          <w:szCs w:val="24"/>
        </w:rPr>
        <w:t>(2003)</w:t>
      </w:r>
    </w:p>
    <w:p w14:paraId="0C24DE94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7D7B9D31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American Association of University Women Dissertation Fellowship</w:t>
      </w:r>
      <w:r w:rsidR="00A66A4E">
        <w:rPr>
          <w:rFonts w:ascii="Times New Roman" w:hAnsi="Times New Roman"/>
          <w:sz w:val="24"/>
          <w:szCs w:val="24"/>
        </w:rPr>
        <w:t xml:space="preserve"> (1995)</w:t>
      </w:r>
    </w:p>
    <w:p w14:paraId="0A4A614E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6283B497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John Dewey Prize Lectureship</w:t>
      </w:r>
      <w:r w:rsidR="00044582">
        <w:rPr>
          <w:rFonts w:ascii="Times New Roman" w:hAnsi="Times New Roman"/>
          <w:sz w:val="24"/>
          <w:szCs w:val="24"/>
        </w:rPr>
        <w:t xml:space="preserve">, </w:t>
      </w:r>
      <w:r w:rsidR="00A66A4E">
        <w:rPr>
          <w:rFonts w:ascii="Times New Roman" w:hAnsi="Times New Roman"/>
          <w:sz w:val="24"/>
          <w:szCs w:val="24"/>
        </w:rPr>
        <w:t>University of Chicago (1995)</w:t>
      </w:r>
    </w:p>
    <w:p w14:paraId="71B3FB17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20B49353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National Science Foundation Graduate Fellowship</w:t>
      </w:r>
      <w:r w:rsidR="00A66A4E">
        <w:rPr>
          <w:rFonts w:ascii="Times New Roman" w:hAnsi="Times New Roman"/>
          <w:sz w:val="24"/>
          <w:szCs w:val="24"/>
        </w:rPr>
        <w:t xml:space="preserve"> (1993)</w:t>
      </w:r>
    </w:p>
    <w:p w14:paraId="4A849545" w14:textId="77777777" w:rsidR="00604CD9" w:rsidRDefault="00604CD9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5B5F41CB" w14:textId="77777777" w:rsidR="005B5E7A" w:rsidRPr="009A0E76" w:rsidRDefault="005A1528" w:rsidP="009A0E76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Rotary Foundation Graduate Scholarship</w:t>
      </w:r>
      <w:r w:rsidR="00A66A4E">
        <w:rPr>
          <w:rFonts w:ascii="Times New Roman" w:hAnsi="Times New Roman"/>
          <w:sz w:val="24"/>
          <w:szCs w:val="24"/>
        </w:rPr>
        <w:t xml:space="preserve"> (1991)</w:t>
      </w:r>
    </w:p>
    <w:p w14:paraId="706BFEC1" w14:textId="77777777" w:rsidR="008276CF" w:rsidRDefault="008276CF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</w:p>
    <w:p w14:paraId="48AB2E71" w14:textId="77777777" w:rsidR="001B1245" w:rsidRDefault="001B1245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</w:p>
    <w:p w14:paraId="7A193589" w14:textId="77777777" w:rsidR="005A1528" w:rsidRPr="002E010F" w:rsidRDefault="005A1528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  <w:r w:rsidRPr="002E010F">
        <w:rPr>
          <w:b/>
          <w:bCs/>
          <w:szCs w:val="24"/>
          <w:u w:val="single"/>
        </w:rPr>
        <w:t>Publications</w:t>
      </w:r>
    </w:p>
    <w:p w14:paraId="3427B9B0" w14:textId="77777777" w:rsidR="002E010F" w:rsidRPr="002E010F" w:rsidRDefault="002E010F" w:rsidP="002E010F">
      <w:pPr>
        <w:jc w:val="center"/>
        <w:rPr>
          <w:rFonts w:ascii="Times New Roman" w:hAnsi="Times New Roman"/>
          <w:sz w:val="24"/>
          <w:szCs w:val="24"/>
        </w:rPr>
      </w:pPr>
    </w:p>
    <w:p w14:paraId="730B6495" w14:textId="77777777" w:rsidR="005A1528" w:rsidRPr="00290F9B" w:rsidRDefault="005A1528" w:rsidP="0021793C">
      <w:pPr>
        <w:pStyle w:val="references"/>
        <w:spacing w:after="120" w:line="240" w:lineRule="auto"/>
        <w:ind w:left="274" w:hanging="274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bCs/>
          <w:sz w:val="24"/>
          <w:szCs w:val="24"/>
          <w:u w:val="single"/>
        </w:rPr>
        <w:t>Edited Books</w:t>
      </w:r>
    </w:p>
    <w:p w14:paraId="171EAB8E" w14:textId="77777777" w:rsidR="005A1528" w:rsidRPr="00E0516C" w:rsidRDefault="005A1528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(Eds.) (1998).  </w:t>
      </w:r>
      <w:r w:rsidRPr="00E0516C">
        <w:rPr>
          <w:rFonts w:ascii="Times New Roman" w:hAnsi="Times New Roman"/>
          <w:sz w:val="24"/>
          <w:szCs w:val="24"/>
          <w:u w:val="single"/>
        </w:rPr>
        <w:t>The nature and functions of gesture in children’s communication</w:t>
      </w:r>
      <w:r w:rsidRPr="00E0516C">
        <w:rPr>
          <w:rFonts w:ascii="Times New Roman" w:hAnsi="Times New Roman"/>
          <w:sz w:val="24"/>
          <w:szCs w:val="24"/>
        </w:rPr>
        <w:t xml:space="preserve"> [New Directions for Child Development, no. 79].  San Francisco: Jossey Bass.  </w:t>
      </w:r>
    </w:p>
    <w:p w14:paraId="0EA83125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57201A6" w14:textId="77777777" w:rsidR="009B7923" w:rsidRPr="00E0516C" w:rsidRDefault="009B7923" w:rsidP="009B7923">
      <w:pPr>
        <w:spacing w:after="120"/>
        <w:ind w:right="29"/>
        <w:jc w:val="left"/>
        <w:rPr>
          <w:rFonts w:ascii="Times New Roman" w:hAnsi="Times New Roman"/>
          <w:sz w:val="24"/>
          <w:szCs w:val="24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Journal Articles</w:t>
      </w:r>
      <w:r w:rsidRPr="00604CD9">
        <w:rPr>
          <w:rFonts w:ascii="Times New Roman" w:hAnsi="Times New Roman"/>
          <w:sz w:val="24"/>
          <w:szCs w:val="24"/>
        </w:rPr>
        <w:t xml:space="preserve"> </w:t>
      </w:r>
    </w:p>
    <w:p w14:paraId="61B639C2" w14:textId="77777777" w:rsidR="00B05181" w:rsidRPr="00B05181" w:rsidRDefault="009B7923" w:rsidP="00B05181">
      <w:pPr>
        <w:pStyle w:val="BodyText2"/>
        <w:adjustRightInd w:val="0"/>
        <w:spacing w:line="240" w:lineRule="auto"/>
        <w:rPr>
          <w:rFonts w:ascii="Times New Roman" w:hAnsi="Times New Roman"/>
          <w:i/>
        </w:rPr>
      </w:pPr>
      <w:r w:rsidRPr="00604CD9">
        <w:rPr>
          <w:rFonts w:ascii="Times New Roman" w:hAnsi="Times New Roman"/>
          <w:i/>
        </w:rPr>
        <w:t xml:space="preserve">(^ = </w:t>
      </w:r>
      <w:r>
        <w:rPr>
          <w:rFonts w:ascii="Times New Roman" w:hAnsi="Times New Roman"/>
          <w:i/>
        </w:rPr>
        <w:t xml:space="preserve">current/former </w:t>
      </w:r>
      <w:r w:rsidRPr="00604CD9">
        <w:rPr>
          <w:rFonts w:ascii="Times New Roman" w:hAnsi="Times New Roman"/>
          <w:i/>
        </w:rPr>
        <w:t>undergraduate student co-author; * =</w:t>
      </w:r>
      <w:r>
        <w:rPr>
          <w:rFonts w:ascii="Times New Roman" w:hAnsi="Times New Roman"/>
          <w:i/>
        </w:rPr>
        <w:t xml:space="preserve">current/former </w:t>
      </w:r>
      <w:r w:rsidRPr="00604CD9">
        <w:rPr>
          <w:rFonts w:ascii="Times New Roman" w:hAnsi="Times New Roman"/>
          <w:i/>
        </w:rPr>
        <w:t>graduate student co-author</w:t>
      </w:r>
      <w:r w:rsidR="00B05181">
        <w:rPr>
          <w:rFonts w:ascii="Times New Roman" w:hAnsi="Times New Roman"/>
          <w:i/>
        </w:rPr>
        <w:t xml:space="preserve">; </w:t>
      </w:r>
      <w:r w:rsidR="00B05181" w:rsidRPr="00C11DE9">
        <w:rPr>
          <w:rFonts w:ascii="Times New Roman" w:hAnsi="Times New Roman"/>
          <w:i/>
        </w:rPr>
        <w:t># = current/former postdoctoral fellow co-author</w:t>
      </w:r>
      <w:r w:rsidRPr="00604CD9">
        <w:rPr>
          <w:rFonts w:ascii="Times New Roman" w:hAnsi="Times New Roman"/>
          <w:i/>
        </w:rPr>
        <w:t>)</w:t>
      </w:r>
    </w:p>
    <w:p w14:paraId="13F546A1" w14:textId="77777777" w:rsidR="00EE1C22" w:rsidRDefault="00EE1C22" w:rsidP="00EE1C22">
      <w:pPr>
        <w:jc w:val="left"/>
        <w:rPr>
          <w:rFonts w:ascii="Times New Roman" w:hAnsi="Times New Roman"/>
          <w:i/>
          <w:sz w:val="24"/>
          <w:szCs w:val="24"/>
        </w:rPr>
      </w:pPr>
      <w:r w:rsidRPr="006C795D">
        <w:rPr>
          <w:rFonts w:ascii="Times New Roman" w:hAnsi="Times New Roman"/>
          <w:sz w:val="24"/>
          <w:szCs w:val="24"/>
          <w:vertAlign w:val="superscript"/>
        </w:rPr>
        <w:t>#</w:t>
      </w:r>
      <w:r w:rsidRPr="00F960F2">
        <w:rPr>
          <w:rFonts w:ascii="Times New Roman" w:hAnsi="Times New Roman"/>
          <w:sz w:val="24"/>
          <w:szCs w:val="24"/>
        </w:rPr>
        <w:t>LeBarton, E.S. &amp; Iverson, J.M. (</w:t>
      </w:r>
      <w:r>
        <w:rPr>
          <w:rFonts w:ascii="Times New Roman" w:hAnsi="Times New Roman"/>
          <w:sz w:val="24"/>
          <w:szCs w:val="24"/>
        </w:rPr>
        <w:t>in press</w:t>
      </w:r>
      <w:r w:rsidRPr="00F960F2">
        <w:rPr>
          <w:rFonts w:ascii="Times New Roman" w:hAnsi="Times New Roman"/>
          <w:sz w:val="24"/>
          <w:szCs w:val="24"/>
        </w:rPr>
        <w:t>).  Assoc</w:t>
      </w:r>
      <w:r>
        <w:rPr>
          <w:rFonts w:ascii="Times New Roman" w:hAnsi="Times New Roman"/>
          <w:sz w:val="24"/>
          <w:szCs w:val="24"/>
        </w:rPr>
        <w:t xml:space="preserve">iations between gross motor and </w:t>
      </w:r>
      <w:r w:rsidRPr="00F960F2">
        <w:rPr>
          <w:rFonts w:ascii="Times New Roman" w:hAnsi="Times New Roman"/>
          <w:sz w:val="24"/>
          <w:szCs w:val="24"/>
        </w:rPr>
        <w:t xml:space="preserve">communicative development in at-risk infants.  </w:t>
      </w:r>
      <w:r w:rsidRPr="00F960F2">
        <w:rPr>
          <w:rFonts w:ascii="Times New Roman" w:hAnsi="Times New Roman"/>
          <w:i/>
          <w:sz w:val="24"/>
          <w:szCs w:val="24"/>
        </w:rPr>
        <w:t>Infant Behavior and Development.</w:t>
      </w:r>
    </w:p>
    <w:p w14:paraId="32E710D5" w14:textId="77777777" w:rsidR="004653ED" w:rsidRDefault="004653ED" w:rsidP="00EE1C22">
      <w:pPr>
        <w:jc w:val="left"/>
        <w:rPr>
          <w:rFonts w:ascii="Times New Roman" w:hAnsi="Times New Roman"/>
          <w:i/>
          <w:sz w:val="24"/>
          <w:szCs w:val="24"/>
        </w:rPr>
      </w:pPr>
    </w:p>
    <w:p w14:paraId="657D858E" w14:textId="21E49AB2" w:rsidR="004653ED" w:rsidRDefault="004653ED" w:rsidP="004653ED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 w:rsidRPr="00E31BA4">
        <w:rPr>
          <w:rFonts w:ascii="Times New Roman" w:hAnsi="Times New Roman"/>
          <w:sz w:val="24"/>
          <w:szCs w:val="24"/>
        </w:rPr>
        <w:lastRenderedPageBreak/>
        <w:t xml:space="preserve">Wozniak, R.H.,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N.L.,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Northrup, J.B.,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West, K.L., &amp; Iverson, J.M. (in press).  The development of Autism Spectrum atypicalities: Variability and causal complexity. </w:t>
      </w:r>
      <w:r>
        <w:rPr>
          <w:rFonts w:ascii="Times New Roman" w:hAnsi="Times New Roman"/>
          <w:i/>
          <w:sz w:val="24"/>
          <w:szCs w:val="24"/>
        </w:rPr>
        <w:t>WIRED Cognitive Science</w:t>
      </w:r>
      <w:r w:rsidRPr="009B6E21">
        <w:rPr>
          <w:rFonts w:ascii="Times New Roman" w:hAnsi="Times New Roman"/>
          <w:sz w:val="24"/>
          <w:szCs w:val="24"/>
        </w:rPr>
        <w:t>.</w:t>
      </w:r>
    </w:p>
    <w:p w14:paraId="43A35957" w14:textId="77777777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</w:p>
    <w:p w14:paraId="68D0C0B1" w14:textId="77777777" w:rsidR="00EE1C22" w:rsidRDefault="00EE1C22" w:rsidP="00EE1C22">
      <w:pPr>
        <w:jc w:val="left"/>
        <w:rPr>
          <w:rFonts w:ascii="Helvetica" w:hAnsi="Helvetica" w:cs="Helvetica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Charman, T., Brian, J., </w:t>
      </w:r>
      <w:r>
        <w:rPr>
          <w:rFonts w:ascii="Times New Roman" w:hAnsi="Times New Roman"/>
          <w:iCs/>
          <w:sz w:val="24"/>
          <w:szCs w:val="24"/>
        </w:rPr>
        <w:t xml:space="preserve">Carter, A., Carver, L., </w:t>
      </w:r>
      <w:r w:rsidRPr="00536C86">
        <w:rPr>
          <w:rFonts w:ascii="Times New Roman" w:hAnsi="Times New Roman"/>
          <w:iCs/>
          <w:sz w:val="24"/>
          <w:szCs w:val="24"/>
        </w:rPr>
        <w:t xml:space="preserve">Chawarska, K., Curtin, S., Dobkins, K., </w:t>
      </w:r>
      <w:r>
        <w:rPr>
          <w:rFonts w:ascii="Times New Roman" w:hAnsi="Times New Roman"/>
          <w:iCs/>
          <w:sz w:val="24"/>
          <w:szCs w:val="24"/>
        </w:rPr>
        <w:t xml:space="preserve">Elsabbagh, M., Georgiades, S., </w:t>
      </w:r>
      <w:r w:rsidRPr="00536C86">
        <w:rPr>
          <w:rFonts w:ascii="Times New Roman" w:hAnsi="Times New Roman"/>
          <w:iCs/>
          <w:sz w:val="24"/>
          <w:szCs w:val="24"/>
        </w:rPr>
        <w:t xml:space="preserve">Hertz-Picciotto, I., Hutman, T., Iverson, J.M., </w:t>
      </w:r>
      <w:r>
        <w:rPr>
          <w:rFonts w:ascii="Times New Roman" w:hAnsi="Times New Roman"/>
          <w:iCs/>
          <w:sz w:val="24"/>
          <w:szCs w:val="24"/>
        </w:rPr>
        <w:t xml:space="preserve">Jones, E., </w:t>
      </w:r>
      <w:r w:rsidRPr="00536C86">
        <w:rPr>
          <w:rFonts w:ascii="Times New Roman" w:hAnsi="Times New Roman"/>
          <w:iCs/>
          <w:sz w:val="24"/>
          <w:szCs w:val="24"/>
        </w:rPr>
        <w:t xml:space="preserve">Landa, R., </w:t>
      </w:r>
      <w:r>
        <w:rPr>
          <w:rFonts w:ascii="Times New Roman" w:hAnsi="Times New Roman"/>
          <w:iCs/>
          <w:sz w:val="24"/>
          <w:szCs w:val="24"/>
        </w:rPr>
        <w:t>Macari, S., Messinger, D.</w:t>
      </w:r>
      <w:r w:rsidRPr="00536C86">
        <w:rPr>
          <w:rFonts w:ascii="Times New Roman" w:hAnsi="Times New Roman"/>
          <w:iCs/>
          <w:sz w:val="24"/>
          <w:szCs w:val="24"/>
        </w:rPr>
        <w:t xml:space="preserve">, Nelson, C.A., Ozonoff, S., </w:t>
      </w:r>
      <w:r>
        <w:rPr>
          <w:rFonts w:ascii="Times New Roman" w:hAnsi="Times New Roman"/>
          <w:iCs/>
          <w:sz w:val="24"/>
          <w:szCs w:val="24"/>
        </w:rPr>
        <w:t xml:space="preserve">Saulnier, C., </w:t>
      </w:r>
      <w:r w:rsidRPr="00536C86">
        <w:rPr>
          <w:rFonts w:ascii="Times New Roman" w:hAnsi="Times New Roman"/>
          <w:iCs/>
          <w:sz w:val="24"/>
          <w:szCs w:val="24"/>
        </w:rPr>
        <w:t xml:space="preserve">Stone, W.L., Tager-Flusberg, H., Webb, S.J., </w:t>
      </w:r>
      <w:r>
        <w:rPr>
          <w:rFonts w:ascii="Times New Roman" w:hAnsi="Times New Roman"/>
          <w:iCs/>
          <w:sz w:val="24"/>
          <w:szCs w:val="24"/>
        </w:rPr>
        <w:t xml:space="preserve">Yirmiya, N., </w:t>
      </w:r>
      <w:r w:rsidRPr="00536C86">
        <w:rPr>
          <w:rFonts w:ascii="Times New Roman" w:hAnsi="Times New Roman"/>
          <w:iCs/>
          <w:sz w:val="24"/>
          <w:szCs w:val="24"/>
        </w:rPr>
        <w:t xml:space="preserve">Young, G.S., &amp; Zwaigenbaum, L. </w:t>
      </w:r>
      <w:r>
        <w:rPr>
          <w:rFonts w:ascii="Times New Roman" w:hAnsi="Times New Roman"/>
          <w:iCs/>
          <w:sz w:val="24"/>
          <w:szCs w:val="24"/>
        </w:rPr>
        <w:t xml:space="preserve">(in press).  </w:t>
      </w:r>
      <w:r w:rsidRPr="00B778A4">
        <w:rPr>
          <w:rFonts w:ascii="Times New Roman" w:hAnsi="Times New Roman"/>
          <w:sz w:val="24"/>
          <w:szCs w:val="24"/>
        </w:rPr>
        <w:t xml:space="preserve">Non-ASD Outcomes at 36 Months in Siblings at Familial Risk for Autism Spectrum Disorder (ASD): A Baby Siblings Research Consortium (BSRC) Study.  </w:t>
      </w:r>
      <w:r w:rsidRPr="00B778A4">
        <w:rPr>
          <w:rFonts w:ascii="Times New Roman" w:hAnsi="Times New Roman"/>
          <w:i/>
          <w:sz w:val="24"/>
          <w:szCs w:val="24"/>
        </w:rPr>
        <w:t>Autism Research.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14:paraId="6CA74A0D" w14:textId="2B7D3CC4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42B38249" w14:textId="4E7B0B1B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Focaroli, V., Taffoni, F.</w:t>
      </w:r>
      <w:r>
        <w:rPr>
          <w:rFonts w:ascii="Times New Roman" w:hAnsi="Times New Roman"/>
          <w:sz w:val="24"/>
          <w:szCs w:val="24"/>
        </w:rPr>
        <w:t>,</w:t>
      </w:r>
      <w:r w:rsidRPr="00F960F2">
        <w:rPr>
          <w:rFonts w:ascii="Times New Roman" w:hAnsi="Times New Roman"/>
          <w:sz w:val="24"/>
          <w:szCs w:val="24"/>
        </w:rPr>
        <w:t xml:space="preserve"> Parson</w:t>
      </w:r>
      <w:r>
        <w:rPr>
          <w:rFonts w:ascii="Times New Roman" w:hAnsi="Times New Roman"/>
          <w:sz w:val="24"/>
          <w:szCs w:val="24"/>
        </w:rPr>
        <w:t>s</w:t>
      </w:r>
      <w:r w:rsidRPr="00F960F2">
        <w:rPr>
          <w:rFonts w:ascii="Times New Roman" w:hAnsi="Times New Roman"/>
          <w:sz w:val="24"/>
          <w:szCs w:val="24"/>
        </w:rPr>
        <w:t>, S.M., Keller, F., &amp; Iverson, J.M. (</w:t>
      </w:r>
      <w:r>
        <w:rPr>
          <w:rFonts w:ascii="Times New Roman" w:hAnsi="Times New Roman"/>
          <w:sz w:val="24"/>
          <w:szCs w:val="24"/>
        </w:rPr>
        <w:t xml:space="preserve">2016).  Performance of </w:t>
      </w:r>
      <w:r w:rsidRPr="00F960F2">
        <w:rPr>
          <w:rFonts w:ascii="Times New Roman" w:hAnsi="Times New Roman"/>
          <w:sz w:val="24"/>
          <w:szCs w:val="24"/>
        </w:rPr>
        <w:t xml:space="preserve">motor sequences in children at heightened vs. low risk for ASD: A longitudinal study from 18 to 36 months of age.  </w:t>
      </w:r>
      <w:r w:rsidRPr="00F960F2">
        <w:rPr>
          <w:rFonts w:ascii="Times New Roman" w:hAnsi="Times New Roman"/>
          <w:i/>
          <w:sz w:val="24"/>
          <w:szCs w:val="24"/>
        </w:rPr>
        <w:t>Frontiers in Developmental Psychology</w:t>
      </w:r>
      <w:r>
        <w:rPr>
          <w:rFonts w:ascii="Times New Roman" w:hAnsi="Times New Roman"/>
          <w:i/>
          <w:sz w:val="24"/>
          <w:szCs w:val="24"/>
        </w:rPr>
        <w:t>, 7:724</w:t>
      </w:r>
      <w:r w:rsidRPr="001C4FE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doi: </w:t>
      </w:r>
      <w:r w:rsidRPr="001C4FED">
        <w:rPr>
          <w:rFonts w:ascii="Times New Roman" w:hAnsi="Times New Roman"/>
          <w:i/>
          <w:iCs/>
          <w:sz w:val="24"/>
          <w:szCs w:val="24"/>
        </w:rPr>
        <w:t>10.3389/fpsyg.2016.00724</w:t>
      </w:r>
      <w:r w:rsidRPr="001C4FED">
        <w:rPr>
          <w:rFonts w:ascii="Times New Roman" w:hAnsi="Times New Roman"/>
          <w:i/>
          <w:sz w:val="24"/>
          <w:szCs w:val="24"/>
        </w:rPr>
        <w:t>.</w:t>
      </w:r>
      <w:r w:rsidRPr="00F960F2">
        <w:rPr>
          <w:rFonts w:ascii="Times New Roman" w:hAnsi="Times New Roman"/>
          <w:sz w:val="24"/>
          <w:szCs w:val="24"/>
        </w:rPr>
        <w:t xml:space="preserve">  </w:t>
      </w:r>
    </w:p>
    <w:p w14:paraId="4B0F1214" w14:textId="77777777" w:rsidR="00EE1C22" w:rsidRDefault="00EE1C22" w:rsidP="007B3E25">
      <w:pPr>
        <w:jc w:val="left"/>
        <w:rPr>
          <w:rFonts w:ascii="Times New Roman" w:hAnsi="Times New Roman"/>
          <w:sz w:val="24"/>
          <w:szCs w:val="24"/>
        </w:rPr>
      </w:pPr>
    </w:p>
    <w:p w14:paraId="0AB4ECE6" w14:textId="34F94CF7" w:rsidR="007B3E25" w:rsidRPr="00127358" w:rsidRDefault="00EE1C22" w:rsidP="007B3E25">
      <w:pPr>
        <w:jc w:val="left"/>
        <w:rPr>
          <w:rFonts w:ascii="∞Oø◊óÌ" w:hAnsi="∞Oø◊óÌ" w:cs="∞Oø◊óÌ"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7B3E25" w:rsidRPr="00127358">
        <w:rPr>
          <w:rFonts w:ascii="Times New Roman" w:hAnsi="Times New Roman"/>
          <w:sz w:val="24"/>
          <w:szCs w:val="24"/>
        </w:rPr>
        <w:t>Zuccarini, M., Sansavini, A., Iverson, J.M., Savini, S., Guarini, A., Alessandroni, R., Faldella, G., &amp; Aureli, T. (</w:t>
      </w:r>
      <w:r>
        <w:rPr>
          <w:rFonts w:ascii="Times New Roman" w:hAnsi="Times New Roman"/>
          <w:sz w:val="24"/>
          <w:szCs w:val="24"/>
        </w:rPr>
        <w:t>2016</w:t>
      </w:r>
      <w:r w:rsidR="007B3E25" w:rsidRPr="00127358">
        <w:rPr>
          <w:rFonts w:ascii="Times New Roman" w:hAnsi="Times New Roman"/>
          <w:sz w:val="24"/>
          <w:szCs w:val="24"/>
        </w:rPr>
        <w:t xml:space="preserve">).  </w:t>
      </w:r>
      <w:r w:rsidR="007B3E25" w:rsidRPr="00127358">
        <w:rPr>
          <w:rFonts w:ascii="Times New Roman" w:hAnsi="Times New Roman"/>
          <w:bCs/>
          <w:sz w:val="24"/>
          <w:szCs w:val="24"/>
        </w:rPr>
        <w:t>Object engagement and manipulation in extremely preterm and full term infants at 6 months.</w:t>
      </w:r>
      <w:r w:rsidR="007B3E25" w:rsidRPr="0012735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B3E25">
        <w:rPr>
          <w:rFonts w:ascii="Times New Roman" w:hAnsi="Times New Roman"/>
          <w:bCs/>
          <w:i/>
          <w:sz w:val="24"/>
          <w:szCs w:val="24"/>
        </w:rPr>
        <w:t>Research in Developmental Disabilities</w:t>
      </w:r>
      <w:r>
        <w:rPr>
          <w:rFonts w:ascii="Times New Roman" w:hAnsi="Times New Roman"/>
          <w:bCs/>
          <w:i/>
          <w:sz w:val="24"/>
          <w:szCs w:val="24"/>
        </w:rPr>
        <w:t xml:space="preserve">, 55, </w:t>
      </w:r>
      <w:r>
        <w:rPr>
          <w:rFonts w:ascii="Times New Roman" w:hAnsi="Times New Roman"/>
          <w:bCs/>
          <w:sz w:val="24"/>
          <w:szCs w:val="24"/>
        </w:rPr>
        <w:t>173-184</w:t>
      </w:r>
      <w:r w:rsidRPr="00127358">
        <w:rPr>
          <w:rFonts w:ascii="Times New Roman" w:hAnsi="Times New Roman"/>
          <w:bCs/>
          <w:i/>
          <w:sz w:val="24"/>
          <w:szCs w:val="24"/>
        </w:rPr>
        <w:t>.</w:t>
      </w:r>
    </w:p>
    <w:p w14:paraId="59F0D6FF" w14:textId="77777777" w:rsidR="007B3E25" w:rsidRDefault="007B3E25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6B930549" w14:textId="5B0A5E85" w:rsidR="00ED303E" w:rsidRDefault="00EE1C22" w:rsidP="00ED303E">
      <w:pPr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ED303E" w:rsidRPr="003D195C">
        <w:rPr>
          <w:rFonts w:ascii="Times New Roman" w:hAnsi="Times New Roman"/>
          <w:sz w:val="24"/>
          <w:szCs w:val="24"/>
        </w:rPr>
        <w:t>Benassi, E., Savini, S., Iverson, J.M., Caselli, M.C., Alessandroni, R., Faldella, G., &amp; Sansavini, A. (</w:t>
      </w:r>
      <w:r w:rsidR="009327B8">
        <w:rPr>
          <w:rFonts w:ascii="Times New Roman" w:hAnsi="Times New Roman"/>
          <w:sz w:val="24"/>
          <w:szCs w:val="24"/>
        </w:rPr>
        <w:t>2016</w:t>
      </w:r>
      <w:r w:rsidR="00ED303E" w:rsidRPr="003D195C">
        <w:rPr>
          <w:rFonts w:ascii="Times New Roman" w:hAnsi="Times New Roman"/>
          <w:sz w:val="24"/>
          <w:szCs w:val="24"/>
        </w:rPr>
        <w:t xml:space="preserve">).  Gestural and vocal communication and relationships to motor skills in extremely preterm infants.  </w:t>
      </w:r>
      <w:r w:rsidR="00ED303E" w:rsidRPr="003D195C">
        <w:rPr>
          <w:rFonts w:ascii="Times New Roman" w:hAnsi="Times New Roman"/>
          <w:i/>
          <w:sz w:val="24"/>
          <w:szCs w:val="24"/>
        </w:rPr>
        <w:t>Research in Developmental Disabilities</w:t>
      </w:r>
      <w:r w:rsidR="009327B8">
        <w:rPr>
          <w:rFonts w:ascii="Times New Roman" w:hAnsi="Times New Roman"/>
          <w:i/>
          <w:sz w:val="24"/>
          <w:szCs w:val="24"/>
        </w:rPr>
        <w:t xml:space="preserve">, 48, </w:t>
      </w:r>
      <w:r w:rsidR="009327B8" w:rsidRPr="009327B8">
        <w:rPr>
          <w:rFonts w:ascii="Times New Roman" w:hAnsi="Times New Roman"/>
          <w:sz w:val="24"/>
          <w:szCs w:val="24"/>
        </w:rPr>
        <w:t>132-144</w:t>
      </w:r>
      <w:r w:rsidR="00ED303E" w:rsidRPr="003D195C">
        <w:rPr>
          <w:rFonts w:ascii="Times New Roman" w:hAnsi="Times New Roman"/>
          <w:i/>
          <w:sz w:val="24"/>
          <w:szCs w:val="24"/>
        </w:rPr>
        <w:t>.</w:t>
      </w:r>
    </w:p>
    <w:p w14:paraId="1EE6FF20" w14:textId="77777777" w:rsidR="00ED303E" w:rsidRDefault="00ED303E" w:rsidP="00ED303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802FCEC" w14:textId="77777777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>Lazenby, D., Sideridis, G., Huntington, N., Prante, M., Dale, P., Curtin, S., Henkel, L., Iverson, J.M., Carver, L., Dobkins, K., Akshoomoff, N., Tagavi, D., Nelson, C., &amp; Tager-Flusberg, H.</w:t>
      </w:r>
    </w:p>
    <w:p w14:paraId="65ADCE97" w14:textId="6CF9D92E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>(</w:t>
      </w:r>
      <w:r w:rsidR="009327B8">
        <w:rPr>
          <w:rFonts w:ascii="Times New Roman" w:hAnsi="Times New Roman"/>
          <w:sz w:val="24"/>
          <w:szCs w:val="24"/>
        </w:rPr>
        <w:t>2016</w:t>
      </w:r>
      <w:r w:rsidRPr="00D0140A">
        <w:rPr>
          <w:rFonts w:ascii="Times New Roman" w:hAnsi="Times New Roman"/>
          <w:sz w:val="24"/>
          <w:szCs w:val="24"/>
        </w:rPr>
        <w:t>). Language Differences at 12 Months in Infants Who Develop Autism Spectrum</w:t>
      </w:r>
    </w:p>
    <w:p w14:paraId="57DB5411" w14:textId="5162DA99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 xml:space="preserve">Disorder. </w:t>
      </w:r>
      <w:r w:rsidRPr="00D0140A">
        <w:rPr>
          <w:rFonts w:ascii="Times New Roman" w:hAnsi="Times New Roman"/>
          <w:i/>
          <w:sz w:val="24"/>
          <w:szCs w:val="24"/>
        </w:rPr>
        <w:t>Journal of Autism and Developmental Disorders</w:t>
      </w:r>
      <w:r w:rsidR="009327B8">
        <w:rPr>
          <w:rFonts w:ascii="Times New Roman" w:hAnsi="Times New Roman"/>
          <w:i/>
          <w:sz w:val="24"/>
          <w:szCs w:val="24"/>
        </w:rPr>
        <w:t xml:space="preserve">, 46, </w:t>
      </w:r>
      <w:r w:rsidR="009327B8">
        <w:rPr>
          <w:rFonts w:ascii="Times New Roman" w:hAnsi="Times New Roman"/>
          <w:sz w:val="24"/>
          <w:szCs w:val="24"/>
        </w:rPr>
        <w:t>899-909</w:t>
      </w:r>
      <w:r w:rsidRPr="00D0140A">
        <w:rPr>
          <w:rFonts w:ascii="Times New Roman" w:hAnsi="Times New Roman"/>
          <w:i/>
          <w:sz w:val="24"/>
          <w:szCs w:val="24"/>
        </w:rPr>
        <w:t>.</w:t>
      </w:r>
    </w:p>
    <w:p w14:paraId="43768742" w14:textId="77777777" w:rsidR="00A4489D" w:rsidRPr="00D0140A" w:rsidRDefault="00A4489D" w:rsidP="00A4489D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C38F20B" w14:textId="599B5431" w:rsidR="00FE6A85" w:rsidRPr="00D0140A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  <w:vertAlign w:val="superscript"/>
        </w:rPr>
        <w:t>#</w:t>
      </w:r>
      <w:r w:rsidRPr="00D0140A">
        <w:rPr>
          <w:rFonts w:ascii="Times New Roman" w:hAnsi="Times New Roman"/>
          <w:sz w:val="24"/>
          <w:szCs w:val="24"/>
        </w:rPr>
        <w:t>LeBarton, E.S. &amp; Iverson, J.M. (</w:t>
      </w:r>
      <w:r w:rsidR="000872DC">
        <w:rPr>
          <w:rFonts w:ascii="Times New Roman" w:hAnsi="Times New Roman"/>
          <w:sz w:val="24"/>
          <w:szCs w:val="24"/>
        </w:rPr>
        <w:t>2016</w:t>
      </w:r>
      <w:r w:rsidRPr="00D0140A">
        <w:rPr>
          <w:rFonts w:ascii="Times New Roman" w:hAnsi="Times New Roman"/>
          <w:sz w:val="24"/>
          <w:szCs w:val="24"/>
        </w:rPr>
        <w:t xml:space="preserve">).  </w:t>
      </w:r>
      <w:r w:rsidR="00A01B01" w:rsidRPr="00D0140A">
        <w:rPr>
          <w:rFonts w:ascii="Times New Roman" w:hAnsi="Times New Roman"/>
          <w:sz w:val="24"/>
          <w:szCs w:val="24"/>
        </w:rPr>
        <w:t>Gesture development in toddlers with an older sibling with autism</w:t>
      </w:r>
      <w:r w:rsidRPr="00D0140A">
        <w:rPr>
          <w:rFonts w:ascii="Times New Roman" w:hAnsi="Times New Roman"/>
          <w:sz w:val="24"/>
          <w:szCs w:val="24"/>
        </w:rPr>
        <w:t xml:space="preserve">.  </w:t>
      </w:r>
      <w:r w:rsidRPr="00D0140A">
        <w:rPr>
          <w:rFonts w:ascii="Times New Roman" w:hAnsi="Times New Roman"/>
          <w:i/>
          <w:sz w:val="24"/>
          <w:szCs w:val="24"/>
        </w:rPr>
        <w:t>International Journal of Language and Communication Disorders</w:t>
      </w:r>
      <w:r w:rsidR="000872DC">
        <w:rPr>
          <w:rFonts w:ascii="Times New Roman" w:hAnsi="Times New Roman"/>
          <w:i/>
          <w:sz w:val="24"/>
          <w:szCs w:val="24"/>
        </w:rPr>
        <w:t xml:space="preserve">, 51, </w:t>
      </w:r>
      <w:r w:rsidR="000872DC">
        <w:rPr>
          <w:rFonts w:ascii="Times New Roman" w:hAnsi="Times New Roman"/>
          <w:sz w:val="24"/>
          <w:szCs w:val="24"/>
        </w:rPr>
        <w:t>18-30</w:t>
      </w:r>
      <w:r w:rsidRPr="00D0140A">
        <w:rPr>
          <w:rFonts w:ascii="Times New Roman" w:hAnsi="Times New Roman"/>
          <w:i/>
          <w:sz w:val="24"/>
          <w:szCs w:val="24"/>
        </w:rPr>
        <w:t>.</w:t>
      </w:r>
    </w:p>
    <w:p w14:paraId="4FAA5D79" w14:textId="77777777" w:rsidR="00FE6A85" w:rsidRPr="00D0140A" w:rsidRDefault="00FE6A85" w:rsidP="00FE6A85">
      <w:pPr>
        <w:jc w:val="left"/>
        <w:rPr>
          <w:rFonts w:ascii="Times New Roman" w:hAnsi="Times New Roman"/>
          <w:sz w:val="24"/>
          <w:szCs w:val="24"/>
        </w:rPr>
      </w:pPr>
    </w:p>
    <w:p w14:paraId="6CDF291C" w14:textId="37D8F666" w:rsidR="00F617D4" w:rsidRDefault="00EE1C22" w:rsidP="00F617D4">
      <w:pPr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F617D4">
        <w:rPr>
          <w:rFonts w:ascii="Times New Roman" w:hAnsi="Times New Roman"/>
          <w:sz w:val="24"/>
          <w:szCs w:val="24"/>
        </w:rPr>
        <w:t xml:space="preserve">Focaroli, V., Taffoni, F., &amp; Iverson, J.M. (2015).  </w:t>
      </w:r>
      <w:r w:rsidR="00F617D4" w:rsidRPr="001B0DCD">
        <w:rPr>
          <w:rFonts w:ascii="Times New Roman" w:hAnsi="Times New Roman"/>
          <w:sz w:val="24"/>
          <w:szCs w:val="24"/>
        </w:rPr>
        <w:t>Abil</w:t>
      </w:r>
      <w:r w:rsidR="00F617D4">
        <w:rPr>
          <w:rFonts w:ascii="Times New Roman" w:hAnsi="Times New Roman"/>
          <w:sz w:val="24"/>
          <w:szCs w:val="24"/>
        </w:rPr>
        <w:t>ità di pianificazione motoria: U</w:t>
      </w:r>
      <w:r w:rsidR="00F617D4" w:rsidRPr="001B0DCD">
        <w:rPr>
          <w:rFonts w:ascii="Times New Roman" w:hAnsi="Times New Roman"/>
          <w:sz w:val="24"/>
          <w:szCs w:val="24"/>
        </w:rPr>
        <w:t>na rassegna sui bambini a sviluppo tipico e con Disturbo dello Spettro Autistico [Motor planning abilities: A review of typical</w:t>
      </w:r>
      <w:r w:rsidR="00F617D4">
        <w:rPr>
          <w:rFonts w:ascii="Times New Roman" w:hAnsi="Times New Roman"/>
          <w:sz w:val="24"/>
          <w:szCs w:val="24"/>
        </w:rPr>
        <w:t>ly-developing children</w:t>
      </w:r>
      <w:r w:rsidR="00F617D4" w:rsidRPr="001B0DCD">
        <w:rPr>
          <w:rFonts w:ascii="Times New Roman" w:hAnsi="Times New Roman"/>
          <w:sz w:val="24"/>
          <w:szCs w:val="24"/>
        </w:rPr>
        <w:t xml:space="preserve"> and childre</w:t>
      </w:r>
      <w:r w:rsidR="00F617D4">
        <w:rPr>
          <w:rFonts w:ascii="Times New Roman" w:hAnsi="Times New Roman"/>
          <w:sz w:val="24"/>
          <w:szCs w:val="24"/>
        </w:rPr>
        <w:t>n with Autism Spectrum Disorder</w:t>
      </w:r>
      <w:r w:rsidR="00F617D4" w:rsidRPr="001B0DCD">
        <w:rPr>
          <w:rFonts w:ascii="Times New Roman" w:hAnsi="Times New Roman"/>
          <w:sz w:val="24"/>
          <w:szCs w:val="24"/>
        </w:rPr>
        <w:t xml:space="preserve">].  </w:t>
      </w:r>
      <w:r w:rsidR="00F617D4" w:rsidRPr="001B0DCD">
        <w:rPr>
          <w:rFonts w:ascii="Times New Roman" w:hAnsi="Times New Roman"/>
          <w:i/>
          <w:sz w:val="24"/>
          <w:szCs w:val="24"/>
        </w:rPr>
        <w:t>Psicologia Clinica dello Sviluppo</w:t>
      </w:r>
      <w:r w:rsidR="00F617D4">
        <w:rPr>
          <w:rFonts w:ascii="Times New Roman" w:hAnsi="Times New Roman"/>
          <w:i/>
          <w:sz w:val="24"/>
          <w:szCs w:val="24"/>
        </w:rPr>
        <w:t xml:space="preserve">, 19, </w:t>
      </w:r>
      <w:r w:rsidR="00F617D4">
        <w:rPr>
          <w:rFonts w:ascii="Times New Roman" w:hAnsi="Times New Roman"/>
          <w:sz w:val="24"/>
          <w:szCs w:val="24"/>
        </w:rPr>
        <w:t>3-26</w:t>
      </w:r>
      <w:r w:rsidR="00F617D4" w:rsidRPr="001B0DCD">
        <w:rPr>
          <w:rFonts w:ascii="Times New Roman" w:hAnsi="Times New Roman"/>
          <w:i/>
          <w:sz w:val="24"/>
          <w:szCs w:val="24"/>
        </w:rPr>
        <w:t>.</w:t>
      </w:r>
    </w:p>
    <w:p w14:paraId="48390E62" w14:textId="77777777" w:rsidR="00F617D4" w:rsidRPr="003D195C" w:rsidRDefault="00F617D4" w:rsidP="00F617D4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7ABB67AE" w14:textId="7EE3BA73" w:rsidR="006A3534" w:rsidRPr="00D95949" w:rsidRDefault="006A3534" w:rsidP="006A3534">
      <w:pPr>
        <w:widowControl w:val="0"/>
        <w:adjustRightInd w:val="0"/>
        <w:jc w:val="left"/>
        <w:rPr>
          <w:rFonts w:ascii="Times New Roman" w:hAnsi="Times New Roman"/>
          <w:iCs/>
          <w:sz w:val="24"/>
          <w:szCs w:val="24"/>
        </w:rPr>
      </w:pPr>
      <w:r w:rsidRPr="00D0140A">
        <w:rPr>
          <w:rFonts w:ascii="Times New Roman" w:hAnsi="Times New Roman"/>
          <w:iCs/>
          <w:sz w:val="24"/>
          <w:szCs w:val="24"/>
        </w:rPr>
        <w:t>Messinger, D.S., Young, G.S., Webb, S.J., Ozonoff, S., Bryson, S., Carter, A., Carver, L., Charman, T., Chawarska, K., Curtin, S., Dobkins, K., Hertz-Picciotto, I., Hutman, T., Iverson, J.M., Landa, R., Nelson, C.A., Stone, W.L., Tager-Flusberg, H., &amp; Zwaigenbaum, L. (</w:t>
      </w:r>
      <w:r w:rsidR="00D0140A" w:rsidRPr="00D0140A">
        <w:rPr>
          <w:rFonts w:ascii="Times New Roman" w:hAnsi="Times New Roman"/>
          <w:iCs/>
          <w:sz w:val="24"/>
          <w:szCs w:val="24"/>
        </w:rPr>
        <w:t>2015</w:t>
      </w:r>
      <w:r w:rsidRPr="00D0140A">
        <w:rPr>
          <w:rFonts w:ascii="Times New Roman" w:hAnsi="Times New Roman"/>
          <w:iCs/>
          <w:sz w:val="24"/>
          <w:szCs w:val="24"/>
        </w:rPr>
        <w:t xml:space="preserve">).  Early sex differences are not autism-specific: A Baby Siblings Research Consortium study. </w:t>
      </w:r>
      <w:r w:rsidRPr="00D0140A">
        <w:rPr>
          <w:rFonts w:ascii="Times New Roman" w:hAnsi="Times New Roman"/>
          <w:i/>
          <w:iCs/>
          <w:sz w:val="24"/>
          <w:szCs w:val="24"/>
        </w:rPr>
        <w:t>Molecular Autism</w:t>
      </w:r>
      <w:r w:rsidR="00D0140A" w:rsidRPr="00D0140A">
        <w:rPr>
          <w:rFonts w:ascii="Times New Roman" w:hAnsi="Times New Roman"/>
          <w:i/>
          <w:iCs/>
          <w:sz w:val="24"/>
          <w:szCs w:val="24"/>
        </w:rPr>
        <w:t>, 6</w:t>
      </w:r>
      <w:r w:rsidR="00D0140A" w:rsidRPr="00D0140A">
        <w:rPr>
          <w:rFonts w:ascii="Times New Roman" w:hAnsi="Times New Roman"/>
          <w:iCs/>
          <w:sz w:val="24"/>
          <w:szCs w:val="24"/>
        </w:rPr>
        <w:t>:32</w:t>
      </w:r>
      <w:r w:rsidRPr="00D0140A">
        <w:rPr>
          <w:rFonts w:ascii="Times New Roman" w:hAnsi="Times New Roman"/>
          <w:iCs/>
          <w:sz w:val="24"/>
          <w:szCs w:val="24"/>
        </w:rPr>
        <w:t>.</w:t>
      </w:r>
    </w:p>
    <w:p w14:paraId="028574FA" w14:textId="77777777" w:rsidR="006A3534" w:rsidRDefault="006A3534" w:rsidP="00FE6A85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5D0BDC0" w14:textId="03EF9F3E" w:rsidR="00FE6A85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Northrup, J.B.</w:t>
      </w:r>
      <w:r w:rsidRPr="008C1655">
        <w:rPr>
          <w:rFonts w:ascii="Times New Roman" w:hAnsi="Times New Roman"/>
          <w:sz w:val="24"/>
          <w:szCs w:val="24"/>
        </w:rPr>
        <w:t xml:space="preserve"> &amp; Iverson, J.M. (</w:t>
      </w:r>
      <w:r w:rsidR="00CD4244">
        <w:rPr>
          <w:rFonts w:ascii="Times New Roman" w:hAnsi="Times New Roman"/>
          <w:sz w:val="24"/>
          <w:szCs w:val="24"/>
        </w:rPr>
        <w:t>2015</w:t>
      </w:r>
      <w:r w:rsidRPr="008C1655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>Vocal coordination during early parent-infant interaction predicts language outcome in high-risk infants</w:t>
      </w:r>
      <w:r w:rsidRPr="008C165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Infancy</w:t>
      </w:r>
      <w:r w:rsidR="00CD4244">
        <w:rPr>
          <w:rFonts w:ascii="Times New Roman" w:hAnsi="Times New Roman"/>
          <w:i/>
          <w:sz w:val="24"/>
          <w:szCs w:val="24"/>
        </w:rPr>
        <w:t xml:space="preserve">, 20, </w:t>
      </w:r>
      <w:r w:rsidR="00CD4244">
        <w:rPr>
          <w:rFonts w:ascii="Times New Roman" w:hAnsi="Times New Roman"/>
          <w:sz w:val="24"/>
          <w:szCs w:val="24"/>
        </w:rPr>
        <w:t>523-547</w:t>
      </w:r>
      <w:r w:rsidRPr="008C1655">
        <w:rPr>
          <w:rFonts w:ascii="Times New Roman" w:hAnsi="Times New Roman"/>
          <w:i/>
          <w:sz w:val="24"/>
          <w:szCs w:val="24"/>
        </w:rPr>
        <w:t>.</w:t>
      </w:r>
    </w:p>
    <w:p w14:paraId="440C63F0" w14:textId="77777777" w:rsidR="00FE6A85" w:rsidRDefault="00FE6A85" w:rsidP="00FE6A85">
      <w:pPr>
        <w:ind w:left="540" w:hanging="540"/>
        <w:jc w:val="left"/>
        <w:rPr>
          <w:rFonts w:ascii="Times New Roman" w:hAnsi="Times New Roman"/>
          <w:i/>
          <w:sz w:val="24"/>
          <w:szCs w:val="24"/>
        </w:rPr>
      </w:pPr>
    </w:p>
    <w:p w14:paraId="2A62CB53" w14:textId="1A82D9D0" w:rsidR="00FE6A85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8C1655">
        <w:rPr>
          <w:rFonts w:ascii="Times New Roman" w:hAnsi="Times New Roman"/>
          <w:sz w:val="24"/>
          <w:szCs w:val="24"/>
        </w:rPr>
        <w:t>Parladé, M.V. &amp; Iverson, J.M. (</w:t>
      </w:r>
      <w:r w:rsidR="009B229C">
        <w:rPr>
          <w:rFonts w:ascii="Times New Roman" w:hAnsi="Times New Roman"/>
          <w:sz w:val="24"/>
          <w:szCs w:val="24"/>
        </w:rPr>
        <w:t>2015</w:t>
      </w:r>
      <w:r w:rsidRPr="008C1655">
        <w:rPr>
          <w:rFonts w:ascii="Times New Roman" w:hAnsi="Times New Roman"/>
          <w:sz w:val="24"/>
          <w:szCs w:val="24"/>
        </w:rPr>
        <w:t xml:space="preserve">).  The development of </w:t>
      </w:r>
      <w:r>
        <w:rPr>
          <w:rFonts w:ascii="Times New Roman" w:hAnsi="Times New Roman"/>
          <w:sz w:val="24"/>
          <w:szCs w:val="24"/>
        </w:rPr>
        <w:t xml:space="preserve">coordinated </w:t>
      </w:r>
      <w:r w:rsidRPr="008C1655">
        <w:rPr>
          <w:rFonts w:ascii="Times New Roman" w:hAnsi="Times New Roman"/>
          <w:sz w:val="24"/>
          <w:szCs w:val="24"/>
        </w:rPr>
        <w:t xml:space="preserve">communication in infants at high risk for Autism Spectrum Disorders.  </w:t>
      </w:r>
      <w:r>
        <w:rPr>
          <w:rFonts w:ascii="Times New Roman" w:hAnsi="Times New Roman"/>
          <w:i/>
          <w:sz w:val="24"/>
          <w:szCs w:val="24"/>
        </w:rPr>
        <w:t>Journal of Autism and Developmental Disorders</w:t>
      </w:r>
      <w:r w:rsidR="009B229C">
        <w:rPr>
          <w:rFonts w:ascii="Times New Roman" w:hAnsi="Times New Roman"/>
          <w:i/>
          <w:sz w:val="24"/>
          <w:szCs w:val="24"/>
        </w:rPr>
        <w:t xml:space="preserve">, 45, </w:t>
      </w:r>
      <w:r w:rsidR="009B229C">
        <w:rPr>
          <w:rFonts w:ascii="Times New Roman" w:hAnsi="Times New Roman"/>
          <w:sz w:val="24"/>
          <w:szCs w:val="24"/>
        </w:rPr>
        <w:t>2218-2234</w:t>
      </w:r>
      <w:r w:rsidRPr="008C1655">
        <w:rPr>
          <w:rFonts w:ascii="Times New Roman" w:hAnsi="Times New Roman"/>
          <w:i/>
          <w:sz w:val="24"/>
          <w:szCs w:val="24"/>
        </w:rPr>
        <w:t>.</w:t>
      </w:r>
    </w:p>
    <w:p w14:paraId="2B1F0087" w14:textId="77777777" w:rsidR="00FE6A85" w:rsidRDefault="00FE6A85" w:rsidP="005E2BD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CBBA1C" w14:textId="72F42A3B" w:rsidR="00A4489D" w:rsidRPr="002D324F" w:rsidRDefault="00A4489D" w:rsidP="00A4489D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F36A6">
        <w:rPr>
          <w:rFonts w:ascii="Times New Roman" w:hAnsi="Times New Roman"/>
          <w:sz w:val="24"/>
          <w:szCs w:val="24"/>
          <w:vertAlign w:val="superscript"/>
        </w:rPr>
        <w:t>*</w:t>
      </w:r>
      <w:r w:rsidRPr="005F36A6">
        <w:rPr>
          <w:rFonts w:ascii="Times New Roman" w:hAnsi="Times New Roman"/>
          <w:sz w:val="24"/>
          <w:szCs w:val="24"/>
        </w:rPr>
        <w:t>Rusiewicz, H.L., Shaiman, S., Iverson, J.M., &amp; Szuminsky, N. (</w:t>
      </w:r>
      <w:r>
        <w:rPr>
          <w:rFonts w:ascii="Times New Roman" w:hAnsi="Times New Roman"/>
          <w:sz w:val="24"/>
          <w:szCs w:val="24"/>
        </w:rPr>
        <w:t>2014</w:t>
      </w:r>
      <w:r w:rsidRPr="005F36A6">
        <w:rPr>
          <w:rFonts w:ascii="Times New Roman" w:hAnsi="Times New Roman"/>
          <w:sz w:val="24"/>
          <w:szCs w:val="24"/>
        </w:rPr>
        <w:t xml:space="preserve">).  </w:t>
      </w:r>
      <w:r w:rsidR="00ED303E" w:rsidRPr="0006308A">
        <w:rPr>
          <w:rFonts w:ascii="Times New Roman" w:hAnsi="Times New Roman"/>
          <w:sz w:val="24"/>
          <w:szCs w:val="24"/>
        </w:rPr>
        <w:t>Effects of perturbation and prosody on the coordination of speech and gestures</w:t>
      </w:r>
      <w:r w:rsidRPr="0006308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Speech Communication, 57, </w:t>
      </w:r>
      <w:r>
        <w:rPr>
          <w:rFonts w:ascii="Times New Roman" w:hAnsi="Times New Roman"/>
          <w:sz w:val="24"/>
          <w:szCs w:val="24"/>
        </w:rPr>
        <w:t>283-300</w:t>
      </w:r>
      <w:r w:rsidRPr="005F36A6">
        <w:rPr>
          <w:rFonts w:ascii="Times New Roman" w:hAnsi="Times New Roman"/>
          <w:i/>
          <w:sz w:val="24"/>
          <w:szCs w:val="24"/>
        </w:rPr>
        <w:t>.</w:t>
      </w:r>
    </w:p>
    <w:p w14:paraId="14AF8ECE" w14:textId="77777777" w:rsidR="00A4489D" w:rsidRDefault="00A4489D" w:rsidP="006A3534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5C9A57A5" w14:textId="77777777" w:rsidR="006A3534" w:rsidRPr="00CD3166" w:rsidRDefault="006A3534" w:rsidP="006A3534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CD3166">
        <w:rPr>
          <w:rFonts w:ascii="Times New Roman" w:hAnsi="Times New Roman"/>
          <w:sz w:val="24"/>
          <w:szCs w:val="24"/>
        </w:rPr>
        <w:t>Zwaigenbaum, L., Young, G.S., Stone, W.L., Dobkins, K., Ozonoff, S., Brian, J., Bryson, S.E., Carver, L.J., Hutman, T., Iverson, J.M., Landa, R.J., &amp; Messinger, D.</w:t>
      </w:r>
      <w:r>
        <w:rPr>
          <w:rFonts w:ascii="Times New Roman" w:hAnsi="Times New Roman"/>
          <w:sz w:val="24"/>
          <w:szCs w:val="24"/>
        </w:rPr>
        <w:t xml:space="preserve"> (201</w:t>
      </w:r>
      <w:r w:rsidRPr="00CD3166">
        <w:rPr>
          <w:rFonts w:ascii="Times New Roman" w:hAnsi="Times New Roman"/>
          <w:sz w:val="24"/>
          <w:szCs w:val="24"/>
        </w:rPr>
        <w:t xml:space="preserve">4).  </w:t>
      </w:r>
      <w:hyperlink r:id="rId9" w:history="1">
        <w:r w:rsidRPr="00CD3166">
          <w:rPr>
            <w:rFonts w:ascii="Times New Roman" w:hAnsi="Times New Roman"/>
            <w:bCs/>
            <w:sz w:val="24"/>
            <w:szCs w:val="24"/>
          </w:rPr>
          <w:t>Early head growth in infan</w:t>
        </w:r>
        <w:r>
          <w:rPr>
            <w:rFonts w:ascii="Times New Roman" w:hAnsi="Times New Roman"/>
            <w:bCs/>
            <w:sz w:val="24"/>
            <w:szCs w:val="24"/>
          </w:rPr>
          <w:t>ts at risk of autism: A Baby Siblings Research C</w:t>
        </w:r>
        <w:r w:rsidRPr="00CD3166">
          <w:rPr>
            <w:rFonts w:ascii="Times New Roman" w:hAnsi="Times New Roman"/>
            <w:bCs/>
            <w:sz w:val="24"/>
            <w:szCs w:val="24"/>
          </w:rPr>
          <w:t>onsortium study</w:t>
        </w:r>
      </w:hyperlink>
      <w:r w:rsidRPr="00CD3166">
        <w:rPr>
          <w:rFonts w:ascii="Times New Roman" w:hAnsi="Times New Roman"/>
          <w:sz w:val="24"/>
          <w:szCs w:val="24"/>
        </w:rPr>
        <w:t xml:space="preserve">.  </w:t>
      </w:r>
      <w:r w:rsidRPr="00CD3166">
        <w:rPr>
          <w:rFonts w:ascii="Times New Roman" w:hAnsi="Times New Roman"/>
          <w:i/>
          <w:iCs/>
          <w:sz w:val="24"/>
          <w:szCs w:val="24"/>
        </w:rPr>
        <w:t>Journal of the American Academy of Child and Adolescent Psychiatry</w:t>
      </w:r>
      <w:r w:rsidRPr="00CD3166">
        <w:rPr>
          <w:rFonts w:ascii="Times New Roman" w:hAnsi="Times New Roman"/>
          <w:sz w:val="24"/>
          <w:szCs w:val="24"/>
        </w:rPr>
        <w:t xml:space="preserve">, </w:t>
      </w:r>
      <w:r w:rsidRPr="00CD3166">
        <w:rPr>
          <w:rFonts w:ascii="Times New Roman" w:hAnsi="Times New Roman"/>
          <w:bCs/>
          <w:sz w:val="24"/>
          <w:szCs w:val="24"/>
        </w:rPr>
        <w:t>53</w:t>
      </w:r>
      <w:r w:rsidRPr="00CD3166">
        <w:rPr>
          <w:rFonts w:ascii="Times New Roman" w:hAnsi="Times New Roman"/>
          <w:sz w:val="24"/>
          <w:szCs w:val="24"/>
        </w:rPr>
        <w:t>, 1053 – 1062.</w:t>
      </w:r>
      <w:r w:rsidRPr="00CD3166">
        <w:rPr>
          <w:rFonts w:ascii="Times New Roman" w:hAnsi="Times New Roman"/>
          <w:sz w:val="24"/>
          <w:szCs w:val="24"/>
        </w:rPr>
        <w:tab/>
      </w:r>
    </w:p>
    <w:p w14:paraId="2821463C" w14:textId="77777777" w:rsidR="006A3534" w:rsidRDefault="006A3534" w:rsidP="005E2BDB">
      <w:pPr>
        <w:pStyle w:val="BodyText2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4085500" w14:textId="77777777" w:rsidR="005E2BDB" w:rsidRDefault="005E2BDB" w:rsidP="005E2BDB">
      <w:pPr>
        <w:pStyle w:val="BodyText2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Koterba, E.A.,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&amp; Iverson, J.M. (2014).  Object exploration in infants with and without risk for autism.  </w:t>
      </w:r>
      <w:r>
        <w:rPr>
          <w:rFonts w:ascii="Times New Roman" w:hAnsi="Times New Roman"/>
          <w:i/>
          <w:sz w:val="24"/>
          <w:szCs w:val="24"/>
        </w:rPr>
        <w:t xml:space="preserve">Autism, 18, </w:t>
      </w:r>
      <w:r>
        <w:rPr>
          <w:rFonts w:ascii="Times New Roman" w:hAnsi="Times New Roman"/>
          <w:sz w:val="24"/>
          <w:szCs w:val="24"/>
        </w:rPr>
        <w:t>97-105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EB1C389" w14:textId="77777777" w:rsidR="005E2BDB" w:rsidRPr="00C01D00" w:rsidRDefault="005E2BDB" w:rsidP="005E2BDB">
      <w:pPr>
        <w:pStyle w:val="BodyText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A70CC6" w14:textId="77777777" w:rsidR="002D1C35" w:rsidRPr="00722359" w:rsidRDefault="002D1C35" w:rsidP="002D1C35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Campbell, S.B., </w:t>
      </w: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>Butler, D.M., &amp; Iverson, J.M. (</w:t>
      </w:r>
      <w:r w:rsidR="008A5A04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).  Maternal verbal responses to communication of infants at low and heightened risk for autism.  </w:t>
      </w:r>
      <w:r>
        <w:rPr>
          <w:rFonts w:ascii="Times New Roman" w:hAnsi="Times New Roman"/>
          <w:i/>
          <w:sz w:val="24"/>
          <w:szCs w:val="24"/>
        </w:rPr>
        <w:t>Autism</w:t>
      </w:r>
      <w:r w:rsidR="008A5A04">
        <w:rPr>
          <w:rFonts w:ascii="Times New Roman" w:hAnsi="Times New Roman"/>
          <w:i/>
          <w:sz w:val="24"/>
          <w:szCs w:val="24"/>
        </w:rPr>
        <w:t xml:space="preserve">, 18, </w:t>
      </w:r>
      <w:r w:rsidR="008A5A04">
        <w:rPr>
          <w:rFonts w:ascii="Times New Roman" w:hAnsi="Times New Roman"/>
          <w:sz w:val="24"/>
          <w:szCs w:val="24"/>
        </w:rPr>
        <w:t>694-703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A1F600" w14:textId="77777777" w:rsidR="00F2607E" w:rsidRDefault="00F2607E" w:rsidP="00EE1298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239A8286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A5A04">
        <w:rPr>
          <w:rFonts w:ascii="Times New Roman" w:hAnsi="Times New Roman"/>
          <w:sz w:val="24"/>
          <w:szCs w:val="24"/>
        </w:rPr>
        <w:t xml:space="preserve">Aureli, T., Perucchini, P. &amp; Iverson, J.M. (2013).  </w:t>
      </w:r>
      <w:r w:rsidRPr="0099662A">
        <w:rPr>
          <w:rFonts w:ascii="Times New Roman" w:hAnsi="Times New Roman"/>
          <w:sz w:val="24"/>
          <w:szCs w:val="24"/>
        </w:rPr>
        <w:t xml:space="preserve">Motor acts and communicative gestures from 9 to 18 months of age in imperative and declarative context: </w:t>
      </w:r>
      <w:r>
        <w:rPr>
          <w:rFonts w:ascii="Times New Roman" w:hAnsi="Times New Roman"/>
          <w:sz w:val="24"/>
          <w:szCs w:val="24"/>
        </w:rPr>
        <w:t xml:space="preserve">Tracing the origin and development of pointing. </w:t>
      </w:r>
      <w:r w:rsidRPr="00D3592B">
        <w:rPr>
          <w:rFonts w:ascii="Times New Roman" w:hAnsi="Times New Roman"/>
          <w:i/>
          <w:sz w:val="24"/>
          <w:szCs w:val="24"/>
        </w:rPr>
        <w:t xml:space="preserve">Journal of Applied Psycholinguistics, 13, </w:t>
      </w:r>
      <w:r w:rsidRPr="00D3592B">
        <w:rPr>
          <w:rFonts w:ascii="Times New Roman" w:hAnsi="Times New Roman"/>
          <w:sz w:val="24"/>
          <w:szCs w:val="24"/>
        </w:rPr>
        <w:t>21-30.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62A">
        <w:rPr>
          <w:rFonts w:ascii="Times New Roman" w:hAnsi="Times New Roman"/>
          <w:sz w:val="24"/>
          <w:szCs w:val="24"/>
        </w:rPr>
        <w:t xml:space="preserve"> </w:t>
      </w:r>
    </w:p>
    <w:p w14:paraId="44EF18E2" w14:textId="798E2226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662A">
        <w:rPr>
          <w:rFonts w:ascii="Times New Roman" w:hAnsi="Times New Roman"/>
          <w:sz w:val="24"/>
          <w:szCs w:val="24"/>
        </w:rPr>
        <w:t xml:space="preserve"> </w:t>
      </w:r>
    </w:p>
    <w:p w14:paraId="681BEB68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05181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>LeBarton, E.S. &amp; Iverson, J.M. (2013).  Fine m</w:t>
      </w:r>
      <w:r w:rsidRPr="00ED628D">
        <w:rPr>
          <w:rFonts w:ascii="Times New Roman" w:hAnsi="Times New Roman"/>
          <w:sz w:val="24"/>
          <w:szCs w:val="24"/>
        </w:rPr>
        <w:t>otor skill predicts expressive language in infant siblings of children with</w:t>
      </w:r>
      <w:r>
        <w:rPr>
          <w:rFonts w:ascii="Times New Roman" w:hAnsi="Times New Roman"/>
          <w:sz w:val="24"/>
          <w:szCs w:val="24"/>
        </w:rPr>
        <w:t xml:space="preserve"> autism.  </w:t>
      </w:r>
      <w:r>
        <w:rPr>
          <w:rFonts w:ascii="Times New Roman" w:hAnsi="Times New Roman"/>
          <w:i/>
          <w:sz w:val="24"/>
          <w:szCs w:val="24"/>
        </w:rPr>
        <w:t xml:space="preserve">Developmental Science, 16, </w:t>
      </w:r>
      <w:r>
        <w:rPr>
          <w:rFonts w:ascii="Times New Roman" w:hAnsi="Times New Roman"/>
          <w:sz w:val="24"/>
          <w:szCs w:val="24"/>
        </w:rPr>
        <w:t>815-827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222DE22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BB45E43" w14:textId="77777777" w:rsidR="001F076E" w:rsidRDefault="001F076E" w:rsidP="001F076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B52E80">
        <w:rPr>
          <w:rFonts w:ascii="Times New Roman" w:hAnsi="Times New Roman"/>
          <w:sz w:val="24"/>
          <w:szCs w:val="24"/>
        </w:rPr>
        <w:t xml:space="preserve">Messinger, D., Young, G.S., Ozonoff, S., Dobkins, K., Carter, A., Zwaigenbaum, L., Landa, R., Charman, T., </w:t>
      </w:r>
      <w:r>
        <w:rPr>
          <w:rFonts w:ascii="Times New Roman" w:hAnsi="Times New Roman"/>
          <w:sz w:val="24"/>
          <w:szCs w:val="24"/>
        </w:rPr>
        <w:t>Stone, W.L</w:t>
      </w:r>
      <w:r w:rsidRPr="00B52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2E80">
        <w:rPr>
          <w:rFonts w:ascii="Times New Roman" w:hAnsi="Times New Roman"/>
          <w:sz w:val="24"/>
          <w:szCs w:val="24"/>
        </w:rPr>
        <w:t>Constantino, J.N., Hutman, T., Carver, L.J., Bryson, S., Iverson, J.M., Strauss, M., Rogers,</w:t>
      </w:r>
      <w:r>
        <w:rPr>
          <w:rFonts w:ascii="Times New Roman" w:hAnsi="Times New Roman"/>
          <w:sz w:val="24"/>
          <w:szCs w:val="24"/>
        </w:rPr>
        <w:t xml:space="preserve"> S.J., &amp; Sigman, M. (2013).  </w:t>
      </w:r>
      <w:r w:rsidRPr="00B52E80">
        <w:rPr>
          <w:rFonts w:ascii="Times New Roman" w:hAnsi="Times New Roman"/>
          <w:sz w:val="24"/>
          <w:szCs w:val="24"/>
        </w:rPr>
        <w:t xml:space="preserve">Beyond ASD: </w:t>
      </w:r>
      <w:r>
        <w:rPr>
          <w:rFonts w:ascii="Times New Roman" w:hAnsi="Times New Roman"/>
          <w:sz w:val="24"/>
          <w:szCs w:val="24"/>
        </w:rPr>
        <w:t xml:space="preserve">A BSRC study of high-risk children at three years of age.  </w:t>
      </w:r>
      <w:r>
        <w:rPr>
          <w:rFonts w:ascii="Times New Roman" w:hAnsi="Times New Roman"/>
          <w:i/>
          <w:sz w:val="24"/>
          <w:szCs w:val="24"/>
        </w:rPr>
        <w:t xml:space="preserve">Journal of the American Academy of Child and Adolescent Psychiatry, 52, </w:t>
      </w:r>
      <w:r>
        <w:rPr>
          <w:rFonts w:ascii="Times New Roman" w:hAnsi="Times New Roman"/>
          <w:sz w:val="24"/>
          <w:szCs w:val="24"/>
        </w:rPr>
        <w:t>300-308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E80">
        <w:rPr>
          <w:rFonts w:ascii="Times New Roman" w:hAnsi="Times New Roman"/>
          <w:sz w:val="24"/>
          <w:szCs w:val="24"/>
        </w:rPr>
        <w:t xml:space="preserve">  </w:t>
      </w:r>
    </w:p>
    <w:p w14:paraId="719AF6B8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</w:p>
    <w:p w14:paraId="60F7EF65" w14:textId="77777777" w:rsidR="00E83EB7" w:rsidRPr="0001088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 w:rsidRPr="00C11DE9">
        <w:rPr>
          <w:rFonts w:ascii="Times New Roman" w:hAnsi="Times New Roman"/>
          <w:sz w:val="24"/>
          <w:szCs w:val="24"/>
        </w:rPr>
        <w:t xml:space="preserve">Nickel, L.R., </w:t>
      </w: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Thatcher. A.R., </w:t>
      </w:r>
      <w:r w:rsidRPr="00C11DE9">
        <w:rPr>
          <w:rFonts w:ascii="Times New Roman" w:hAnsi="Times New Roman"/>
          <w:sz w:val="24"/>
          <w:szCs w:val="24"/>
        </w:rPr>
        <w:t xml:space="preserve">Keller, F., </w:t>
      </w:r>
      <w:r>
        <w:rPr>
          <w:rFonts w:ascii="Times New Roman" w:hAnsi="Times New Roman"/>
          <w:sz w:val="24"/>
          <w:szCs w:val="24"/>
        </w:rPr>
        <w:t xml:space="preserve">Wozniak, R.H., </w:t>
      </w:r>
      <w:r w:rsidRPr="00C11DE9">
        <w:rPr>
          <w:rFonts w:ascii="Times New Roman" w:hAnsi="Times New Roman"/>
          <w:sz w:val="24"/>
          <w:szCs w:val="24"/>
        </w:rPr>
        <w:t>&amp; Iverson, J.M. (</w:t>
      </w:r>
      <w:r>
        <w:rPr>
          <w:rFonts w:ascii="Times New Roman" w:hAnsi="Times New Roman"/>
          <w:sz w:val="24"/>
          <w:szCs w:val="24"/>
        </w:rPr>
        <w:t>2013</w:t>
      </w:r>
      <w:r w:rsidRPr="00C11DE9">
        <w:rPr>
          <w:rFonts w:ascii="Times New Roman" w:hAnsi="Times New Roman"/>
          <w:sz w:val="24"/>
          <w:szCs w:val="24"/>
        </w:rPr>
        <w:t xml:space="preserve">).  Postural development in infants at heightened vs. low risk for Autism Spectrum Disorder.  </w:t>
      </w:r>
      <w:r>
        <w:rPr>
          <w:rFonts w:ascii="Times New Roman" w:hAnsi="Times New Roman"/>
          <w:i/>
          <w:sz w:val="24"/>
          <w:szCs w:val="24"/>
        </w:rPr>
        <w:t xml:space="preserve">Infancy, 18, </w:t>
      </w:r>
      <w:r>
        <w:rPr>
          <w:rFonts w:ascii="Times New Roman" w:hAnsi="Times New Roman"/>
          <w:sz w:val="24"/>
          <w:szCs w:val="24"/>
        </w:rPr>
        <w:t>639-661.</w:t>
      </w:r>
    </w:p>
    <w:p w14:paraId="7190F785" w14:textId="77777777" w:rsidR="001F076E" w:rsidRDefault="001F076E" w:rsidP="001F076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</w:p>
    <w:p w14:paraId="2E170929" w14:textId="22A7EDF4" w:rsidR="009D4BE5" w:rsidRPr="00E83EB7" w:rsidRDefault="009D4BE5" w:rsidP="00E83EB7">
      <w:pPr>
        <w:jc w:val="left"/>
        <w:rPr>
          <w:rFonts w:ascii="Times New Roman" w:hAnsi="Times New Roman"/>
          <w:i/>
          <w:sz w:val="24"/>
          <w:szCs w:val="24"/>
        </w:rPr>
      </w:pPr>
      <w:r w:rsidRPr="005F36A6">
        <w:rPr>
          <w:rFonts w:ascii="Times New Roman" w:hAnsi="Times New Roman"/>
          <w:sz w:val="24"/>
          <w:szCs w:val="24"/>
          <w:vertAlign w:val="superscript"/>
        </w:rPr>
        <w:t>*</w:t>
      </w:r>
      <w:r w:rsidRPr="005F36A6">
        <w:rPr>
          <w:rFonts w:ascii="Times New Roman" w:hAnsi="Times New Roman"/>
          <w:sz w:val="24"/>
          <w:szCs w:val="24"/>
        </w:rPr>
        <w:t>Rusiewicz, H.L., Shaiman, S., Iverson, J.M., &amp; Szuminsky, N. (</w:t>
      </w:r>
      <w:r>
        <w:rPr>
          <w:rFonts w:ascii="Times New Roman" w:hAnsi="Times New Roman"/>
          <w:sz w:val="24"/>
          <w:szCs w:val="24"/>
        </w:rPr>
        <w:t>2014</w:t>
      </w:r>
      <w:r w:rsidRPr="005F36A6">
        <w:rPr>
          <w:rFonts w:ascii="Times New Roman" w:hAnsi="Times New Roman"/>
          <w:sz w:val="24"/>
          <w:szCs w:val="24"/>
        </w:rPr>
        <w:t xml:space="preserve">).  </w:t>
      </w:r>
      <w:r w:rsidRPr="0006308A">
        <w:rPr>
          <w:rFonts w:ascii="Times New Roman" w:hAnsi="Times New Roman"/>
          <w:sz w:val="24"/>
          <w:szCs w:val="24"/>
        </w:rPr>
        <w:t>Effects of Perturbation and Prosody on the Coordination of Speech and Gestures</w:t>
      </w:r>
      <w:r w:rsidRPr="0006308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Speech Communication, 57, </w:t>
      </w:r>
      <w:r>
        <w:rPr>
          <w:rFonts w:ascii="Times New Roman" w:hAnsi="Times New Roman"/>
          <w:sz w:val="24"/>
          <w:szCs w:val="24"/>
        </w:rPr>
        <w:t>283-300</w:t>
      </w:r>
      <w:r w:rsidRPr="005F36A6">
        <w:rPr>
          <w:rFonts w:ascii="Times New Roman" w:hAnsi="Times New Roman"/>
          <w:i/>
          <w:sz w:val="24"/>
          <w:szCs w:val="24"/>
        </w:rPr>
        <w:t>.</w:t>
      </w:r>
    </w:p>
    <w:p w14:paraId="7BCF56BB" w14:textId="77777777" w:rsidR="00A472CE" w:rsidRDefault="00A472CE" w:rsidP="00EE1298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C3F323A" w14:textId="77777777" w:rsidR="009A4B32" w:rsidRPr="00845389" w:rsidRDefault="009A4B32" w:rsidP="00EE1298">
      <w:pPr>
        <w:jc w:val="left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sz w:val="24"/>
          <w:szCs w:val="24"/>
        </w:rPr>
        <w:t xml:space="preserve">Winder, B.M., Wozniak, R.H.,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 w:rsidRPr="00C11DE9">
        <w:rPr>
          <w:rFonts w:ascii="Times New Roman" w:hAnsi="Times New Roman"/>
          <w:sz w:val="24"/>
          <w:szCs w:val="24"/>
        </w:rPr>
        <w:t>Parladé, M.V., &amp; Iverson, J.M. (</w:t>
      </w:r>
      <w:r w:rsidR="00683E63">
        <w:rPr>
          <w:rFonts w:ascii="Times New Roman" w:hAnsi="Times New Roman"/>
          <w:sz w:val="24"/>
          <w:szCs w:val="24"/>
        </w:rPr>
        <w:t>2013</w:t>
      </w:r>
      <w:r w:rsidRPr="00C11DE9">
        <w:rPr>
          <w:rFonts w:ascii="Times New Roman" w:hAnsi="Times New Roman"/>
          <w:sz w:val="24"/>
          <w:szCs w:val="24"/>
        </w:rPr>
        <w:t xml:space="preserve">).  Spontaneous initiation of communication in infants at low and heightened risk for Autism Spectrum Disorders.  </w:t>
      </w:r>
      <w:r>
        <w:rPr>
          <w:rFonts w:ascii="Times New Roman" w:hAnsi="Times New Roman"/>
          <w:i/>
          <w:sz w:val="24"/>
          <w:szCs w:val="24"/>
        </w:rPr>
        <w:t>Developmental Psychology</w:t>
      </w:r>
      <w:r w:rsidR="00845389">
        <w:rPr>
          <w:rFonts w:ascii="Times New Roman" w:hAnsi="Times New Roman"/>
          <w:i/>
          <w:sz w:val="24"/>
          <w:szCs w:val="24"/>
        </w:rPr>
        <w:t xml:space="preserve">, 49, </w:t>
      </w:r>
      <w:r w:rsidR="00845389">
        <w:rPr>
          <w:rFonts w:ascii="Times New Roman" w:hAnsi="Times New Roman"/>
          <w:sz w:val="24"/>
          <w:szCs w:val="24"/>
        </w:rPr>
        <w:t>1931-1942.</w:t>
      </w:r>
    </w:p>
    <w:p w14:paraId="7F76C34B" w14:textId="77777777" w:rsidR="009A4B32" w:rsidRPr="002D324F" w:rsidRDefault="009A4B32" w:rsidP="00623639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0A2F077D" w14:textId="77777777" w:rsidR="002D324F" w:rsidRPr="00A702F3" w:rsidRDefault="002D324F" w:rsidP="002D324F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i/>
          <w:color w:val="2B2B2B"/>
          <w:sz w:val="24"/>
          <w:szCs w:val="24"/>
        </w:rPr>
      </w:pPr>
      <w:r w:rsidRPr="00683E63">
        <w:rPr>
          <w:rFonts w:ascii="Times New Roman" w:hAnsi="Times New Roman"/>
          <w:sz w:val="24"/>
          <w:szCs w:val="24"/>
          <w:lang w:val="it-IT"/>
        </w:rPr>
        <w:t xml:space="preserve">Campolo, D., Taffoni, F., Formica, D., Iverson, J.M., Sparaci, L., Keller, F., &amp; Guglielmelli, E. (2012).  </w:t>
      </w:r>
      <w:r w:rsidRPr="00E52854">
        <w:rPr>
          <w:rFonts w:ascii="Times New Roman" w:hAnsi="Times New Roman"/>
          <w:sz w:val="24"/>
          <w:szCs w:val="24"/>
        </w:rPr>
        <w:t>Embedding inertial-magneti</w:t>
      </w:r>
      <w:r>
        <w:rPr>
          <w:rFonts w:ascii="Times New Roman" w:hAnsi="Times New Roman"/>
          <w:sz w:val="24"/>
          <w:szCs w:val="24"/>
        </w:rPr>
        <w:t>c sensors in everyday objects: A</w:t>
      </w:r>
      <w:r w:rsidRPr="00E52854">
        <w:rPr>
          <w:rFonts w:ascii="Times New Roman" w:hAnsi="Times New Roman"/>
          <w:sz w:val="24"/>
          <w:szCs w:val="24"/>
        </w:rPr>
        <w:t>ssessing spatial cognition in children</w:t>
      </w:r>
      <w:r w:rsidRPr="00E52854">
        <w:rPr>
          <w:rFonts w:ascii="Times New Roman" w:hAnsi="Times New Roman"/>
          <w:color w:val="2B2B2B"/>
          <w:sz w:val="24"/>
          <w:szCs w:val="24"/>
        </w:rPr>
        <w:t>.</w:t>
      </w:r>
      <w:r>
        <w:rPr>
          <w:rFonts w:ascii="Times New Roman" w:hAnsi="Times New Roman"/>
          <w:color w:val="2B2B2B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2B2B2B"/>
          <w:sz w:val="24"/>
          <w:szCs w:val="24"/>
        </w:rPr>
        <w:t xml:space="preserve">Journal of Integrative Neuroscience, 11, </w:t>
      </w:r>
      <w:r>
        <w:rPr>
          <w:rFonts w:ascii="Times New Roman" w:hAnsi="Times New Roman"/>
          <w:color w:val="2B2B2B"/>
          <w:sz w:val="24"/>
          <w:szCs w:val="24"/>
        </w:rPr>
        <w:t>103-116</w:t>
      </w:r>
      <w:r w:rsidRPr="0089051E">
        <w:rPr>
          <w:rFonts w:ascii="Times New Roman" w:hAnsi="Times New Roman"/>
          <w:i/>
          <w:color w:val="2B2B2B"/>
          <w:sz w:val="24"/>
          <w:szCs w:val="24"/>
        </w:rPr>
        <w:t>.</w:t>
      </w:r>
    </w:p>
    <w:p w14:paraId="493F07F9" w14:textId="77777777" w:rsidR="00F2607E" w:rsidRPr="00C01D00" w:rsidRDefault="00F2607E" w:rsidP="00F2607E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1221B2D4" w14:textId="77777777" w:rsidR="009514AB" w:rsidRPr="00EE1298" w:rsidRDefault="009514AB" w:rsidP="009514A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A702F3">
        <w:rPr>
          <w:rFonts w:ascii="Times New Roman" w:hAnsi="Times New Roman"/>
          <w:sz w:val="24"/>
          <w:szCs w:val="24"/>
        </w:rPr>
        <w:t xml:space="preserve">Sheinkopf, S.J., Iverson, J.M., Rinaldi, M.L., &amp; Lester, B.M (2012).  </w:t>
      </w:r>
      <w:r w:rsidRPr="00C11DE9">
        <w:rPr>
          <w:rFonts w:ascii="Times New Roman" w:hAnsi="Times New Roman"/>
          <w:sz w:val="24"/>
          <w:szCs w:val="24"/>
        </w:rPr>
        <w:t xml:space="preserve">Atypical cry acoustics in 6-month old infants at-risk for Autism Spectrum Disorder.  </w:t>
      </w:r>
      <w:r w:rsidRPr="00EE1298">
        <w:rPr>
          <w:rFonts w:ascii="Times New Roman" w:hAnsi="Times New Roman"/>
          <w:i/>
          <w:sz w:val="24"/>
          <w:szCs w:val="24"/>
          <w:lang w:val="it-IT"/>
        </w:rPr>
        <w:t xml:space="preserve">Autism Research, 5, </w:t>
      </w:r>
      <w:r w:rsidRPr="00EE1298">
        <w:rPr>
          <w:rFonts w:ascii="Times New Roman" w:hAnsi="Times New Roman"/>
          <w:sz w:val="24"/>
          <w:szCs w:val="24"/>
          <w:lang w:val="it-IT"/>
        </w:rPr>
        <w:t>3</w:t>
      </w:r>
      <w:r w:rsidR="00547665" w:rsidRPr="00EE1298">
        <w:rPr>
          <w:rFonts w:ascii="Times New Roman" w:hAnsi="Times New Roman"/>
          <w:sz w:val="24"/>
          <w:szCs w:val="24"/>
          <w:lang w:val="it-IT"/>
        </w:rPr>
        <w:t>3</w:t>
      </w:r>
      <w:r w:rsidRPr="00EE1298">
        <w:rPr>
          <w:rFonts w:ascii="Times New Roman" w:hAnsi="Times New Roman"/>
          <w:sz w:val="24"/>
          <w:szCs w:val="24"/>
          <w:lang w:val="it-IT"/>
        </w:rPr>
        <w:t>1-339.</w:t>
      </w:r>
    </w:p>
    <w:p w14:paraId="31D61A8D" w14:textId="77777777" w:rsidR="009514AB" w:rsidRPr="00EE1298" w:rsidRDefault="009514AB" w:rsidP="009514AB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</w:p>
    <w:p w14:paraId="7DC55B26" w14:textId="77777777" w:rsidR="00A702F3" w:rsidRPr="00801D25" w:rsidRDefault="00A702F3" w:rsidP="00A702F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1D25">
        <w:rPr>
          <w:rFonts w:ascii="Times New Roman" w:hAnsi="Times New Roman"/>
          <w:sz w:val="24"/>
          <w:szCs w:val="24"/>
          <w:lang w:val="it-IT"/>
        </w:rPr>
        <w:t xml:space="preserve">Taffoni, F., Focaroli, V., Formica, D., Guglielmelli, E., Keller, F., &amp; Iverson, J.M. (2012).  </w:t>
      </w:r>
      <w:r w:rsidRPr="00623639">
        <w:rPr>
          <w:rFonts w:ascii="Times New Roman" w:hAnsi="Times New Roman"/>
          <w:sz w:val="24"/>
          <w:szCs w:val="24"/>
        </w:rPr>
        <w:t xml:space="preserve">Sensor-based technology in the study of motor skills in infants at risk for ASD.  </w:t>
      </w:r>
      <w:r w:rsidRPr="00623639">
        <w:rPr>
          <w:rFonts w:ascii="Times New Roman" w:hAnsi="Times New Roman"/>
          <w:i/>
          <w:sz w:val="24"/>
          <w:szCs w:val="24"/>
        </w:rPr>
        <w:t xml:space="preserve">Proceedings of the Fourth IEEE </w:t>
      </w:r>
      <w:r>
        <w:rPr>
          <w:rFonts w:ascii="Times New Roman" w:hAnsi="Times New Roman"/>
          <w:i/>
          <w:sz w:val="24"/>
          <w:szCs w:val="24"/>
        </w:rPr>
        <w:t xml:space="preserve">RAS/EMBS </w:t>
      </w:r>
      <w:r w:rsidRPr="00623639">
        <w:rPr>
          <w:rFonts w:ascii="Times New Roman" w:hAnsi="Times New Roman"/>
          <w:i/>
          <w:sz w:val="24"/>
          <w:szCs w:val="24"/>
        </w:rPr>
        <w:t>International Conference on Biomedic</w:t>
      </w:r>
      <w:r>
        <w:rPr>
          <w:rFonts w:ascii="Times New Roman" w:hAnsi="Times New Roman"/>
          <w:i/>
          <w:sz w:val="24"/>
          <w:szCs w:val="24"/>
        </w:rPr>
        <w:t>al Robotics and Biomechatronics</w:t>
      </w:r>
      <w:r>
        <w:rPr>
          <w:rFonts w:ascii="Times New Roman" w:hAnsi="Times New Roman"/>
          <w:sz w:val="24"/>
          <w:szCs w:val="24"/>
        </w:rPr>
        <w:t>, 1879-1883.</w:t>
      </w:r>
    </w:p>
    <w:p w14:paraId="1746CF65" w14:textId="77777777" w:rsidR="00A702F3" w:rsidRPr="00946F80" w:rsidRDefault="00A702F3" w:rsidP="00A702F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28F22A5" w14:textId="77777777" w:rsidR="00A702F3" w:rsidRPr="00EE1298" w:rsidRDefault="00A702F3" w:rsidP="00A702F3">
      <w:pPr>
        <w:autoSpaceDE w:val="0"/>
        <w:autoSpaceDN w:val="0"/>
        <w:adjustRightInd w:val="0"/>
        <w:ind w:right="0"/>
        <w:jc w:val="left"/>
        <w:rPr>
          <w:rFonts w:ascii="Verdana" w:hAnsi="Verdana" w:cs="Verdana"/>
          <w:sz w:val="22"/>
          <w:szCs w:val="22"/>
        </w:rPr>
      </w:pPr>
      <w:r w:rsidRPr="009514AB">
        <w:rPr>
          <w:rFonts w:ascii="Times New Roman" w:hAnsi="Times New Roman"/>
          <w:sz w:val="24"/>
          <w:szCs w:val="24"/>
        </w:rPr>
        <w:t xml:space="preserve">Ozonoff, S., Young, G.S., Carter, A., Messinger, D., Yirmiya, N., Zwaigenbaum, L., Bryson, S., Carver, L.J., Constantino, J., Dobkins, K., Hutman, T., Iverson, J.M., Landa, R., Rogers, S.J., Sigman, M., &amp; Stone, W.L. (2011).  </w:t>
      </w:r>
      <w:r w:rsidRPr="0024188D">
        <w:rPr>
          <w:rFonts w:ascii="Times New Roman" w:hAnsi="Times New Roman"/>
          <w:sz w:val="24"/>
          <w:szCs w:val="24"/>
        </w:rPr>
        <w:t xml:space="preserve">Recurrence risk in younger siblings of children with Autism Spectrum Disorders: A BSRC study.  </w:t>
      </w:r>
      <w:r w:rsidRPr="00EE1298">
        <w:rPr>
          <w:rFonts w:ascii="Times New Roman" w:hAnsi="Times New Roman"/>
          <w:i/>
          <w:sz w:val="24"/>
          <w:szCs w:val="24"/>
        </w:rPr>
        <w:t xml:space="preserve">Pediatrics, 128, </w:t>
      </w:r>
      <w:r w:rsidRPr="00EE1298">
        <w:rPr>
          <w:rFonts w:ascii="Times New Roman" w:hAnsi="Times New Roman"/>
          <w:sz w:val="24"/>
          <w:szCs w:val="24"/>
        </w:rPr>
        <w:t xml:space="preserve">e488-e495. </w:t>
      </w:r>
    </w:p>
    <w:p w14:paraId="1830DC53" w14:textId="77777777" w:rsidR="00A702F3" w:rsidRDefault="00A702F3" w:rsidP="0024188D">
      <w:pPr>
        <w:jc w:val="left"/>
        <w:rPr>
          <w:rFonts w:ascii="Times New Roman" w:hAnsi="Times New Roman"/>
          <w:sz w:val="24"/>
          <w:szCs w:val="24"/>
        </w:rPr>
      </w:pPr>
    </w:p>
    <w:p w14:paraId="25812177" w14:textId="77777777" w:rsidR="0024188D" w:rsidRPr="0024188D" w:rsidRDefault="0024188D" w:rsidP="0024188D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24188D">
        <w:rPr>
          <w:rFonts w:ascii="Times New Roman" w:hAnsi="Times New Roman"/>
          <w:sz w:val="24"/>
          <w:szCs w:val="24"/>
        </w:rPr>
        <w:t xml:space="preserve">*Parladé, M.V. &amp; Iverson, J.M. (2011).  The interplay between language, affect, and gesture during communicative transition: A dynamic systems approach.  </w:t>
      </w:r>
      <w:r w:rsidRPr="0024188D">
        <w:rPr>
          <w:rFonts w:ascii="Times New Roman" w:hAnsi="Times New Roman"/>
          <w:i/>
          <w:sz w:val="24"/>
          <w:szCs w:val="24"/>
        </w:rPr>
        <w:t xml:space="preserve">Developmental Psychology, 47, </w:t>
      </w:r>
      <w:r w:rsidRPr="0024188D">
        <w:rPr>
          <w:rFonts w:ascii="Times New Roman" w:hAnsi="Times New Roman"/>
          <w:sz w:val="24"/>
          <w:szCs w:val="24"/>
        </w:rPr>
        <w:t>820-833</w:t>
      </w:r>
      <w:r w:rsidRPr="0024188D">
        <w:rPr>
          <w:rFonts w:ascii="Times New Roman" w:hAnsi="Times New Roman"/>
          <w:i/>
          <w:sz w:val="24"/>
          <w:szCs w:val="24"/>
        </w:rPr>
        <w:t>.</w:t>
      </w:r>
    </w:p>
    <w:p w14:paraId="65ED8661" w14:textId="77777777" w:rsidR="005975B0" w:rsidRDefault="005975B0" w:rsidP="00C22CCA">
      <w:pPr>
        <w:jc w:val="left"/>
        <w:rPr>
          <w:rFonts w:ascii="Times New Roman" w:hAnsi="Times New Roman"/>
          <w:sz w:val="24"/>
          <w:szCs w:val="24"/>
        </w:rPr>
      </w:pPr>
    </w:p>
    <w:p w14:paraId="64492143" w14:textId="77777777" w:rsidR="00C22CCA" w:rsidRPr="00C0402D" w:rsidRDefault="00C22CCA" w:rsidP="00C22CC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B97EB1">
        <w:rPr>
          <w:rFonts w:ascii="Times New Roman" w:hAnsi="Times New Roman"/>
          <w:sz w:val="24"/>
          <w:szCs w:val="24"/>
        </w:rPr>
        <w:t>Iverson, J.M. &amp; *Braddock, B.A. (</w:t>
      </w:r>
      <w:r>
        <w:rPr>
          <w:rFonts w:ascii="Times New Roman" w:hAnsi="Times New Roman"/>
          <w:sz w:val="24"/>
          <w:szCs w:val="24"/>
        </w:rPr>
        <w:t>2011</w:t>
      </w:r>
      <w:r w:rsidRPr="00B97EB1">
        <w:rPr>
          <w:rFonts w:ascii="Times New Roman" w:hAnsi="Times New Roman"/>
          <w:sz w:val="24"/>
          <w:szCs w:val="24"/>
        </w:rPr>
        <w:t xml:space="preserve">). </w:t>
      </w:r>
      <w:r w:rsidRPr="00E0516C">
        <w:rPr>
          <w:rFonts w:ascii="Times New Roman" w:hAnsi="Times New Roman"/>
          <w:sz w:val="24"/>
          <w:szCs w:val="24"/>
        </w:rPr>
        <w:t xml:space="preserve">Links between language, gesture, and motor skill in children with language impairment.  </w:t>
      </w:r>
      <w:r w:rsidRPr="0089051E">
        <w:rPr>
          <w:rFonts w:ascii="Times New Roman" w:hAnsi="Times New Roman"/>
          <w:i/>
          <w:sz w:val="24"/>
          <w:szCs w:val="24"/>
        </w:rPr>
        <w:t>Journal of Speech, Language, and Hearing Research</w:t>
      </w:r>
      <w:r>
        <w:rPr>
          <w:rFonts w:ascii="Times New Roman" w:hAnsi="Times New Roman"/>
          <w:i/>
          <w:sz w:val="24"/>
          <w:szCs w:val="24"/>
        </w:rPr>
        <w:t xml:space="preserve">, 54, </w:t>
      </w:r>
      <w:r>
        <w:rPr>
          <w:rFonts w:ascii="Times New Roman" w:hAnsi="Times New Roman"/>
          <w:sz w:val="24"/>
          <w:szCs w:val="24"/>
        </w:rPr>
        <w:t>72-86.</w:t>
      </w:r>
      <w:r w:rsidRPr="00195953">
        <w:rPr>
          <w:rFonts w:ascii="Times New Roman" w:hAnsi="Times New Roman"/>
          <w:sz w:val="24"/>
          <w:szCs w:val="24"/>
        </w:rPr>
        <w:t xml:space="preserve"> </w:t>
      </w:r>
    </w:p>
    <w:p w14:paraId="648DE200" w14:textId="77777777" w:rsidR="009B7923" w:rsidRPr="00C0402D" w:rsidRDefault="009B7923" w:rsidP="009B7923">
      <w:pPr>
        <w:jc w:val="left"/>
        <w:rPr>
          <w:rFonts w:ascii="Times New Roman" w:hAnsi="Times New Roman"/>
          <w:sz w:val="24"/>
          <w:szCs w:val="24"/>
        </w:rPr>
      </w:pPr>
    </w:p>
    <w:p w14:paraId="322411F6" w14:textId="77777777" w:rsidR="009B7923" w:rsidRPr="00922D12" w:rsidRDefault="009B7923" w:rsidP="009B792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8A5A04">
        <w:rPr>
          <w:rFonts w:ascii="Times New Roman" w:hAnsi="Times New Roman"/>
          <w:sz w:val="24"/>
          <w:szCs w:val="24"/>
        </w:rPr>
        <w:t xml:space="preserve">Cattani, A., Bonifacio, S., Fertz, M., Iverson, J.M., Zocconi, E., &amp; Caselli, M.C. (2010).  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Communicative and 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inguistic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evelopment in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reterm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hildren: A 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ongitudinal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tudy from 12 to 24 </w:t>
      </w:r>
      <w:r>
        <w:rPr>
          <w:rFonts w:ascii="Times New Roman" w:hAnsi="Times New Roman"/>
          <w:sz w:val="24"/>
          <w:szCs w:val="24"/>
          <w:lang w:val="en-GB"/>
        </w:rPr>
        <w:t>m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onths.  </w:t>
      </w:r>
      <w:r w:rsidRPr="0089051E">
        <w:rPr>
          <w:rFonts w:ascii="Times New Roman" w:hAnsi="Times New Roman"/>
          <w:i/>
          <w:sz w:val="24"/>
          <w:szCs w:val="24"/>
          <w:lang w:val="en-GB"/>
        </w:rPr>
        <w:t>International Journal of Language and Communication Disorders, 45,</w:t>
      </w:r>
      <w:r>
        <w:rPr>
          <w:rFonts w:ascii="Times New Roman" w:hAnsi="Times New Roman"/>
          <w:sz w:val="24"/>
          <w:szCs w:val="24"/>
          <w:lang w:val="en-GB"/>
        </w:rPr>
        <w:t xml:space="preserve"> 162-173</w:t>
      </w:r>
      <w:r w:rsidRPr="009D4659">
        <w:rPr>
          <w:rFonts w:ascii="Times New Roman" w:hAnsi="Times New Roman"/>
          <w:sz w:val="24"/>
          <w:szCs w:val="24"/>
          <w:lang w:val="en-GB"/>
        </w:rPr>
        <w:t>.</w:t>
      </w:r>
    </w:p>
    <w:p w14:paraId="2CD1DCCA" w14:textId="77777777" w:rsidR="009B7923" w:rsidRDefault="009B7923" w:rsidP="009B7923">
      <w:pPr>
        <w:jc w:val="left"/>
        <w:rPr>
          <w:rFonts w:ascii="Times New Roman" w:hAnsi="Times New Roman"/>
          <w:sz w:val="24"/>
          <w:szCs w:val="24"/>
        </w:rPr>
      </w:pPr>
    </w:p>
    <w:p w14:paraId="0A1003BC" w14:textId="77777777" w:rsidR="008A6C64" w:rsidRDefault="009B7923" w:rsidP="008A6C6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Iverson, J.M. (2010).  Developing language in a developing body: The relationship between motor development and language development [Target article with invited commentary].  </w:t>
      </w:r>
      <w:r w:rsidRPr="0089051E">
        <w:rPr>
          <w:rFonts w:ascii="Times New Roman" w:hAnsi="Times New Roman"/>
          <w:bCs/>
          <w:i/>
          <w:sz w:val="24"/>
          <w:szCs w:val="24"/>
        </w:rPr>
        <w:t>Journal of Child Language, 37,</w:t>
      </w:r>
      <w:r>
        <w:rPr>
          <w:rFonts w:ascii="Times New Roman" w:hAnsi="Times New Roman"/>
          <w:bCs/>
          <w:sz w:val="24"/>
          <w:szCs w:val="24"/>
        </w:rPr>
        <w:t xml:space="preserve"> 229-261.</w:t>
      </w:r>
      <w:r w:rsidR="008A6C64" w:rsidRPr="008A6C64">
        <w:rPr>
          <w:rFonts w:ascii="Times New Roman" w:hAnsi="Times New Roman"/>
          <w:sz w:val="24"/>
          <w:szCs w:val="24"/>
        </w:rPr>
        <w:t xml:space="preserve"> </w:t>
      </w:r>
    </w:p>
    <w:p w14:paraId="236BE850" w14:textId="77777777" w:rsidR="008A6C64" w:rsidRDefault="008A6C64" w:rsidP="008A6C6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7DBC148F" w14:textId="77777777" w:rsidR="00821B78" w:rsidRDefault="008A6C64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81269">
        <w:rPr>
          <w:rFonts w:ascii="Times New Roman" w:hAnsi="Times New Roman"/>
          <w:sz w:val="24"/>
          <w:szCs w:val="24"/>
        </w:rPr>
        <w:t>Iverson, J.M. (</w:t>
      </w:r>
      <w:r>
        <w:rPr>
          <w:rFonts w:ascii="Times New Roman" w:hAnsi="Times New Roman"/>
          <w:sz w:val="24"/>
          <w:szCs w:val="24"/>
        </w:rPr>
        <w:t>2010</w:t>
      </w:r>
      <w:r w:rsidRPr="00A81269">
        <w:rPr>
          <w:rFonts w:ascii="Times New Roman" w:hAnsi="Times New Roman"/>
          <w:sz w:val="24"/>
          <w:szCs w:val="24"/>
        </w:rPr>
        <w:t xml:space="preserve">).  Multimodality in infancy: </w:t>
      </w:r>
      <w:r>
        <w:rPr>
          <w:rFonts w:ascii="Times New Roman" w:hAnsi="Times New Roman"/>
          <w:sz w:val="24"/>
          <w:szCs w:val="24"/>
        </w:rPr>
        <w:t>V</w:t>
      </w:r>
      <w:r w:rsidRPr="00A81269">
        <w:rPr>
          <w:rFonts w:ascii="Times New Roman" w:hAnsi="Times New Roman"/>
          <w:sz w:val="24"/>
          <w:szCs w:val="24"/>
        </w:rPr>
        <w:t>ocal-motor an</w:t>
      </w:r>
      <w:r>
        <w:rPr>
          <w:rFonts w:ascii="Times New Roman" w:hAnsi="Times New Roman"/>
          <w:sz w:val="24"/>
          <w:szCs w:val="24"/>
        </w:rPr>
        <w:t xml:space="preserve">d speech-gesture coordinations </w:t>
      </w:r>
      <w:r w:rsidRPr="00A81269">
        <w:rPr>
          <w:rFonts w:ascii="Times New Roman" w:hAnsi="Times New Roman"/>
          <w:sz w:val="24"/>
          <w:szCs w:val="24"/>
        </w:rPr>
        <w:t>in typical and atypical development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9051E">
        <w:rPr>
          <w:rFonts w:ascii="Times New Roman" w:hAnsi="Times New Roman"/>
          <w:i/>
          <w:sz w:val="24"/>
          <w:szCs w:val="24"/>
        </w:rPr>
        <w:t>Enfance</w:t>
      </w:r>
      <w:r>
        <w:rPr>
          <w:rFonts w:ascii="Times New Roman" w:hAnsi="Times New Roman"/>
          <w:i/>
          <w:sz w:val="24"/>
          <w:szCs w:val="24"/>
        </w:rPr>
        <w:t xml:space="preserve">, 3, </w:t>
      </w:r>
      <w:r>
        <w:rPr>
          <w:rFonts w:ascii="Times New Roman" w:hAnsi="Times New Roman"/>
          <w:sz w:val="24"/>
          <w:szCs w:val="24"/>
        </w:rPr>
        <w:t>257-274.</w:t>
      </w:r>
      <w:r w:rsidRPr="00A81269">
        <w:rPr>
          <w:rFonts w:ascii="Times New Roman" w:hAnsi="Times New Roman"/>
          <w:sz w:val="24"/>
          <w:szCs w:val="24"/>
        </w:rPr>
        <w:t xml:space="preserve">  </w:t>
      </w:r>
    </w:p>
    <w:p w14:paraId="336DA770" w14:textId="77777777" w:rsidR="00C174F8" w:rsidRPr="0024188D" w:rsidRDefault="00C174F8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10BD4656" w14:textId="77777777" w:rsidR="00C174F8" w:rsidRPr="00C174F8" w:rsidRDefault="00C174F8" w:rsidP="00C174F8">
      <w:pPr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*Parladé, M.V. &amp; Iverson, J.M. (2010).  The reorganization of communicative behaviors around the onset of the vocabulary spurt.  </w:t>
      </w:r>
      <w:r w:rsidRPr="0089051E">
        <w:rPr>
          <w:rFonts w:ascii="Times New Roman" w:hAnsi="Times New Roman"/>
          <w:i/>
          <w:sz w:val="24"/>
          <w:szCs w:val="24"/>
          <w:lang w:val="it-IT"/>
        </w:rPr>
        <w:t>Rivista di Psicolinguistica Applicata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, 10, </w:t>
      </w:r>
      <w:r>
        <w:rPr>
          <w:rFonts w:ascii="Times New Roman" w:hAnsi="Times New Roman"/>
          <w:sz w:val="24"/>
          <w:szCs w:val="24"/>
          <w:lang w:val="it-IT"/>
        </w:rPr>
        <w:t>43-57.</w:t>
      </w:r>
    </w:p>
    <w:p w14:paraId="48401221" w14:textId="77777777" w:rsidR="00C174F8" w:rsidRDefault="00C174F8" w:rsidP="00C174F8">
      <w:pPr>
        <w:jc w:val="left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5D04615D" w14:textId="77777777" w:rsidR="009B7923" w:rsidRDefault="009B7923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A6848">
        <w:rPr>
          <w:rFonts w:ascii="Times New Roman" w:hAnsi="Times New Roman"/>
          <w:sz w:val="24"/>
          <w:szCs w:val="24"/>
          <w:lang w:val="it-IT"/>
        </w:rPr>
        <w:t xml:space="preserve">*Koterba, E.A. &amp; Iverson, J.M. (2009).  </w:t>
      </w:r>
      <w:r w:rsidRPr="00E0516C">
        <w:rPr>
          <w:rFonts w:ascii="Times New Roman" w:hAnsi="Times New Roman"/>
          <w:sz w:val="24"/>
          <w:szCs w:val="24"/>
        </w:rPr>
        <w:t xml:space="preserve">Investigating motionese: The </w:t>
      </w:r>
      <w:r>
        <w:rPr>
          <w:rFonts w:ascii="Times New Roman" w:hAnsi="Times New Roman"/>
          <w:sz w:val="24"/>
          <w:szCs w:val="24"/>
        </w:rPr>
        <w:t>effect</w:t>
      </w:r>
      <w:r w:rsidRPr="00E0516C">
        <w:rPr>
          <w:rFonts w:ascii="Times New Roman" w:hAnsi="Times New Roman"/>
          <w:sz w:val="24"/>
          <w:szCs w:val="24"/>
        </w:rPr>
        <w:t xml:space="preserve"> of infant-directed action on infants’ preference and </w:t>
      </w:r>
      <w:r>
        <w:rPr>
          <w:rFonts w:ascii="Times New Roman" w:hAnsi="Times New Roman"/>
          <w:sz w:val="24"/>
          <w:szCs w:val="24"/>
        </w:rPr>
        <w:t>object manipulation</w:t>
      </w:r>
      <w:r w:rsidRPr="00E0516C">
        <w:rPr>
          <w:rFonts w:ascii="Times New Roman" w:hAnsi="Times New Roman"/>
          <w:sz w:val="24"/>
          <w:szCs w:val="24"/>
        </w:rPr>
        <w:t xml:space="preserve">.  </w:t>
      </w:r>
      <w:r w:rsidRPr="0089051E">
        <w:rPr>
          <w:rFonts w:ascii="Times New Roman" w:hAnsi="Times New Roman"/>
          <w:i/>
          <w:sz w:val="24"/>
          <w:szCs w:val="24"/>
        </w:rPr>
        <w:t>Infant Behavior and Development, 32,</w:t>
      </w:r>
      <w:r>
        <w:rPr>
          <w:rFonts w:ascii="Times New Roman" w:hAnsi="Times New Roman"/>
          <w:sz w:val="24"/>
          <w:szCs w:val="24"/>
        </w:rPr>
        <w:t xml:space="preserve"> 437-444</w:t>
      </w:r>
      <w:r w:rsidRPr="00E0516C">
        <w:rPr>
          <w:rFonts w:ascii="Times New Roman" w:hAnsi="Times New Roman"/>
          <w:sz w:val="24"/>
          <w:szCs w:val="24"/>
        </w:rPr>
        <w:t>.</w:t>
      </w:r>
    </w:p>
    <w:p w14:paraId="0C1823C6" w14:textId="77777777" w:rsidR="009B7923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21277E" w14:textId="77777777" w:rsidR="009B7923" w:rsidRPr="00290E1F" w:rsidRDefault="009B7923" w:rsidP="009B7923">
      <w:pPr>
        <w:jc w:val="left"/>
        <w:rPr>
          <w:rFonts w:ascii="Times New Roman" w:hAnsi="Times New Roman"/>
          <w:sz w:val="24"/>
          <w:szCs w:val="24"/>
        </w:rPr>
      </w:pPr>
      <w:r w:rsidRPr="008A5A04">
        <w:rPr>
          <w:rFonts w:ascii="Times New Roman" w:hAnsi="Times New Roman"/>
          <w:sz w:val="24"/>
          <w:szCs w:val="24"/>
        </w:rPr>
        <w:t xml:space="preserve">Stefanini, S., Bello, A., Caselli, M.C., Iverson, J.M., &amp; Volterra, V. (2009).  </w:t>
      </w:r>
      <w:r w:rsidRPr="00E0516C">
        <w:rPr>
          <w:rFonts w:ascii="Times New Roman" w:hAnsi="Times New Roman"/>
          <w:sz w:val="24"/>
          <w:szCs w:val="24"/>
        </w:rPr>
        <w:t xml:space="preserve">Co-speech gestures in a naming task: Developmental data.  </w:t>
      </w:r>
      <w:r w:rsidRPr="0089051E">
        <w:rPr>
          <w:rFonts w:ascii="Times New Roman" w:hAnsi="Times New Roman"/>
          <w:i/>
          <w:sz w:val="24"/>
          <w:szCs w:val="24"/>
        </w:rPr>
        <w:t>Language and Cognitive Processes, 24,</w:t>
      </w:r>
      <w:r>
        <w:rPr>
          <w:rFonts w:ascii="Times New Roman" w:hAnsi="Times New Roman"/>
          <w:sz w:val="24"/>
          <w:szCs w:val="24"/>
        </w:rPr>
        <w:t xml:space="preserve"> 168-189.</w:t>
      </w:r>
    </w:p>
    <w:p w14:paraId="33F4C7F8" w14:textId="77777777" w:rsidR="009B7923" w:rsidRPr="006C588B" w:rsidRDefault="009B7923" w:rsidP="009B792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50A83B9A" w14:textId="77777777" w:rsidR="009B7923" w:rsidRPr="00C174F8" w:rsidRDefault="009B7923" w:rsidP="009B7923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  <w:r w:rsidRPr="006C588B">
        <w:rPr>
          <w:rFonts w:ascii="Times New Roman" w:hAnsi="Times New Roman"/>
          <w:sz w:val="24"/>
          <w:szCs w:val="24"/>
        </w:rPr>
        <w:t>Zwaigenbaum, L., Bryson, S., Lord, C., Rogers, S., Carter, A., Chawarska, K., Dawson, G., Fein, D., Iverson, J., Landa, R., Stone, W., &amp; Yirmiya, N</w:t>
      </w:r>
      <w:r>
        <w:rPr>
          <w:rFonts w:ascii="Times New Roman" w:hAnsi="Times New Roman"/>
          <w:sz w:val="24"/>
          <w:szCs w:val="24"/>
        </w:rPr>
        <w:t xml:space="preserve">. (2009).  </w:t>
      </w:r>
      <w:r w:rsidRPr="00C174F8">
        <w:rPr>
          <w:rFonts w:ascii="Times New Roman" w:hAnsi="Times New Roman"/>
          <w:sz w:val="24"/>
          <w:szCs w:val="24"/>
        </w:rPr>
        <w:t xml:space="preserve">Clinical assessment and </w:t>
      </w:r>
      <w:r w:rsidRPr="00C174F8">
        <w:rPr>
          <w:rFonts w:ascii="Times New Roman" w:hAnsi="Times New Roman"/>
          <w:sz w:val="24"/>
          <w:szCs w:val="24"/>
        </w:rPr>
        <w:lastRenderedPageBreak/>
        <w:t xml:space="preserve">management of toddlers with suspected ASD: Insights from studies of high-risk infants.  </w:t>
      </w:r>
      <w:r w:rsidRPr="00C174F8">
        <w:rPr>
          <w:rFonts w:ascii="Times New Roman" w:hAnsi="Times New Roman"/>
          <w:i/>
          <w:sz w:val="24"/>
          <w:szCs w:val="24"/>
          <w:lang w:val="it-IT"/>
        </w:rPr>
        <w:t>Pediatrics, 123,</w:t>
      </w:r>
      <w:r w:rsidRPr="00C174F8">
        <w:rPr>
          <w:rFonts w:ascii="Times New Roman" w:hAnsi="Times New Roman"/>
          <w:sz w:val="24"/>
          <w:szCs w:val="24"/>
          <w:lang w:val="it-IT"/>
        </w:rPr>
        <w:t xml:space="preserve"> 1383-1391.</w:t>
      </w:r>
    </w:p>
    <w:p w14:paraId="610359DC" w14:textId="77777777" w:rsidR="009B7923" w:rsidRPr="00C174F8" w:rsidRDefault="009B7923" w:rsidP="009B7923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</w:p>
    <w:p w14:paraId="589B41B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B3679">
        <w:rPr>
          <w:rFonts w:ascii="Times New Roman" w:hAnsi="Times New Roman"/>
          <w:sz w:val="24"/>
          <w:szCs w:val="24"/>
          <w:lang w:val="it-IT"/>
        </w:rPr>
        <w:t xml:space="preserve">Iverson, J.M., Capirci, O., Volterra, V., &amp; Goldin-Meadow, S. (2008).  </w:t>
      </w:r>
      <w:r w:rsidRPr="00E0516C">
        <w:rPr>
          <w:rFonts w:ascii="Times New Roman" w:hAnsi="Times New Roman"/>
          <w:sz w:val="24"/>
          <w:szCs w:val="24"/>
        </w:rPr>
        <w:t xml:space="preserve">Learning to talk in a gesture-rich world: Early communication of Italian vs. American children.  </w:t>
      </w:r>
      <w:r w:rsidRPr="0089051E">
        <w:rPr>
          <w:rFonts w:ascii="Times New Roman" w:hAnsi="Times New Roman"/>
          <w:i/>
          <w:sz w:val="24"/>
          <w:szCs w:val="24"/>
        </w:rPr>
        <w:t xml:space="preserve">First Language, 28, </w:t>
      </w:r>
      <w:r>
        <w:rPr>
          <w:rFonts w:ascii="Times New Roman" w:hAnsi="Times New Roman"/>
          <w:sz w:val="24"/>
          <w:szCs w:val="24"/>
        </w:rPr>
        <w:t>164-181</w:t>
      </w:r>
      <w:r w:rsidRPr="00A2132F">
        <w:rPr>
          <w:rFonts w:ascii="Times New Roman" w:hAnsi="Times New Roman"/>
          <w:sz w:val="24"/>
          <w:szCs w:val="24"/>
        </w:rPr>
        <w:t>.</w:t>
      </w:r>
    </w:p>
    <w:p w14:paraId="5735A9F4" w14:textId="77777777" w:rsidR="009B7923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C5DB9E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*Fagan, M.K. &amp; Iverson, J.M. (2007).  The influence of mouthing on infant vocalization.  </w:t>
      </w:r>
      <w:r w:rsidRPr="0089051E">
        <w:rPr>
          <w:rFonts w:ascii="Times New Roman" w:hAnsi="Times New Roman"/>
          <w:i/>
          <w:sz w:val="24"/>
          <w:szCs w:val="24"/>
        </w:rPr>
        <w:t>Infancy, 11,</w:t>
      </w:r>
      <w:r w:rsidRPr="00E0516C">
        <w:rPr>
          <w:rFonts w:ascii="Times New Roman" w:hAnsi="Times New Roman"/>
          <w:sz w:val="24"/>
          <w:szCs w:val="24"/>
        </w:rPr>
        <w:t xml:space="preserve"> 191-202.</w:t>
      </w:r>
    </w:p>
    <w:p w14:paraId="01871E6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7A645B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J.M., </w:t>
      </w:r>
      <w:r>
        <w:rPr>
          <w:rFonts w:ascii="Times New Roman" w:hAnsi="Times New Roman"/>
          <w:sz w:val="24"/>
          <w:szCs w:val="24"/>
        </w:rPr>
        <w:t>^</w:t>
      </w:r>
      <w:r w:rsidRPr="00E0516C">
        <w:rPr>
          <w:rFonts w:ascii="Times New Roman" w:hAnsi="Times New Roman"/>
          <w:sz w:val="24"/>
          <w:szCs w:val="24"/>
        </w:rPr>
        <w:t xml:space="preserve">Hall, A.J., &amp; </w:t>
      </w:r>
      <w:r>
        <w:rPr>
          <w:rFonts w:ascii="Times New Roman" w:hAnsi="Times New Roman"/>
          <w:sz w:val="24"/>
          <w:szCs w:val="24"/>
        </w:rPr>
        <w:t>^</w:t>
      </w:r>
      <w:r w:rsidRPr="00E0516C">
        <w:rPr>
          <w:rFonts w:ascii="Times New Roman" w:hAnsi="Times New Roman"/>
          <w:sz w:val="24"/>
          <w:szCs w:val="24"/>
        </w:rPr>
        <w:t xml:space="preserve">Nickel, L., &amp; Wozniak, R.H. (2007).  The relationship between onset of reduplicated babble and laterality biases in infant rhythmic arm movements.  </w:t>
      </w:r>
      <w:r w:rsidRPr="0089051E">
        <w:rPr>
          <w:rFonts w:ascii="Times New Roman" w:hAnsi="Times New Roman"/>
          <w:i/>
          <w:sz w:val="24"/>
          <w:szCs w:val="24"/>
        </w:rPr>
        <w:t>Brain and Language, 101,</w:t>
      </w:r>
      <w:r w:rsidRPr="00E0516C">
        <w:rPr>
          <w:rFonts w:ascii="Times New Roman" w:hAnsi="Times New Roman"/>
          <w:sz w:val="24"/>
          <w:szCs w:val="24"/>
        </w:rPr>
        <w:t xml:space="preserve"> 198-207.  </w:t>
      </w:r>
    </w:p>
    <w:p w14:paraId="00CE21D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EF5845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Wozniak, R.H. (2007).  Variation in vocal-motor development in infant siblings of children with autism.  </w:t>
      </w:r>
      <w:r w:rsidRPr="0089051E">
        <w:rPr>
          <w:rFonts w:ascii="Times New Roman" w:hAnsi="Times New Roman"/>
          <w:i/>
          <w:sz w:val="24"/>
          <w:szCs w:val="24"/>
        </w:rPr>
        <w:t>Journal of Autism and Developmental Disorders, 37,</w:t>
      </w:r>
      <w:r w:rsidRPr="00E0516C">
        <w:rPr>
          <w:rFonts w:ascii="Times New Roman" w:hAnsi="Times New Roman"/>
          <w:sz w:val="24"/>
          <w:szCs w:val="24"/>
        </w:rPr>
        <w:t xml:space="preserve"> 158-170.</w:t>
      </w:r>
    </w:p>
    <w:p w14:paraId="2BE380EF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1D6292A" w14:textId="77777777" w:rsidR="009B7923" w:rsidRPr="00E0516C" w:rsidRDefault="009B7923" w:rsidP="009B792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0516C">
        <w:rPr>
          <w:rFonts w:ascii="Times New Roman" w:hAnsi="Times New Roman" w:cs="Times New Roman"/>
          <w:sz w:val="24"/>
          <w:szCs w:val="24"/>
        </w:rPr>
        <w:t xml:space="preserve">*Scharp, V.L., Tompkins, C.A., &amp; Iverson, J.M. (2007). Gesture and aphasia: Helping hands? </w:t>
      </w:r>
      <w:r w:rsidRPr="0089051E">
        <w:rPr>
          <w:rFonts w:ascii="Times New Roman" w:hAnsi="Times New Roman" w:cs="Times New Roman"/>
          <w:i/>
          <w:sz w:val="24"/>
          <w:szCs w:val="24"/>
        </w:rPr>
        <w:t>Aphasiology, 21,</w:t>
      </w:r>
      <w:r w:rsidRPr="00E0516C">
        <w:rPr>
          <w:rFonts w:ascii="Times New Roman" w:hAnsi="Times New Roman" w:cs="Times New Roman"/>
          <w:sz w:val="24"/>
          <w:szCs w:val="24"/>
        </w:rPr>
        <w:t xml:space="preserve"> 1-9.</w:t>
      </w:r>
    </w:p>
    <w:p w14:paraId="1FF61005" w14:textId="77777777" w:rsidR="009B7923" w:rsidRPr="00E0516C" w:rsidRDefault="009B7923" w:rsidP="009B792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DD1488A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0516C">
        <w:rPr>
          <w:rFonts w:ascii="Times New Roman" w:hAnsi="Times New Roman"/>
          <w:sz w:val="24"/>
          <w:szCs w:val="24"/>
        </w:rPr>
        <w:t xml:space="preserve">Zwaigenbaum, L., Thurm, A., Stone, W., Baranek, G., Bryson, S., Iverson, J.M., Kau, A., Klin, A., Landa, R., Lord, C., Rogers, S., &amp; Sigman, M. (2007).  Studying the emergence of Autism Spectrum Disorders in high-risk infants: Methodological and practical issues.  </w:t>
      </w:r>
      <w:r w:rsidRPr="0089051E">
        <w:rPr>
          <w:rFonts w:ascii="Times New Roman" w:hAnsi="Times New Roman"/>
          <w:i/>
          <w:sz w:val="24"/>
          <w:szCs w:val="24"/>
        </w:rPr>
        <w:t>Journal of Autism and Developmental Disorders, 37,</w:t>
      </w:r>
      <w:r w:rsidRPr="00E0516C">
        <w:rPr>
          <w:rFonts w:ascii="Times New Roman" w:hAnsi="Times New Roman"/>
          <w:sz w:val="24"/>
          <w:szCs w:val="24"/>
        </w:rPr>
        <w:t xml:space="preserve"> 466-480.</w:t>
      </w:r>
    </w:p>
    <w:p w14:paraId="20D89CDE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106B61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Goldin-Meadow, S., Goodrich, W., Sauer, E., &amp; Iverson, J.M. (</w:t>
      </w:r>
      <w:r>
        <w:rPr>
          <w:rFonts w:ascii="Times New Roman" w:hAnsi="Times New Roman"/>
          <w:sz w:val="24"/>
          <w:szCs w:val="24"/>
        </w:rPr>
        <w:t>2007</w:t>
      </w:r>
      <w:r w:rsidRPr="00E0516C">
        <w:rPr>
          <w:rFonts w:ascii="Times New Roman" w:hAnsi="Times New Roman"/>
          <w:sz w:val="24"/>
          <w:szCs w:val="24"/>
        </w:rPr>
        <w:t xml:space="preserve">).  Young children use their hands to tell their mothers what to say.  </w:t>
      </w:r>
      <w:r w:rsidRPr="0089051E">
        <w:rPr>
          <w:rFonts w:ascii="Times New Roman" w:hAnsi="Times New Roman"/>
          <w:i/>
          <w:sz w:val="24"/>
          <w:szCs w:val="24"/>
        </w:rPr>
        <w:t xml:space="preserve">Developmental Science, 10, </w:t>
      </w:r>
      <w:r>
        <w:rPr>
          <w:rFonts w:ascii="Times New Roman" w:hAnsi="Times New Roman"/>
          <w:sz w:val="24"/>
          <w:szCs w:val="24"/>
        </w:rPr>
        <w:t>778-785</w:t>
      </w:r>
      <w:r w:rsidRPr="00E0516C">
        <w:rPr>
          <w:rFonts w:ascii="Times New Roman" w:hAnsi="Times New Roman"/>
          <w:sz w:val="24"/>
          <w:szCs w:val="24"/>
        </w:rPr>
        <w:t>.</w:t>
      </w:r>
    </w:p>
    <w:p w14:paraId="6985124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11A4FC2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Longobardi, E., Caselli, M.C., &amp; Iverson, J.M. (2007).  </w:t>
      </w:r>
      <w:r w:rsidRPr="00E0516C">
        <w:rPr>
          <w:rFonts w:ascii="Times New Roman" w:hAnsi="Times New Roman"/>
          <w:sz w:val="24"/>
          <w:szCs w:val="24"/>
        </w:rPr>
        <w:t xml:space="preserve">Input bimodale gesti e parole nell’interazione madre-bambino con sindrome di Down e con sviluppo tipico [Bimodal gestured and spoken input in interactions between mothers of children with Down syndrome and mothers of typically-developing children].  </w:t>
      </w:r>
      <w:r w:rsidRPr="0089051E">
        <w:rPr>
          <w:rFonts w:ascii="Times New Roman" w:hAnsi="Times New Roman"/>
          <w:i/>
          <w:sz w:val="24"/>
          <w:szCs w:val="24"/>
          <w:lang w:val="it-IT"/>
        </w:rPr>
        <w:t>Psicologia Clinica dello Sviluppo, 9,</w:t>
      </w:r>
      <w:r w:rsidRPr="009B3679">
        <w:rPr>
          <w:rFonts w:ascii="Times New Roman" w:hAnsi="Times New Roman"/>
          <w:sz w:val="24"/>
          <w:szCs w:val="24"/>
          <w:lang w:val="it-IT"/>
        </w:rPr>
        <w:t xml:space="preserve"> 391-406.</w:t>
      </w:r>
    </w:p>
    <w:p w14:paraId="5972A0E3" w14:textId="77777777" w:rsidR="009B7923" w:rsidRPr="009B3679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D931562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9B3679">
        <w:rPr>
          <w:rFonts w:ascii="Times New Roman" w:hAnsi="Times New Roman"/>
          <w:sz w:val="24"/>
          <w:szCs w:val="24"/>
          <w:lang w:val="it-IT"/>
        </w:rPr>
        <w:t xml:space="preserve">*Braddock, B.A., Farmer, J.F., Deidrick, K.M., Iverson, J.M., &amp; Maria, B.L. (2006).  </w:t>
      </w:r>
      <w:r w:rsidRPr="00E0516C">
        <w:rPr>
          <w:rFonts w:ascii="Times New Roman" w:hAnsi="Times New Roman"/>
          <w:sz w:val="24"/>
          <w:szCs w:val="24"/>
        </w:rPr>
        <w:t xml:space="preserve">Oromotor and communication findings in Joubert Syndrome: Further evidence of multisystem apraxia.  </w:t>
      </w:r>
      <w:r w:rsidRPr="0089051E">
        <w:rPr>
          <w:rFonts w:ascii="Times New Roman" w:hAnsi="Times New Roman"/>
          <w:i/>
          <w:sz w:val="24"/>
          <w:szCs w:val="24"/>
        </w:rPr>
        <w:t>Journal of Child Neurology, 21,</w:t>
      </w:r>
      <w:r w:rsidRPr="00E0516C">
        <w:rPr>
          <w:rFonts w:ascii="Times New Roman" w:hAnsi="Times New Roman"/>
          <w:sz w:val="24"/>
          <w:szCs w:val="24"/>
        </w:rPr>
        <w:t xml:space="preserve"> 160-163.</w:t>
      </w:r>
    </w:p>
    <w:p w14:paraId="2EA8202D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</w:p>
    <w:p w14:paraId="02E7347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Longobardi, E., Spampinato, K., &amp; Caselli, M.C. (2006).  </w:t>
      </w:r>
      <w:r w:rsidRPr="00E0516C">
        <w:rPr>
          <w:rFonts w:ascii="Times New Roman" w:hAnsi="Times New Roman"/>
          <w:sz w:val="24"/>
          <w:szCs w:val="24"/>
        </w:rPr>
        <w:t xml:space="preserve">Gesture and speech in maternal input to children with Down syndrome.  </w:t>
      </w:r>
      <w:r w:rsidRPr="0089051E">
        <w:rPr>
          <w:rFonts w:ascii="Times New Roman" w:hAnsi="Times New Roman"/>
          <w:i/>
          <w:sz w:val="24"/>
          <w:szCs w:val="24"/>
        </w:rPr>
        <w:t>International Journal of Language and Communication Disorders, 41,</w:t>
      </w:r>
      <w:r w:rsidRPr="00E0516C">
        <w:rPr>
          <w:rFonts w:ascii="Times New Roman" w:hAnsi="Times New Roman"/>
          <w:sz w:val="24"/>
          <w:szCs w:val="24"/>
        </w:rPr>
        <w:t xml:space="preserve"> 235-251.</w:t>
      </w:r>
    </w:p>
    <w:p w14:paraId="7AD3A193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</w:p>
    <w:p w14:paraId="23EA6C08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(2005).  Gesture paves the way for language development.  </w:t>
      </w:r>
      <w:r w:rsidRPr="0089051E">
        <w:rPr>
          <w:rFonts w:ascii="Times New Roman" w:hAnsi="Times New Roman"/>
          <w:i/>
          <w:sz w:val="24"/>
          <w:szCs w:val="24"/>
        </w:rPr>
        <w:t>Psychological Science, 16,</w:t>
      </w:r>
      <w:r w:rsidRPr="00E0516C">
        <w:rPr>
          <w:rFonts w:ascii="Times New Roman" w:hAnsi="Times New Roman"/>
          <w:sz w:val="24"/>
          <w:szCs w:val="24"/>
        </w:rPr>
        <w:t xml:space="preserve"> 367-371.</w:t>
      </w:r>
    </w:p>
    <w:p w14:paraId="733F416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CBCE5B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*Fagan, M.K. (2004).  Infant vocal-motor coordination: Precursor to the gesture-speech system?  </w:t>
      </w:r>
      <w:r w:rsidRPr="0089051E">
        <w:rPr>
          <w:rFonts w:ascii="Times New Roman" w:hAnsi="Times New Roman"/>
          <w:i/>
          <w:sz w:val="24"/>
          <w:szCs w:val="24"/>
        </w:rPr>
        <w:t>Child Development, 75,</w:t>
      </w:r>
      <w:r w:rsidRPr="00E0516C">
        <w:rPr>
          <w:rFonts w:ascii="Times New Roman" w:hAnsi="Times New Roman"/>
          <w:sz w:val="24"/>
          <w:szCs w:val="24"/>
        </w:rPr>
        <w:t xml:space="preserve"> 1053-1066.</w:t>
      </w:r>
    </w:p>
    <w:p w14:paraId="55C6248D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D752B7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Longobardi, E., &amp; Caselli, M.C. (2003).  </w:t>
      </w:r>
      <w:r w:rsidRPr="00E0516C">
        <w:rPr>
          <w:rFonts w:ascii="Times New Roman" w:hAnsi="Times New Roman"/>
          <w:sz w:val="24"/>
          <w:szCs w:val="24"/>
        </w:rPr>
        <w:t xml:space="preserve">The relationship between gestures and words in children with Down syndrome and typically-developing children in the early stages of communicative development.  </w:t>
      </w:r>
      <w:r w:rsidRPr="0089051E">
        <w:rPr>
          <w:rFonts w:ascii="Times New Roman" w:hAnsi="Times New Roman"/>
          <w:i/>
          <w:sz w:val="24"/>
          <w:szCs w:val="24"/>
        </w:rPr>
        <w:t>International Journal of Language and Communication Disorders, 38,</w:t>
      </w:r>
      <w:r w:rsidRPr="00E0516C">
        <w:rPr>
          <w:rFonts w:ascii="Times New Roman" w:hAnsi="Times New Roman"/>
          <w:sz w:val="24"/>
          <w:szCs w:val="24"/>
        </w:rPr>
        <w:t xml:space="preserve"> 179-197.</w:t>
      </w:r>
    </w:p>
    <w:p w14:paraId="03111979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20AF4FF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3679">
        <w:rPr>
          <w:rFonts w:ascii="Times New Roman" w:hAnsi="Times New Roman"/>
          <w:sz w:val="24"/>
          <w:szCs w:val="24"/>
        </w:rPr>
        <w:t xml:space="preserve">Capirci, O., Iverson, J.M., Montanari, S., &amp; Volterra, V. (2002).  </w:t>
      </w:r>
      <w:r w:rsidRPr="00E0516C">
        <w:rPr>
          <w:rFonts w:ascii="Times New Roman" w:hAnsi="Times New Roman"/>
          <w:sz w:val="24"/>
          <w:szCs w:val="24"/>
        </w:rPr>
        <w:t xml:space="preserve">Gestured, signed, and spoken communication in early language development: The role of linguistic input.  </w:t>
      </w:r>
      <w:r w:rsidRPr="0089051E">
        <w:rPr>
          <w:rFonts w:ascii="Times New Roman" w:hAnsi="Times New Roman"/>
          <w:i/>
          <w:sz w:val="24"/>
          <w:szCs w:val="24"/>
        </w:rPr>
        <w:t>Bilingualism: Language and Cognition, 5,</w:t>
      </w:r>
      <w:r w:rsidRPr="00E0516C">
        <w:rPr>
          <w:rFonts w:ascii="Times New Roman" w:hAnsi="Times New Roman"/>
          <w:sz w:val="24"/>
          <w:szCs w:val="24"/>
        </w:rPr>
        <w:t xml:space="preserve"> 25-37.</w:t>
      </w:r>
    </w:p>
    <w:p w14:paraId="3965C3C4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013FA9E" w14:textId="77777777" w:rsidR="009B7923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Kelly, S.D., Iverson, J.M., Terranova, J., Niego, J., Hopkins, M., &amp; Goldsmith, L. (2002).  Putting language back in the body: Speech and gesture on three developmental timeframes.  </w:t>
      </w:r>
      <w:r w:rsidRPr="0089051E">
        <w:rPr>
          <w:rFonts w:ascii="Times New Roman" w:hAnsi="Times New Roman"/>
          <w:i/>
          <w:sz w:val="24"/>
          <w:szCs w:val="24"/>
        </w:rPr>
        <w:t>Developmental Neuropsychology, 22,</w:t>
      </w:r>
      <w:r w:rsidRPr="00E0516C">
        <w:rPr>
          <w:rFonts w:ascii="Times New Roman" w:hAnsi="Times New Roman"/>
          <w:sz w:val="24"/>
          <w:szCs w:val="24"/>
        </w:rPr>
        <w:t xml:space="preserve"> 323-349.</w:t>
      </w:r>
    </w:p>
    <w:p w14:paraId="69822CA7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</w:p>
    <w:p w14:paraId="41F7F7C8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(2001).  The resilience of gesture in talk: Gesture in blind speakers and listeners.  </w:t>
      </w:r>
      <w:r w:rsidRPr="0089051E">
        <w:rPr>
          <w:rFonts w:ascii="Times New Roman" w:hAnsi="Times New Roman"/>
          <w:i/>
          <w:sz w:val="24"/>
          <w:szCs w:val="24"/>
        </w:rPr>
        <w:t>Developmental Science, 4,</w:t>
      </w:r>
      <w:r w:rsidRPr="009B3679">
        <w:rPr>
          <w:rFonts w:ascii="Times New Roman" w:hAnsi="Times New Roman"/>
          <w:sz w:val="24"/>
          <w:szCs w:val="24"/>
        </w:rPr>
        <w:t xml:space="preserve"> 416-422.</w:t>
      </w:r>
    </w:p>
    <w:p w14:paraId="60E989D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A593924" w14:textId="77777777" w:rsidR="009B7923" w:rsidRPr="0019595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J.M., Tencer, H.L., Lany, J., &amp; Goldin-Meadow, S. (2000).  The relation between gesture and speech in congenitally blind and sighted language-learners.  </w:t>
      </w:r>
      <w:r w:rsidRPr="0089051E">
        <w:rPr>
          <w:rFonts w:ascii="Times New Roman" w:hAnsi="Times New Roman"/>
          <w:i/>
          <w:sz w:val="24"/>
          <w:szCs w:val="24"/>
        </w:rPr>
        <w:t>Journal of Nonverbal Behavior, 24,</w:t>
      </w:r>
      <w:r w:rsidRPr="00E0516C">
        <w:rPr>
          <w:rFonts w:ascii="Times New Roman" w:hAnsi="Times New Roman"/>
          <w:sz w:val="24"/>
          <w:szCs w:val="24"/>
        </w:rPr>
        <w:t xml:space="preserve"> 105-130.</w:t>
      </w:r>
    </w:p>
    <w:p w14:paraId="4BF223F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359DD2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(1999).  How to get to the cafeteria: Gesture and speech in blind and sighted children’s spatial descriptions.  </w:t>
      </w:r>
      <w:r w:rsidRPr="0089051E">
        <w:rPr>
          <w:rFonts w:ascii="Times New Roman" w:hAnsi="Times New Roman"/>
          <w:i/>
          <w:sz w:val="24"/>
          <w:szCs w:val="24"/>
        </w:rPr>
        <w:t>Developmental Psychology, 35,</w:t>
      </w:r>
      <w:r w:rsidRPr="00E0516C">
        <w:rPr>
          <w:rFonts w:ascii="Times New Roman" w:hAnsi="Times New Roman"/>
          <w:sz w:val="24"/>
          <w:szCs w:val="24"/>
        </w:rPr>
        <w:t xml:space="preserve"> 1132-1142.</w:t>
      </w:r>
    </w:p>
    <w:p w14:paraId="4985B34D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 </w:t>
      </w:r>
    </w:p>
    <w:p w14:paraId="293C692A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Capirci, O., Longobardi, E., &amp; Caselli, M.C. (1999).  </w:t>
      </w:r>
      <w:r w:rsidRPr="00E0516C">
        <w:rPr>
          <w:rFonts w:ascii="Times New Roman" w:hAnsi="Times New Roman"/>
          <w:sz w:val="24"/>
          <w:szCs w:val="24"/>
        </w:rPr>
        <w:t xml:space="preserve">Gesturing in mother-child interactions.  </w:t>
      </w:r>
      <w:r w:rsidRPr="0089051E">
        <w:rPr>
          <w:rFonts w:ascii="Times New Roman" w:hAnsi="Times New Roman"/>
          <w:i/>
          <w:sz w:val="24"/>
          <w:szCs w:val="24"/>
        </w:rPr>
        <w:t>Cognitive Development, 14,</w:t>
      </w:r>
      <w:r w:rsidRPr="00E0516C">
        <w:rPr>
          <w:rFonts w:ascii="Times New Roman" w:hAnsi="Times New Roman"/>
          <w:sz w:val="24"/>
          <w:szCs w:val="24"/>
        </w:rPr>
        <w:t xml:space="preserve"> 57-75.</w:t>
      </w:r>
    </w:p>
    <w:p w14:paraId="0D9B4215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842E09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Iverson, J.M. &amp; Thelen, E. (1999).  Hand, mouth, and brain: The dynamic emergence of speech and gesture</w:t>
      </w:r>
      <w:r w:rsidRPr="0089051E">
        <w:rPr>
          <w:rFonts w:ascii="Times New Roman" w:hAnsi="Times New Roman"/>
          <w:i/>
          <w:sz w:val="24"/>
          <w:szCs w:val="24"/>
        </w:rPr>
        <w:t>.  Journal of Consciousness Studies, 6,</w:t>
      </w:r>
      <w:r w:rsidRPr="00E0516C">
        <w:rPr>
          <w:rFonts w:ascii="Times New Roman" w:hAnsi="Times New Roman"/>
          <w:sz w:val="24"/>
          <w:szCs w:val="24"/>
        </w:rPr>
        <w:t xml:space="preserve"> 19-40. </w:t>
      </w:r>
    </w:p>
    <w:p w14:paraId="58AEED33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[Reprinted in R. Nunez, W. Freeman, et al. (Eds.) (2000).  </w:t>
      </w:r>
      <w:r w:rsidRPr="0089051E">
        <w:rPr>
          <w:rFonts w:ascii="Times New Roman" w:hAnsi="Times New Roman"/>
          <w:i/>
          <w:sz w:val="24"/>
          <w:szCs w:val="24"/>
        </w:rPr>
        <w:t>Reclaiming cognition: The primacy of action, intention and emotion</w:t>
      </w:r>
      <w:r w:rsidRPr="00E0516C">
        <w:rPr>
          <w:rFonts w:ascii="Times New Roman" w:hAnsi="Times New Roman"/>
          <w:sz w:val="24"/>
          <w:szCs w:val="24"/>
        </w:rPr>
        <w:t xml:space="preserve"> (pp. 19-40).  Thorverton, UK: Imprint Academic.]</w:t>
      </w:r>
    </w:p>
    <w:p w14:paraId="49CEB064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951D7A1" w14:textId="77777777" w:rsidR="009B7923" w:rsidRPr="00E0516C" w:rsidRDefault="009B7923" w:rsidP="009B7923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(1998).  Why people gesture when they speak.  </w:t>
      </w:r>
      <w:r w:rsidRPr="0089051E">
        <w:rPr>
          <w:rFonts w:ascii="Times New Roman" w:hAnsi="Times New Roman"/>
          <w:i/>
          <w:sz w:val="24"/>
          <w:szCs w:val="24"/>
        </w:rPr>
        <w:t>Nature, 396,</w:t>
      </w:r>
      <w:r w:rsidRPr="00E0516C">
        <w:rPr>
          <w:rFonts w:ascii="Times New Roman" w:hAnsi="Times New Roman"/>
          <w:sz w:val="24"/>
          <w:szCs w:val="24"/>
        </w:rPr>
        <w:t xml:space="preserve"> 228.</w:t>
      </w:r>
    </w:p>
    <w:p w14:paraId="73C9F32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582442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(1997).  What’s communication got to do with it? Gesture in congenitally blind children.  </w:t>
      </w:r>
      <w:r w:rsidRPr="0089051E">
        <w:rPr>
          <w:rFonts w:ascii="Times New Roman" w:hAnsi="Times New Roman"/>
          <w:i/>
          <w:sz w:val="24"/>
          <w:szCs w:val="24"/>
        </w:rPr>
        <w:t>Developmental Psychology, 33,</w:t>
      </w:r>
      <w:r w:rsidRPr="00E0516C">
        <w:rPr>
          <w:rFonts w:ascii="Times New Roman" w:hAnsi="Times New Roman"/>
          <w:sz w:val="24"/>
          <w:szCs w:val="24"/>
        </w:rPr>
        <w:t xml:space="preserve"> 453-467.</w:t>
      </w:r>
    </w:p>
    <w:p w14:paraId="117DB1D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1C298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3087">
        <w:rPr>
          <w:rFonts w:ascii="Times New Roman" w:hAnsi="Times New Roman"/>
          <w:sz w:val="24"/>
          <w:szCs w:val="24"/>
        </w:rPr>
        <w:t xml:space="preserve">Capirci, O., Iverson, J.M., Pizzuto, E., &amp; Volterra, V. (1996).  </w:t>
      </w:r>
      <w:r w:rsidRPr="00E0516C">
        <w:rPr>
          <w:rFonts w:ascii="Times New Roman" w:hAnsi="Times New Roman"/>
          <w:sz w:val="24"/>
          <w:szCs w:val="24"/>
        </w:rPr>
        <w:t xml:space="preserve">Communicative gestures during the transition to two-word speech.  </w:t>
      </w:r>
      <w:r w:rsidRPr="0089051E">
        <w:rPr>
          <w:rFonts w:ascii="Times New Roman" w:hAnsi="Times New Roman"/>
          <w:i/>
          <w:sz w:val="24"/>
          <w:szCs w:val="24"/>
        </w:rPr>
        <w:t xml:space="preserve">Journal of Child Language, 23, </w:t>
      </w:r>
      <w:r w:rsidRPr="00E0516C">
        <w:rPr>
          <w:rFonts w:ascii="Times New Roman" w:hAnsi="Times New Roman"/>
          <w:sz w:val="24"/>
          <w:szCs w:val="24"/>
        </w:rPr>
        <w:t>645-673.</w:t>
      </w:r>
    </w:p>
    <w:p w14:paraId="3971B7CC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AA4D6D6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  <w:lang w:val="it-IT"/>
        </w:rPr>
        <w:t xml:space="preserve">Iverson, J.M., Capirci, O., &amp; Caselli, M.C. (1994). </w:t>
      </w:r>
      <w:r w:rsidRPr="00E0516C">
        <w:rPr>
          <w:rFonts w:ascii="Times New Roman" w:hAnsi="Times New Roman"/>
          <w:sz w:val="24"/>
          <w:szCs w:val="24"/>
        </w:rPr>
        <w:t xml:space="preserve">From communication to language in two modalities. </w:t>
      </w:r>
      <w:r w:rsidRPr="0089051E">
        <w:rPr>
          <w:rFonts w:ascii="Times New Roman" w:hAnsi="Times New Roman"/>
          <w:i/>
          <w:sz w:val="24"/>
          <w:szCs w:val="24"/>
        </w:rPr>
        <w:t>Cognitive Development, 9</w:t>
      </w:r>
      <w:r w:rsidRPr="009B3679">
        <w:rPr>
          <w:rFonts w:ascii="Times New Roman" w:hAnsi="Times New Roman"/>
          <w:i/>
          <w:sz w:val="24"/>
          <w:szCs w:val="24"/>
        </w:rPr>
        <w:t xml:space="preserve">, </w:t>
      </w:r>
      <w:r w:rsidRPr="009B3679">
        <w:rPr>
          <w:rFonts w:ascii="Times New Roman" w:hAnsi="Times New Roman"/>
          <w:sz w:val="24"/>
          <w:szCs w:val="24"/>
        </w:rPr>
        <w:t>23-43.</w:t>
      </w:r>
    </w:p>
    <w:p w14:paraId="00D2C5C2" w14:textId="77777777" w:rsidR="009B7923" w:rsidRPr="006C588B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936375" w14:textId="7CE8B631" w:rsidR="00127358" w:rsidRPr="004653ED" w:rsidRDefault="009B7923" w:rsidP="004653ED">
      <w:pPr>
        <w:pStyle w:val="references"/>
        <w:spacing w:after="12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Book Chapters</w:t>
      </w:r>
    </w:p>
    <w:p w14:paraId="435B5991" w14:textId="77777777" w:rsidR="00127358" w:rsidRPr="009B6E21" w:rsidRDefault="00127358" w:rsidP="00127358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bCs/>
          <w:color w:val="1A1A1A"/>
          <w:sz w:val="26"/>
          <w:szCs w:val="26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lastRenderedPageBreak/>
        <w:t>#</w:t>
      </w:r>
      <w:r>
        <w:rPr>
          <w:rFonts w:ascii="Times New Roman" w:hAnsi="Times New Roman"/>
          <w:sz w:val="24"/>
          <w:szCs w:val="24"/>
        </w:rPr>
        <w:t xml:space="preserve">LeBarton, E.S. &amp; Iverson, J.M. (to appear).  Gesture’s role in learning interactions: A focus on clinical populations.  In </w:t>
      </w:r>
      <w:r w:rsidRPr="009B6E21">
        <w:rPr>
          <w:rFonts w:ascii="Times New Roman" w:hAnsi="Times New Roman"/>
          <w:bCs/>
          <w:sz w:val="24"/>
          <w:szCs w:val="24"/>
        </w:rPr>
        <w:t xml:space="preserve">R.B. Church, M.W. Alibali &amp; S.D. Kelly (Eds.), </w:t>
      </w:r>
      <w:r w:rsidRPr="009B6E21">
        <w:rPr>
          <w:rFonts w:ascii="Times New Roman" w:hAnsi="Times New Roman"/>
          <w:bCs/>
          <w:i/>
          <w:sz w:val="24"/>
          <w:szCs w:val="24"/>
        </w:rPr>
        <w:t>Why Gesture? How the hands function in speaking, thinking and communicating.</w:t>
      </w:r>
      <w:r w:rsidRPr="009B6E21">
        <w:rPr>
          <w:rFonts w:ascii="Times New Roman" w:hAnsi="Times New Roman"/>
          <w:bCs/>
          <w:sz w:val="24"/>
          <w:szCs w:val="24"/>
        </w:rPr>
        <w:t xml:space="preserve">  Amsterdam: John Benjamins.</w:t>
      </w:r>
    </w:p>
    <w:p w14:paraId="37981766" w14:textId="77777777" w:rsidR="00127358" w:rsidRDefault="00127358" w:rsidP="00A20980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</w:p>
    <w:p w14:paraId="491D6856" w14:textId="6164D633" w:rsidR="004653ED" w:rsidRDefault="004653ED" w:rsidP="004653E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&amp; Wozniak, R.H. (2016).  Transitions to intentional and symbolic communication.  In D. Keen, H. Meadan, N. Brady, &amp; J. Halled (Eds.), </w:t>
      </w:r>
      <w:r w:rsidRPr="009B6E21">
        <w:rPr>
          <w:rFonts w:ascii="Times New Roman" w:hAnsi="Times New Roman"/>
          <w:i/>
          <w:sz w:val="24"/>
          <w:szCs w:val="24"/>
        </w:rPr>
        <w:t xml:space="preserve">Prelinguistic </w:t>
      </w:r>
      <w:r>
        <w:rPr>
          <w:rFonts w:ascii="Times New Roman" w:hAnsi="Times New Roman"/>
          <w:i/>
          <w:sz w:val="24"/>
          <w:szCs w:val="24"/>
        </w:rPr>
        <w:t>and minimally verbal communicators on the autism spectrum</w:t>
      </w:r>
      <w:r w:rsidRPr="004653ED">
        <w:rPr>
          <w:rFonts w:ascii="Times New Roman" w:hAnsi="Times New Roman"/>
          <w:sz w:val="24"/>
          <w:szCs w:val="24"/>
        </w:rPr>
        <w:t xml:space="preserve"> (pp. 51-72).</w:t>
      </w:r>
      <w:r w:rsidRPr="009B6E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 York: Springer.</w:t>
      </w:r>
    </w:p>
    <w:p w14:paraId="08388F93" w14:textId="77777777" w:rsidR="004653ED" w:rsidRPr="009B6E21" w:rsidRDefault="004653ED" w:rsidP="004653E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i/>
          <w:sz w:val="24"/>
          <w:szCs w:val="24"/>
        </w:rPr>
      </w:pPr>
    </w:p>
    <w:p w14:paraId="69053AC0" w14:textId="77777777" w:rsidR="00A20980" w:rsidRPr="009E5F2A" w:rsidRDefault="00A20980" w:rsidP="00A20980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 w:rsidRPr="00961A75">
        <w:rPr>
          <w:rFonts w:ascii="Times New Roman" w:hAnsi="Times New Roman"/>
          <w:sz w:val="24"/>
          <w:szCs w:val="24"/>
        </w:rPr>
        <w:t>Keller, F. &amp; Iverson, J.M. (2013).  The role of inhibitory control of reflex mechanisms in voluntary behavior.</w:t>
      </w:r>
      <w:r w:rsidRPr="00961A75">
        <w:rPr>
          <w:rFonts w:ascii="Times New Roman" w:hAnsi="Times New Roman"/>
          <w:b/>
          <w:sz w:val="24"/>
          <w:szCs w:val="24"/>
        </w:rPr>
        <w:t xml:space="preserve">  </w:t>
      </w:r>
      <w:r w:rsidRPr="00961A75">
        <w:rPr>
          <w:rFonts w:ascii="Times New Roman" w:hAnsi="Times New Roman"/>
          <w:sz w:val="24"/>
          <w:szCs w:val="24"/>
        </w:rPr>
        <w:t xml:space="preserve">In A. Suarez and P. Adams (Eds.), </w:t>
      </w:r>
      <w:r w:rsidRPr="00961A75">
        <w:rPr>
          <w:rFonts w:ascii="Times New Roman" w:hAnsi="Times New Roman"/>
          <w:i/>
          <w:sz w:val="24"/>
          <w:szCs w:val="24"/>
        </w:rPr>
        <w:t xml:space="preserve">Is science compatible with free will? Exploring free will and consciousness in the light of quantum physics and neuroscience </w:t>
      </w:r>
      <w:r w:rsidRPr="00961A75">
        <w:rPr>
          <w:rFonts w:ascii="Times New Roman" w:hAnsi="Times New Roman"/>
          <w:sz w:val="24"/>
          <w:szCs w:val="24"/>
        </w:rPr>
        <w:t>(pp. 107-116)</w:t>
      </w:r>
      <w:r w:rsidRPr="00961A75">
        <w:rPr>
          <w:rFonts w:ascii="Times New Roman" w:hAnsi="Times New Roman"/>
          <w:i/>
          <w:sz w:val="24"/>
          <w:szCs w:val="24"/>
        </w:rPr>
        <w:t>.</w:t>
      </w:r>
      <w:r w:rsidRPr="00961A75">
        <w:rPr>
          <w:rFonts w:ascii="Times New Roman" w:hAnsi="Times New Roman"/>
          <w:sz w:val="24"/>
          <w:szCs w:val="24"/>
        </w:rPr>
        <w:t xml:space="preserve"> New York: Springer.</w:t>
      </w:r>
      <w:r w:rsidRPr="00F24801">
        <w:rPr>
          <w:rFonts w:ascii="Times New Roman" w:hAnsi="Times New Roman"/>
          <w:sz w:val="24"/>
          <w:szCs w:val="24"/>
        </w:rPr>
        <w:t xml:space="preserve"> </w:t>
      </w:r>
    </w:p>
    <w:p w14:paraId="08ABCB41" w14:textId="77777777" w:rsidR="00126E6B" w:rsidRDefault="00126E6B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41A14332" w14:textId="77777777" w:rsidR="009B7923" w:rsidRPr="00EC7A8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Goldin-Meadow, S. &amp; Iverson, J.M. (</w:t>
      </w:r>
      <w:r w:rsidR="00AE5AE0">
        <w:rPr>
          <w:rFonts w:ascii="Times New Roman" w:hAnsi="Times New Roman"/>
          <w:snapToGrid w:val="0"/>
          <w:sz w:val="24"/>
          <w:szCs w:val="24"/>
        </w:rPr>
        <w:t>2010</w:t>
      </w:r>
      <w:r>
        <w:rPr>
          <w:rFonts w:ascii="Times New Roman" w:hAnsi="Times New Roman"/>
          <w:snapToGrid w:val="0"/>
          <w:sz w:val="24"/>
          <w:szCs w:val="24"/>
        </w:rPr>
        <w:t xml:space="preserve">).  Gesturing over the lifespan.  </w:t>
      </w:r>
      <w:r w:rsidR="00E85CC6">
        <w:rPr>
          <w:rFonts w:ascii="Times New Roman" w:hAnsi="Times New Roman"/>
          <w:snapToGrid w:val="0"/>
          <w:sz w:val="24"/>
          <w:szCs w:val="24"/>
        </w:rPr>
        <w:t>I</w:t>
      </w:r>
      <w:r>
        <w:rPr>
          <w:rFonts w:ascii="Times New Roman" w:hAnsi="Times New Roman"/>
          <w:snapToGrid w:val="0"/>
          <w:sz w:val="24"/>
          <w:szCs w:val="24"/>
        </w:rPr>
        <w:t xml:space="preserve">n R. Lerner and W. Overton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Handbook of lifespan development.  Volume 1: Methods, biology, neuroscience, and cognitive development</w:t>
      </w:r>
      <w:r w:rsidR="004C58C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C58C9">
        <w:rPr>
          <w:rFonts w:ascii="Times New Roman" w:hAnsi="Times New Roman"/>
          <w:snapToGrid w:val="0"/>
          <w:sz w:val="24"/>
          <w:szCs w:val="24"/>
        </w:rPr>
        <w:t>(pp. 36-55)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 xml:space="preserve">  New York: John Wiley.</w:t>
      </w:r>
    </w:p>
    <w:p w14:paraId="629BB30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0A30C40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E0516C">
        <w:rPr>
          <w:rFonts w:ascii="Times New Roman" w:hAnsi="Times New Roman"/>
          <w:snapToGrid w:val="0"/>
          <w:sz w:val="24"/>
          <w:szCs w:val="24"/>
          <w:lang w:val="it-IT"/>
        </w:rPr>
        <w:t xml:space="preserve">Volterra, V., Iverson, J.M., &amp; Castrataro, M. (2005).  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The development of gesture in hearing and deaf children.  In B. Schick, M. Marschark, &amp; P. Spencer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Advances in the sign language development of deaf children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46-70).  New York: Oxford University Press.</w:t>
      </w:r>
    </w:p>
    <w:p w14:paraId="0BDE07C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5FDC599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9A1C05">
        <w:rPr>
          <w:rFonts w:ascii="Times New Roman" w:hAnsi="Times New Roman"/>
          <w:snapToGrid w:val="0"/>
          <w:sz w:val="24"/>
          <w:szCs w:val="24"/>
          <w:lang w:val="it-IT"/>
        </w:rPr>
        <w:t xml:space="preserve">Capirci, O., Caselli, M.C., Iverson, J.M., Pizzuto, E., Volterra, V. (2002).  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Gesture and the nature of language in infancy: The role of gesture as a transitional device enroute to two-word speech.  In D.F. Armstrong, M.A. Karchmer, &amp; J.V. Van Cleve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The study of signed languages: Essays in honor of William C. Stokoe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213-246).  Washington, D.C.: Gallaudet University Press.</w:t>
      </w:r>
    </w:p>
    <w:p w14:paraId="2365037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541D1E0" w14:textId="77777777" w:rsidR="009B7923" w:rsidRPr="0019595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(1998).  Gesture when there is no gestural model.  In J.M. Iverson &amp; S. Goldin-Meadow (Eds.), The nature and functions of gesture in children’s communication.  </w:t>
      </w:r>
      <w:r w:rsidRPr="0089051E">
        <w:rPr>
          <w:rFonts w:ascii="Times New Roman" w:hAnsi="Times New Roman"/>
          <w:i/>
          <w:sz w:val="24"/>
          <w:szCs w:val="24"/>
        </w:rPr>
        <w:t>New Directions for Child Development</w:t>
      </w:r>
      <w:r w:rsidRPr="00E0516C">
        <w:rPr>
          <w:rFonts w:ascii="Times New Roman" w:hAnsi="Times New Roman"/>
          <w:sz w:val="24"/>
          <w:szCs w:val="24"/>
        </w:rPr>
        <w:t>, no. 79 (pp. 89-100).  San Francisco: Jossey Bass.</w:t>
      </w:r>
      <w:r w:rsidRPr="00E0516C">
        <w:rPr>
          <w:rFonts w:ascii="Times New Roman" w:hAnsi="Times New Roman"/>
          <w:i/>
          <w:sz w:val="24"/>
          <w:szCs w:val="24"/>
        </w:rPr>
        <w:t xml:space="preserve">  </w:t>
      </w:r>
    </w:p>
    <w:p w14:paraId="791D77A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A85516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Thal, D.J. (1998).  Communicative transitions: There’s more to the hand than meets the eye.  In A.M. Wetherby, S.F. Warren &amp; J. Reichle (Eds.), </w:t>
      </w:r>
      <w:r w:rsidRPr="0089051E">
        <w:rPr>
          <w:rFonts w:ascii="Times New Roman" w:hAnsi="Times New Roman"/>
          <w:i/>
          <w:sz w:val="24"/>
          <w:szCs w:val="24"/>
        </w:rPr>
        <w:t>Transitions in prelinguistic communication: Preintentional to intentional and presymbolic to symbolic</w:t>
      </w:r>
      <w:r w:rsidRPr="00E0516C">
        <w:rPr>
          <w:rFonts w:ascii="Times New Roman" w:hAnsi="Times New Roman"/>
          <w:sz w:val="24"/>
          <w:szCs w:val="24"/>
        </w:rPr>
        <w:t xml:space="preserve"> (pp. 59-86).  Baltimore: Paul H. Brookes.  </w:t>
      </w:r>
    </w:p>
    <w:p w14:paraId="67910514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CCBA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3E63">
        <w:rPr>
          <w:rFonts w:ascii="Times New Roman" w:hAnsi="Times New Roman"/>
          <w:sz w:val="24"/>
          <w:szCs w:val="24"/>
        </w:rPr>
        <w:t xml:space="preserve">Volterra, V. &amp; Iverson, J.M. (1995). </w:t>
      </w:r>
      <w:r w:rsidRPr="00E0516C">
        <w:rPr>
          <w:rFonts w:ascii="Times New Roman" w:hAnsi="Times New Roman"/>
          <w:sz w:val="24"/>
          <w:szCs w:val="24"/>
        </w:rPr>
        <w:t xml:space="preserve">When do modality factors affect the course of language acquisition?  In K. Emmorey &amp; J. Reilly (Eds.), </w:t>
      </w:r>
      <w:r w:rsidRPr="0089051E">
        <w:rPr>
          <w:rFonts w:ascii="Times New Roman" w:hAnsi="Times New Roman"/>
          <w:i/>
          <w:sz w:val="24"/>
          <w:szCs w:val="24"/>
        </w:rPr>
        <w:t>Language, gesture, and space</w:t>
      </w:r>
      <w:r w:rsidRPr="00E0516C">
        <w:rPr>
          <w:rFonts w:ascii="Times New Roman" w:hAnsi="Times New Roman"/>
          <w:sz w:val="24"/>
          <w:szCs w:val="24"/>
        </w:rPr>
        <w:t xml:space="preserve"> (pp. 371-390). Hillsdale, NJ: Lawrence Erlbaum Associates.</w:t>
      </w:r>
    </w:p>
    <w:p w14:paraId="6B9E658A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36AA5A17" w14:textId="77777777" w:rsidR="009B7923" w:rsidRPr="00604CD9" w:rsidRDefault="009B7923" w:rsidP="009B7923">
      <w:pPr>
        <w:pStyle w:val="references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Reviews and Commentaries</w:t>
      </w:r>
    </w:p>
    <w:p w14:paraId="404F010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Wozniak, R.H. (2006).  The growth of the growth point.  </w:t>
      </w:r>
      <w:r w:rsidRPr="0089051E">
        <w:rPr>
          <w:rFonts w:ascii="Times New Roman" w:hAnsi="Times New Roman"/>
          <w:i/>
          <w:sz w:val="24"/>
          <w:szCs w:val="24"/>
        </w:rPr>
        <w:t>Trends in Cognitive Science, 10</w:t>
      </w:r>
      <w:r w:rsidRPr="00E0516C">
        <w:rPr>
          <w:rFonts w:ascii="Times New Roman" w:hAnsi="Times New Roman"/>
          <w:sz w:val="24"/>
          <w:szCs w:val="24"/>
        </w:rPr>
        <w:t>, 241-242.</w:t>
      </w:r>
    </w:p>
    <w:p w14:paraId="31E7D0E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546C3F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Thelen, E. (2003).  The hand leads the mouth in ontogenesis too.  </w:t>
      </w:r>
      <w:r w:rsidRPr="0089051E">
        <w:rPr>
          <w:rFonts w:ascii="Times New Roman" w:hAnsi="Times New Roman"/>
          <w:i/>
          <w:sz w:val="24"/>
          <w:szCs w:val="24"/>
        </w:rPr>
        <w:t>Brain and Behavioral Sciences, 26,</w:t>
      </w:r>
      <w:r w:rsidRPr="00E0516C">
        <w:rPr>
          <w:rFonts w:ascii="Times New Roman" w:hAnsi="Times New Roman"/>
          <w:sz w:val="24"/>
          <w:szCs w:val="24"/>
        </w:rPr>
        <w:t xml:space="preserve"> 225-226.</w:t>
      </w:r>
    </w:p>
    <w:p w14:paraId="26D92A4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25CA16F" w14:textId="77777777" w:rsidR="004653ED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Wozniak, R.H. &amp; Iverson, J.M. (1995).  Something borrowed, something new: The comparative developmental method, cultural-historical theory, and Vygotsky’s use of sources.  </w:t>
      </w:r>
      <w:r w:rsidRPr="0089051E">
        <w:rPr>
          <w:rFonts w:ascii="Times New Roman" w:hAnsi="Times New Roman"/>
          <w:i/>
          <w:sz w:val="24"/>
          <w:szCs w:val="24"/>
        </w:rPr>
        <w:t>Contemporary Psychology, 40,</w:t>
      </w:r>
      <w:r w:rsidR="004653ED">
        <w:rPr>
          <w:rFonts w:ascii="Times New Roman" w:hAnsi="Times New Roman"/>
          <w:sz w:val="24"/>
          <w:szCs w:val="24"/>
        </w:rPr>
        <w:t xml:space="preserve"> 207-209.</w:t>
      </w:r>
    </w:p>
    <w:p w14:paraId="7437EB89" w14:textId="2751B22D" w:rsidR="009B7923" w:rsidRPr="00E0516C" w:rsidRDefault="004653ED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4DDC">
        <w:rPr>
          <w:rFonts w:ascii="Times New Roman" w:hAnsi="Times New Roman"/>
          <w:sz w:val="24"/>
          <w:szCs w:val="24"/>
        </w:rPr>
        <w:t>Messinger, D. S., Young, G. S., Webb, S. J., Ozonoff, S., Bryson, S. E., Carter, A., Carver, L., Charman, T., Chawarska, K., Curtin, S., Dobkins, K., Hertz-Picciot</w:t>
      </w:r>
      <w:r>
        <w:rPr>
          <w:rFonts w:ascii="Times New Roman" w:hAnsi="Times New Roman"/>
          <w:sz w:val="24"/>
          <w:szCs w:val="24"/>
        </w:rPr>
        <w:t>to, I., Hutman, T., Iverson, J.M., Landa, R., Nelson, C.A., Stone, W.</w:t>
      </w:r>
      <w:r w:rsidRPr="00734DDC">
        <w:rPr>
          <w:rFonts w:ascii="Times New Roman" w:hAnsi="Times New Roman"/>
          <w:sz w:val="24"/>
          <w:szCs w:val="24"/>
        </w:rPr>
        <w:t xml:space="preserve">L., Tager-Flusberg, H., &amp; Zwaigenbaum, L. (2016).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DC">
        <w:rPr>
          <w:rFonts w:ascii="Times New Roman" w:hAnsi="Times New Roman"/>
          <w:sz w:val="24"/>
          <w:szCs w:val="24"/>
        </w:rPr>
        <w:t xml:space="preserve">Commentary: sex difference differences? A reply to Constantino. </w:t>
      </w:r>
      <w:r w:rsidRPr="00734DDC">
        <w:rPr>
          <w:rFonts w:ascii="Times New Roman" w:hAnsi="Times New Roman"/>
          <w:i/>
          <w:sz w:val="24"/>
          <w:szCs w:val="24"/>
        </w:rPr>
        <w:t>Molecular Autism, 7(1),</w:t>
      </w:r>
      <w:r w:rsidRPr="00734DDC">
        <w:rPr>
          <w:rFonts w:ascii="Times New Roman" w:hAnsi="Times New Roman"/>
          <w:sz w:val="24"/>
          <w:szCs w:val="24"/>
        </w:rPr>
        <w:t xml:space="preserve"> 1-3. </w:t>
      </w:r>
      <w:r w:rsidR="009B7923" w:rsidRPr="00E0516C">
        <w:rPr>
          <w:rFonts w:ascii="Times New Roman" w:hAnsi="Times New Roman"/>
          <w:sz w:val="24"/>
          <w:szCs w:val="24"/>
        </w:rPr>
        <w:t xml:space="preserve"> </w:t>
      </w:r>
    </w:p>
    <w:p w14:paraId="2053EFB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4F2100FF" w14:textId="77777777" w:rsidR="009B7923" w:rsidRPr="0021793C" w:rsidRDefault="009B7923" w:rsidP="009B7923">
      <w:pPr>
        <w:pStyle w:val="references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Refereed Conference Proceedings</w:t>
      </w:r>
    </w:p>
    <w:p w14:paraId="4030209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E0516C">
        <w:rPr>
          <w:rFonts w:ascii="Times New Roman" w:hAnsi="Times New Roman"/>
          <w:snapToGrid w:val="0"/>
          <w:sz w:val="24"/>
          <w:szCs w:val="24"/>
        </w:rPr>
        <w:t xml:space="preserve">Iverson, J.M. (2001).  Coordination between vocalization and rhythmic limb movements in 6- to 9-month-old infants.  In J. van der Kamp, A. Ledebt, G. Savelsbergh, &amp; E. Thelen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Advances in motor development and learning in infancy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105-106).  Amsterdam: IFKB.</w:t>
      </w:r>
      <w:r w:rsidRPr="00E0516C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14:paraId="115EEE3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FFD53BA" w14:textId="042D1CF4" w:rsidR="00BC4F7A" w:rsidRPr="004653ED" w:rsidRDefault="009B7923" w:rsidP="004653ED">
      <w:pPr>
        <w:pStyle w:val="references"/>
        <w:spacing w:after="120" w:line="240" w:lineRule="auto"/>
        <w:ind w:left="0" w:firstLine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sz w:val="24"/>
          <w:szCs w:val="24"/>
          <w:u w:val="single"/>
        </w:rPr>
        <w:t>Manuscripts under Review</w:t>
      </w:r>
    </w:p>
    <w:p w14:paraId="2F275B6F" w14:textId="77777777" w:rsidR="004653ED" w:rsidRDefault="004653ED" w:rsidP="004653ED">
      <w:pPr>
        <w:jc w:val="left"/>
        <w:rPr>
          <w:rFonts w:ascii="Times New Roman" w:hAnsi="Times New Roman"/>
          <w:i/>
          <w:sz w:val="24"/>
          <w:szCs w:val="24"/>
        </w:rPr>
      </w:pPr>
      <w:r w:rsidRPr="00E95E29">
        <w:rPr>
          <w:rFonts w:ascii="Times New Roman" w:hAnsi="Times New Roman"/>
          <w:sz w:val="24"/>
          <w:szCs w:val="24"/>
        </w:rPr>
        <w:t xml:space="preserve">Iverson, J.M.,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Northrup, J.B.,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Leezenbaum, N.B.,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Parladé, M.V.,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Koterba, E.A., &amp;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>West, K.L. (</w:t>
      </w:r>
      <w:r>
        <w:rPr>
          <w:rFonts w:ascii="Times New Roman" w:hAnsi="Times New Roman"/>
          <w:sz w:val="24"/>
          <w:szCs w:val="24"/>
        </w:rPr>
        <w:t>invited for resubmission</w:t>
      </w:r>
      <w:r w:rsidRPr="00E95E29">
        <w:rPr>
          <w:rFonts w:ascii="Times New Roman" w:hAnsi="Times New Roman"/>
          <w:sz w:val="24"/>
          <w:szCs w:val="24"/>
        </w:rPr>
        <w:t xml:space="preserve">).  Early Communicative and Language Development in Infant Siblings of Children with Autism Spectrum Disorder.  </w:t>
      </w:r>
      <w:r w:rsidRPr="00E95E29">
        <w:rPr>
          <w:rFonts w:ascii="Times New Roman" w:hAnsi="Times New Roman"/>
          <w:i/>
          <w:sz w:val="24"/>
          <w:szCs w:val="24"/>
        </w:rPr>
        <w:t>Journal of Autism and Developmental Disorders.</w:t>
      </w:r>
    </w:p>
    <w:p w14:paraId="13EB7F2D" w14:textId="77777777" w:rsidR="004653ED" w:rsidRPr="00F960F2" w:rsidRDefault="004653ED" w:rsidP="004653ED">
      <w:pPr>
        <w:jc w:val="left"/>
        <w:rPr>
          <w:rFonts w:ascii="Times New Roman" w:hAnsi="Times New Roman"/>
          <w:sz w:val="24"/>
          <w:szCs w:val="24"/>
        </w:rPr>
      </w:pPr>
    </w:p>
    <w:p w14:paraId="4C7AB09F" w14:textId="77777777" w:rsidR="004653ED" w:rsidRDefault="004653ED" w:rsidP="004653ED">
      <w:pPr>
        <w:jc w:val="left"/>
        <w:rPr>
          <w:rFonts w:ascii="Times New Roman" w:hAnsi="Times New Roman"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West,</w:t>
      </w:r>
      <w:r>
        <w:rPr>
          <w:rFonts w:ascii="Times New Roman" w:hAnsi="Times New Roman"/>
          <w:sz w:val="24"/>
          <w:szCs w:val="24"/>
        </w:rPr>
        <w:t xml:space="preserve"> K.L. &amp; Iverson, J.M. (invited for resubmission).  Language learning is hands-on: Exploring links between infants’ object manipulation and verbal input.  </w:t>
      </w:r>
      <w:r>
        <w:rPr>
          <w:rFonts w:ascii="Times New Roman" w:hAnsi="Times New Roman"/>
          <w:i/>
          <w:sz w:val="24"/>
          <w:szCs w:val="24"/>
        </w:rPr>
        <w:t>Cognitive Development.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D6A459" w14:textId="77777777" w:rsidR="004653ED" w:rsidRDefault="004653ED" w:rsidP="004653ED">
      <w:pPr>
        <w:jc w:val="left"/>
        <w:rPr>
          <w:rFonts w:ascii="Times New Roman" w:hAnsi="Times New Roman"/>
          <w:sz w:val="24"/>
          <w:szCs w:val="24"/>
        </w:rPr>
      </w:pPr>
    </w:p>
    <w:p w14:paraId="37851211" w14:textId="0A8B96D5" w:rsidR="006C55D3" w:rsidRPr="006C55D3" w:rsidRDefault="006C55D3" w:rsidP="006C55D3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West,</w:t>
      </w:r>
      <w:r>
        <w:rPr>
          <w:rFonts w:ascii="Times New Roman" w:hAnsi="Times New Roman"/>
          <w:sz w:val="24"/>
          <w:szCs w:val="24"/>
        </w:rPr>
        <w:t xml:space="preserve"> K.L., Northrup, J.B., Leezenbaum, N.L., &amp; Iverson, J.M. (invited for resubmission).  The </w:t>
      </w:r>
      <w:r w:rsidRPr="00B2276E">
        <w:rPr>
          <w:rFonts w:ascii="Times New Roman" w:hAnsi="Times New Roman"/>
          <w:sz w:val="24"/>
          <w:szCs w:val="24"/>
        </w:rPr>
        <w:t>relation between walking and receptive language in infa</w:t>
      </w:r>
      <w:r>
        <w:rPr>
          <w:rFonts w:ascii="Times New Roman" w:hAnsi="Times New Roman"/>
          <w:sz w:val="24"/>
          <w:szCs w:val="24"/>
        </w:rPr>
        <w:t xml:space="preserve">nt siblings of children with Autism Spectrum Disorder.  </w:t>
      </w:r>
      <w:r>
        <w:rPr>
          <w:rFonts w:ascii="Times New Roman" w:hAnsi="Times New Roman"/>
          <w:i/>
          <w:sz w:val="24"/>
          <w:szCs w:val="24"/>
        </w:rPr>
        <w:t>Child Development.</w:t>
      </w:r>
    </w:p>
    <w:p w14:paraId="46D9395F" w14:textId="2C7D895F" w:rsidR="007626DE" w:rsidRDefault="006C55D3" w:rsidP="00D03C89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AC27EA8" w14:textId="77777777" w:rsidR="00BF2086" w:rsidRPr="00127358" w:rsidRDefault="00BF2086" w:rsidP="00B162C1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7061DDDD" w14:textId="77777777" w:rsidR="005A1528" w:rsidRPr="00E0516C" w:rsidRDefault="005A1528" w:rsidP="00E45790">
      <w:pPr>
        <w:pStyle w:val="references"/>
        <w:spacing w:line="240" w:lineRule="auto"/>
        <w:ind w:left="270" w:hanging="270"/>
        <w:jc w:val="center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b/>
          <w:sz w:val="24"/>
          <w:szCs w:val="24"/>
          <w:u w:val="single"/>
        </w:rPr>
        <w:t>Presentations</w:t>
      </w:r>
    </w:p>
    <w:p w14:paraId="7589525B" w14:textId="77777777" w:rsidR="005A1528" w:rsidRPr="00E0516C" w:rsidRDefault="005A1528">
      <w:pPr>
        <w:pStyle w:val="references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295CA1" w14:textId="1F742F39" w:rsidR="00E70EFD" w:rsidRPr="0021793C" w:rsidRDefault="005A1528" w:rsidP="0021793C">
      <w:pPr>
        <w:pStyle w:val="references"/>
        <w:spacing w:after="120" w:line="240" w:lineRule="auto"/>
        <w:ind w:left="259" w:hanging="259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Invited Presentations</w:t>
      </w:r>
      <w:r w:rsidR="003474E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560FE5">
        <w:rPr>
          <w:rFonts w:ascii="Times New Roman" w:hAnsi="Times New Roman"/>
          <w:b/>
          <w:sz w:val="24"/>
          <w:szCs w:val="24"/>
          <w:u w:val="single"/>
        </w:rPr>
        <w:t>since 2010</w:t>
      </w:r>
      <w:r w:rsidR="003474E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774CB42" w14:textId="77777777" w:rsidR="007B3E25" w:rsidRDefault="007B3E2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14:paraId="14FFC96F" w14:textId="2E92F13B" w:rsidR="007B3E25" w:rsidRDefault="007B3E25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sz w:val="24"/>
          <w:szCs w:val="24"/>
        </w:rPr>
        <w:t>Invited Speaker, Distinguished Scholars Seminar Series, College of Health Sciences, University of Delaware.  Newark, DE.</w:t>
      </w:r>
    </w:p>
    <w:p w14:paraId="6A9695DD" w14:textId="3DBD5873" w:rsidR="003D12E4" w:rsidRDefault="003D12E4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Talk, Dipartimento di Psicologia Dinamica e Clinica, Universit</w:t>
      </w:r>
      <w:r w:rsidRPr="004D77DC">
        <w:rPr>
          <w:rFonts w:ascii="Lucida Grande" w:hAnsi="Lucida Grande" w:cs="Lucida Grande"/>
          <w:b/>
          <w:color w:val="000000"/>
        </w:rPr>
        <w:t>à</w:t>
      </w:r>
      <w:r>
        <w:rPr>
          <w:rFonts w:ascii="Times New Roman" w:hAnsi="Times New Roman"/>
          <w:sz w:val="24"/>
          <w:szCs w:val="24"/>
        </w:rPr>
        <w:t xml:space="preserve"> di Roma “La Sapienza,” Rome, Italy.</w:t>
      </w:r>
    </w:p>
    <w:p w14:paraId="14E9E7DD" w14:textId="2922D8E0" w:rsidR="00BE116E" w:rsidRPr="00413FE3" w:rsidRDefault="00413FE3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</w:t>
      </w:r>
      <w:r w:rsidR="006A58E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Speaker, 11</w:t>
      </w:r>
      <w:r w:rsidRPr="00413FE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Eleanor M. </w:t>
      </w:r>
      <w:r w:rsidR="00BE116E" w:rsidRPr="00413FE3">
        <w:rPr>
          <w:rFonts w:ascii="Times New Roman" w:hAnsi="Times New Roman"/>
          <w:sz w:val="24"/>
          <w:szCs w:val="24"/>
        </w:rPr>
        <w:t>Saffran</w:t>
      </w:r>
      <w:r>
        <w:rPr>
          <w:rFonts w:ascii="Times New Roman" w:hAnsi="Times New Roman"/>
          <w:sz w:val="24"/>
          <w:szCs w:val="24"/>
        </w:rPr>
        <w:t xml:space="preserve"> Conference on Cognitive Neuroscience of Language Disorders</w:t>
      </w:r>
      <w:r w:rsidR="006A58E6">
        <w:rPr>
          <w:rFonts w:ascii="Times New Roman" w:hAnsi="Times New Roman"/>
          <w:sz w:val="24"/>
          <w:szCs w:val="24"/>
        </w:rPr>
        <w:t>.  Philadelphia, PA.</w:t>
      </w:r>
    </w:p>
    <w:p w14:paraId="15811B44" w14:textId="77777777" w:rsidR="007B3E25" w:rsidRDefault="007B3E25" w:rsidP="007B3E2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4"/>
          <w:szCs w:val="24"/>
        </w:rPr>
      </w:pPr>
    </w:p>
    <w:p w14:paraId="65A1AD3E" w14:textId="26A6558E" w:rsidR="00560FE5" w:rsidRDefault="00560FE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14:paraId="098BE38C" w14:textId="6A517F62" w:rsidR="00560FE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Consortium on Autism and Sign Language.  Cambridge, MA.</w:t>
      </w:r>
    </w:p>
    <w:p w14:paraId="5390C95D" w14:textId="5FCBA54E" w:rsidR="00560FE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Exercise Science Seminar, University of Nebraska at Omaha.  Omaha, NE.</w:t>
      </w:r>
    </w:p>
    <w:p w14:paraId="7489CACD" w14:textId="46D2699C" w:rsidR="00560FE5" w:rsidRPr="00E10D6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Developmental Brown Bag, The Pennsylvania State University.  State College, PA.</w:t>
      </w:r>
    </w:p>
    <w:p w14:paraId="068019D7" w14:textId="77777777" w:rsidR="00560FE5" w:rsidRDefault="00560FE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</w:p>
    <w:p w14:paraId="5F24C4FE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 w:rsidRPr="0059675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E2CE559" w14:textId="77777777" w:rsidR="00543049" w:rsidRPr="00543049" w:rsidRDefault="00F6090D" w:rsidP="00F6090D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Talk, Child Language Workshop. Boys Town National Research Hospital Omaha, NE. </w:t>
      </w:r>
    </w:p>
    <w:p w14:paraId="48D4C319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Keynote Address, Giornate CLASTA [Communication and Language Acquisition Studies in Typical and Atypical Populations].  Bologna, Italy.</w:t>
      </w:r>
    </w:p>
    <w:p w14:paraId="254D72EC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Speaker, International Conference on </w:t>
      </w:r>
      <w:r>
        <w:rPr>
          <w:rFonts w:ascii="Times New Roman" w:hAnsi="Times New Roman"/>
          <w:sz w:val="24"/>
          <w:szCs w:val="24"/>
        </w:rPr>
        <w:t>Non Invasive Tools for Early D</w:t>
      </w:r>
      <w:r w:rsidRPr="00E10D65">
        <w:rPr>
          <w:rFonts w:ascii="Times New Roman" w:hAnsi="Times New Roman"/>
          <w:sz w:val="24"/>
          <w:szCs w:val="24"/>
        </w:rPr>
        <w:t>etection of Autism Spectrum Disorders</w:t>
      </w:r>
      <w:r>
        <w:rPr>
          <w:rFonts w:ascii="Times New Roman" w:hAnsi="Times New Roman"/>
          <w:sz w:val="24"/>
          <w:szCs w:val="24"/>
        </w:rPr>
        <w:t>. Rome, Italy.</w:t>
      </w:r>
    </w:p>
    <w:p w14:paraId="273E7D3C" w14:textId="77777777" w:rsidR="00E75528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Panelist, 2014 Meetings of the American Speech &amp; Hearing Association.  Orlando, FL.</w:t>
      </w:r>
      <w:r w:rsidRPr="00E10D65">
        <w:rPr>
          <w:rFonts w:ascii="Times New Roman" w:hAnsi="Times New Roman"/>
          <w:sz w:val="24"/>
          <w:szCs w:val="24"/>
        </w:rPr>
        <w:t xml:space="preserve"> </w:t>
      </w:r>
    </w:p>
    <w:p w14:paraId="235734CD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Conversations on Autism and Sign Language.  Stony Brook, NY.</w:t>
      </w:r>
    </w:p>
    <w:p w14:paraId="20A63292" w14:textId="7EC78F63" w:rsidR="00F6090D" w:rsidRPr="009A453E" w:rsidRDefault="00F6090D" w:rsidP="00E75528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</w:t>
      </w:r>
    </w:p>
    <w:p w14:paraId="287C46CC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14:paraId="42B4DA53" w14:textId="77777777" w:rsidR="00F6090D" w:rsidRDefault="00F6090D" w:rsidP="00F6090D">
      <w:pPr>
        <w:widowControl w:val="0"/>
        <w:numPr>
          <w:ilvl w:val="0"/>
          <w:numId w:val="16"/>
        </w:numPr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Developmental and Cognitive Brown Bag, Department of Psychology, Carnegie Mellon University, Pittsburgh, PA.</w:t>
      </w:r>
    </w:p>
    <w:p w14:paraId="2F28704E" w14:textId="77777777" w:rsidR="00F6090D" w:rsidRPr="009A453E" w:rsidRDefault="00F6090D" w:rsidP="00F6090D">
      <w:pPr>
        <w:widowControl w:val="0"/>
        <w:numPr>
          <w:ilvl w:val="0"/>
          <w:numId w:val="16"/>
        </w:numPr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Invited Talk, Symposium on Perception and Action in Early Development, Rome, Italy.</w:t>
      </w:r>
    </w:p>
    <w:p w14:paraId="3D69251F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</w:p>
    <w:p w14:paraId="3DD351CC" w14:textId="77777777" w:rsidR="00C31F6A" w:rsidRDefault="00C31F6A" w:rsidP="00093928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14:paraId="6EF5D99F" w14:textId="77777777" w:rsidR="00177C4E" w:rsidRDefault="00C31F6A" w:rsidP="0009392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  <w:lang w:val="it-IT"/>
        </w:rPr>
      </w:pPr>
      <w:r w:rsidRPr="00C31F6A">
        <w:rPr>
          <w:rFonts w:ascii="Times New Roman" w:hAnsi="Times New Roman"/>
          <w:sz w:val="24"/>
          <w:szCs w:val="24"/>
          <w:lang w:val="it-IT"/>
        </w:rPr>
        <w:t>Invited Address.</w:t>
      </w:r>
      <w:r w:rsidRPr="00C31F6A">
        <w:rPr>
          <w:rFonts w:ascii="Times New Roman" w:hAnsi="Times New Roman"/>
          <w:color w:val="221E1F"/>
          <w:sz w:val="24"/>
          <w:szCs w:val="24"/>
          <w:lang w:val="it-IT"/>
        </w:rPr>
        <w:t xml:space="preserve">  III Convegno Nazionale Associazione Italiana Disprassia Età Evolutiva [Italian Association for Developmental Dyspraxia], Rome, Italy</w:t>
      </w:r>
    </w:p>
    <w:p w14:paraId="68AA92C8" w14:textId="77777777" w:rsidR="00093928" w:rsidRPr="00093928" w:rsidRDefault="00093928" w:rsidP="0009392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Talk.  Developmental Brown Bag, Department of Psychology, The University of Chicago</w:t>
      </w:r>
    </w:p>
    <w:p w14:paraId="72CE03C1" w14:textId="77777777" w:rsidR="00177C4E" w:rsidRPr="008C3752" w:rsidRDefault="00177C4E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 w:rsidRPr="00177C4E">
        <w:rPr>
          <w:rFonts w:ascii="Times New Roman" w:hAnsi="Times New Roman"/>
          <w:sz w:val="24"/>
          <w:szCs w:val="24"/>
        </w:rPr>
        <w:t>Department Colloquium.  Department of Psychology, Bucknell University</w:t>
      </w:r>
    </w:p>
    <w:p w14:paraId="6473020A" w14:textId="77777777" w:rsidR="00C31F6A" w:rsidRDefault="00C31F6A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Keynote Speaker.</w:t>
      </w:r>
      <w:r w:rsidRPr="00C31F6A">
        <w:rPr>
          <w:rFonts w:ascii="Times New Roman" w:hAnsi="Times New Roman"/>
          <w:color w:val="221E1F"/>
          <w:sz w:val="24"/>
          <w:szCs w:val="24"/>
        </w:rPr>
        <w:t xml:space="preserve"> Fifth Conference of the International Society fo</w:t>
      </w:r>
      <w:r>
        <w:rPr>
          <w:rFonts w:ascii="Times New Roman" w:hAnsi="Times New Roman"/>
          <w:color w:val="221E1F"/>
          <w:sz w:val="24"/>
          <w:szCs w:val="24"/>
        </w:rPr>
        <w:t>r Gesture Studies, Lund, Sweden</w:t>
      </w:r>
    </w:p>
    <w:p w14:paraId="2B222E73" w14:textId="77777777" w:rsidR="007A4447" w:rsidRDefault="007A4447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Seminar.  </w:t>
      </w:r>
      <w:r w:rsidR="00B815DE">
        <w:rPr>
          <w:rFonts w:ascii="Times New Roman" w:hAnsi="Times New Roman"/>
          <w:color w:val="221E1F"/>
          <w:sz w:val="24"/>
          <w:szCs w:val="24"/>
        </w:rPr>
        <w:t xml:space="preserve">Annual </w:t>
      </w:r>
      <w:r>
        <w:rPr>
          <w:rFonts w:ascii="Times New Roman" w:hAnsi="Times New Roman"/>
          <w:color w:val="221E1F"/>
          <w:sz w:val="24"/>
          <w:szCs w:val="24"/>
        </w:rPr>
        <w:t xml:space="preserve">Convention of the American Speech and Hearing Association, Atlanta, GA. </w:t>
      </w:r>
    </w:p>
    <w:p w14:paraId="595CAC12" w14:textId="77777777" w:rsidR="00C31F6A" w:rsidRPr="00C31F6A" w:rsidRDefault="00C31F6A" w:rsidP="00C31F6A">
      <w:pPr>
        <w:autoSpaceDE w:val="0"/>
        <w:autoSpaceDN w:val="0"/>
        <w:adjustRightInd w:val="0"/>
        <w:ind w:left="360" w:right="0"/>
        <w:jc w:val="left"/>
        <w:rPr>
          <w:rFonts w:ascii="Times New Roman" w:hAnsi="Times New Roman"/>
          <w:color w:val="221E1F"/>
          <w:sz w:val="24"/>
          <w:szCs w:val="24"/>
        </w:rPr>
      </w:pPr>
      <w:r w:rsidRPr="00C31F6A">
        <w:rPr>
          <w:rFonts w:ascii="Times New Roman" w:hAnsi="Times New Roman"/>
          <w:color w:val="221E1F"/>
          <w:sz w:val="24"/>
          <w:szCs w:val="24"/>
        </w:rPr>
        <w:t xml:space="preserve">  </w:t>
      </w:r>
    </w:p>
    <w:p w14:paraId="53421484" w14:textId="77777777" w:rsidR="00A00ABB" w:rsidRDefault="00A00ABB" w:rsidP="00093928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</w:t>
      </w:r>
    </w:p>
    <w:p w14:paraId="2919EDF6" w14:textId="77777777" w:rsidR="00C31F6A" w:rsidRPr="00C31F6A" w:rsidRDefault="00C31F6A" w:rsidP="00093928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Pr="00C31F6A">
        <w:rPr>
          <w:rFonts w:ascii="Times New Roman" w:hAnsi="Times New Roman"/>
          <w:sz w:val="24"/>
          <w:szCs w:val="24"/>
        </w:rPr>
        <w:t>Department of Hearing and Speech S</w:t>
      </w:r>
      <w:r>
        <w:rPr>
          <w:rFonts w:ascii="Times New Roman" w:hAnsi="Times New Roman"/>
          <w:sz w:val="24"/>
          <w:szCs w:val="24"/>
        </w:rPr>
        <w:t>ciences, Vanderbilt University</w:t>
      </w:r>
    </w:p>
    <w:p w14:paraId="62CAC052" w14:textId="77777777" w:rsidR="00C31F6A" w:rsidRPr="00C31F6A" w:rsidRDefault="00C31F6A" w:rsidP="00C31F6A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Pr="00C31F6A">
        <w:rPr>
          <w:rFonts w:ascii="Times New Roman" w:hAnsi="Times New Roman"/>
          <w:sz w:val="24"/>
          <w:szCs w:val="24"/>
        </w:rPr>
        <w:t>Developmental Training Seminar, Department of Psychological and Brain Sciences, Indiana University</w:t>
      </w:r>
    </w:p>
    <w:p w14:paraId="1740EE58" w14:textId="77777777" w:rsidR="00A00ABB" w:rsidRPr="00A00ABB" w:rsidRDefault="00A00ABB" w:rsidP="00A00ABB">
      <w:pPr>
        <w:pStyle w:val="references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0ABB">
        <w:rPr>
          <w:rFonts w:ascii="Times New Roman" w:hAnsi="Times New Roman"/>
          <w:sz w:val="24"/>
          <w:szCs w:val="24"/>
        </w:rPr>
        <w:t>Invited Talk.  Biomechanics and Movement Science Semina</w:t>
      </w:r>
      <w:r w:rsidR="00C31F6A">
        <w:rPr>
          <w:rFonts w:ascii="Times New Roman" w:hAnsi="Times New Roman"/>
          <w:sz w:val="24"/>
          <w:szCs w:val="24"/>
        </w:rPr>
        <w:t>r Series, University of Delaware</w:t>
      </w:r>
    </w:p>
    <w:p w14:paraId="310476AB" w14:textId="77777777" w:rsidR="00A00ABB" w:rsidRPr="00A00ABB" w:rsidRDefault="00A00ABB" w:rsidP="00A00ABB">
      <w:pPr>
        <w:pStyle w:val="references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="00126BD5">
        <w:rPr>
          <w:rFonts w:ascii="Times New Roman" w:hAnsi="Times New Roman"/>
          <w:sz w:val="24"/>
          <w:szCs w:val="24"/>
        </w:rPr>
        <w:t>Foundations of</w:t>
      </w:r>
      <w:r>
        <w:rPr>
          <w:rFonts w:ascii="Times New Roman" w:hAnsi="Times New Roman"/>
          <w:sz w:val="24"/>
          <w:szCs w:val="24"/>
        </w:rPr>
        <w:t xml:space="preserve"> Language Seminar, </w:t>
      </w:r>
      <w:r w:rsidR="00852214">
        <w:rPr>
          <w:rFonts w:ascii="Times New Roman" w:hAnsi="Times New Roman"/>
          <w:sz w:val="24"/>
          <w:szCs w:val="24"/>
        </w:rPr>
        <w:t xml:space="preserve">Department of Communication Sciences &amp; Disorders, </w:t>
      </w:r>
      <w:r>
        <w:rPr>
          <w:rFonts w:ascii="Times New Roman" w:hAnsi="Times New Roman"/>
          <w:sz w:val="24"/>
          <w:szCs w:val="24"/>
        </w:rPr>
        <w:t>University of Memphis</w:t>
      </w:r>
    </w:p>
    <w:p w14:paraId="134949A7" w14:textId="77777777" w:rsidR="00A00ABB" w:rsidRPr="00A00ABB" w:rsidRDefault="00A00ABB" w:rsidP="00C31F6A">
      <w:pPr>
        <w:pStyle w:val="references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7D9B42BD" w14:textId="77777777" w:rsidR="009A0E76" w:rsidRPr="00A00ABB" w:rsidRDefault="00850476" w:rsidP="00E70EFD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  <w:lang w:val="it-IT"/>
        </w:rPr>
      </w:pPr>
      <w:r w:rsidRPr="00A00ABB">
        <w:rPr>
          <w:rFonts w:ascii="Times New Roman" w:hAnsi="Times New Roman"/>
          <w:b/>
          <w:sz w:val="24"/>
          <w:szCs w:val="24"/>
          <w:lang w:val="it-IT"/>
        </w:rPr>
        <w:t>2010</w:t>
      </w:r>
    </w:p>
    <w:p w14:paraId="485C39E8" w14:textId="77777777" w:rsidR="00126DBE" w:rsidRDefault="009A0E76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0ABB">
        <w:rPr>
          <w:rFonts w:ascii="Times New Roman" w:hAnsi="Times New Roman"/>
          <w:sz w:val="24"/>
          <w:szCs w:val="24"/>
          <w:lang w:val="it-IT"/>
        </w:rPr>
        <w:t>Keynote Speaker.  V Convegno Associazione</w:t>
      </w:r>
      <w:r w:rsidR="00126DBE" w:rsidRPr="00A00ABB">
        <w:rPr>
          <w:rFonts w:ascii="Times New Roman" w:hAnsi="Times New Roman"/>
          <w:sz w:val="24"/>
          <w:szCs w:val="24"/>
          <w:lang w:val="it-IT"/>
        </w:rPr>
        <w:t xml:space="preserve"> Italiana </w:t>
      </w:r>
      <w:r w:rsidR="00D813DE" w:rsidRPr="00A00ABB">
        <w:rPr>
          <w:rFonts w:ascii="Times New Roman" w:hAnsi="Times New Roman"/>
          <w:sz w:val="24"/>
          <w:szCs w:val="24"/>
          <w:lang w:val="it-IT"/>
        </w:rPr>
        <w:t xml:space="preserve">per la </w:t>
      </w:r>
      <w:r w:rsidR="00126DBE" w:rsidRPr="00A00ABB">
        <w:rPr>
          <w:rFonts w:ascii="Times New Roman" w:hAnsi="Times New Roman"/>
          <w:sz w:val="24"/>
          <w:szCs w:val="24"/>
          <w:lang w:val="it-IT"/>
        </w:rPr>
        <w:t>Salute Mentale Infantile [Italian Association for I</w:t>
      </w:r>
      <w:r w:rsidR="00126DBE">
        <w:rPr>
          <w:rFonts w:ascii="Times New Roman" w:hAnsi="Times New Roman"/>
          <w:sz w:val="24"/>
          <w:szCs w:val="24"/>
        </w:rPr>
        <w:t>nfant Mental Health]</w:t>
      </w:r>
      <w:r w:rsidR="00126DBE" w:rsidRPr="00126DBE">
        <w:rPr>
          <w:rFonts w:ascii="Times New Roman" w:hAnsi="Times New Roman"/>
          <w:sz w:val="24"/>
          <w:szCs w:val="24"/>
        </w:rPr>
        <w:t>, Naples, Italy</w:t>
      </w:r>
    </w:p>
    <w:p w14:paraId="15264CD4" w14:textId="77777777" w:rsidR="003004CA" w:rsidRDefault="00126DBE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Talk.  Institute for Cognitive Science and</w:t>
      </w:r>
      <w:r w:rsidR="003474E1">
        <w:rPr>
          <w:rFonts w:ascii="Times New Roman" w:hAnsi="Times New Roman"/>
          <w:sz w:val="24"/>
          <w:szCs w:val="24"/>
        </w:rPr>
        <w:t xml:space="preserve"> Tech</w:t>
      </w:r>
      <w:r w:rsidR="00B04102">
        <w:rPr>
          <w:rFonts w:ascii="Times New Roman" w:hAnsi="Times New Roman"/>
          <w:sz w:val="24"/>
          <w:szCs w:val="24"/>
        </w:rPr>
        <w:t>nology, Italian National R</w:t>
      </w:r>
      <w:r>
        <w:rPr>
          <w:rFonts w:ascii="Times New Roman" w:hAnsi="Times New Roman"/>
          <w:sz w:val="24"/>
          <w:szCs w:val="24"/>
        </w:rPr>
        <w:t>esearch Council, Rome, Italy</w:t>
      </w:r>
    </w:p>
    <w:p w14:paraId="795E28CB" w14:textId="77777777" w:rsidR="003004CA" w:rsidRDefault="003004CA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004CA">
        <w:rPr>
          <w:rFonts w:ascii="Times New Roman" w:hAnsi="Times New Roman"/>
          <w:sz w:val="24"/>
          <w:szCs w:val="24"/>
        </w:rPr>
        <w:t xml:space="preserve">Invited Short Course.  </w:t>
      </w:r>
      <w:r w:rsidRPr="003004CA">
        <w:rPr>
          <w:rFonts w:ascii="Times New Roman" w:hAnsi="Times New Roman"/>
          <w:i/>
          <w:sz w:val="24"/>
          <w:szCs w:val="24"/>
        </w:rPr>
        <w:t xml:space="preserve">Movimento ed Età Evolutiva </w:t>
      </w:r>
      <w:r w:rsidRPr="003004CA">
        <w:rPr>
          <w:rFonts w:ascii="Times New Roman" w:hAnsi="Times New Roman"/>
          <w:sz w:val="24"/>
          <w:szCs w:val="24"/>
        </w:rPr>
        <w:t>[Movement and Development].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04CA">
        <w:rPr>
          <w:rFonts w:ascii="Times New Roman" w:hAnsi="Times New Roman"/>
          <w:sz w:val="24"/>
          <w:szCs w:val="24"/>
          <w:lang w:val="it-IT"/>
        </w:rPr>
        <w:t>Universit</w:t>
      </w:r>
      <w:r w:rsidR="005F4D83">
        <w:rPr>
          <w:rFonts w:ascii="Times New Roman" w:hAnsi="Times New Roman"/>
          <w:sz w:val="24"/>
          <w:szCs w:val="24"/>
          <w:lang w:val="it-IT"/>
        </w:rPr>
        <w:t>à Campus Bio-M</w:t>
      </w:r>
      <w:r w:rsidR="009D231F">
        <w:rPr>
          <w:rFonts w:ascii="Times New Roman" w:hAnsi="Times New Roman"/>
          <w:sz w:val="24"/>
          <w:szCs w:val="24"/>
          <w:lang w:val="it-IT"/>
        </w:rPr>
        <w:t>edico, Rome, Italy</w:t>
      </w:r>
    </w:p>
    <w:p w14:paraId="2C4FF466" w14:textId="77777777" w:rsidR="009A0E76" w:rsidRPr="003004CA" w:rsidRDefault="003004CA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6848">
        <w:rPr>
          <w:rFonts w:ascii="Times New Roman" w:hAnsi="Times New Roman"/>
          <w:sz w:val="24"/>
          <w:szCs w:val="24"/>
        </w:rPr>
        <w:t xml:space="preserve">Invited Talk.  </w:t>
      </w:r>
      <w:r>
        <w:rPr>
          <w:rFonts w:ascii="Times New Roman" w:hAnsi="Times New Roman"/>
          <w:sz w:val="24"/>
          <w:szCs w:val="24"/>
        </w:rPr>
        <w:t>Workshop on M</w:t>
      </w:r>
      <w:r w:rsidR="009D231F">
        <w:rPr>
          <w:rFonts w:ascii="Times New Roman" w:hAnsi="Times New Roman"/>
          <w:sz w:val="24"/>
          <w:szCs w:val="24"/>
        </w:rPr>
        <w:t>otor Babbling, Rome, Italy</w:t>
      </w:r>
      <w:r w:rsidR="00126DBE" w:rsidRPr="003004CA">
        <w:rPr>
          <w:rFonts w:ascii="Times New Roman" w:hAnsi="Times New Roman"/>
          <w:sz w:val="24"/>
          <w:szCs w:val="24"/>
        </w:rPr>
        <w:t xml:space="preserve">  </w:t>
      </w:r>
      <w:r w:rsidR="009A0E76" w:rsidRPr="003004CA">
        <w:rPr>
          <w:rFonts w:ascii="Times New Roman" w:hAnsi="Times New Roman"/>
          <w:sz w:val="24"/>
          <w:szCs w:val="24"/>
        </w:rPr>
        <w:t xml:space="preserve"> </w:t>
      </w:r>
    </w:p>
    <w:p w14:paraId="341DB0EF" w14:textId="77777777" w:rsidR="009944ED" w:rsidRPr="003474E1" w:rsidRDefault="009944ED" w:rsidP="00C31F6A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</w:p>
    <w:p w14:paraId="7219895A" w14:textId="270FFA07" w:rsidR="003474E1" w:rsidRDefault="005A1528" w:rsidP="009D1AB0">
      <w:pPr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Conference Presentations</w:t>
      </w:r>
      <w:r w:rsidR="003474E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560FE5">
        <w:rPr>
          <w:rFonts w:ascii="Times New Roman" w:hAnsi="Times New Roman"/>
          <w:b/>
          <w:sz w:val="24"/>
          <w:szCs w:val="24"/>
          <w:u w:val="single"/>
        </w:rPr>
        <w:t>since 2010</w:t>
      </w:r>
      <w:r w:rsidR="003474E1">
        <w:rPr>
          <w:rFonts w:ascii="Times New Roman" w:hAnsi="Times New Roman"/>
          <w:b/>
          <w:sz w:val="24"/>
          <w:szCs w:val="24"/>
          <w:u w:val="single"/>
        </w:rPr>
        <w:t>)</w:t>
      </w:r>
      <w:r w:rsidR="0021793C">
        <w:rPr>
          <w:rFonts w:ascii="Times New Roman" w:hAnsi="Times New Roman"/>
          <w:b/>
          <w:sz w:val="24"/>
          <w:szCs w:val="24"/>
        </w:rPr>
        <w:t xml:space="preserve"> </w:t>
      </w:r>
    </w:p>
    <w:p w14:paraId="58B73B4E" w14:textId="77777777" w:rsidR="00B21C04" w:rsidRPr="00B21C04" w:rsidRDefault="005355D9" w:rsidP="009C3562">
      <w:pPr>
        <w:spacing w:before="120" w:after="120"/>
        <w:ind w:right="0"/>
        <w:jc w:val="left"/>
        <w:rPr>
          <w:rFonts w:ascii="Times New Roman" w:hAnsi="Times New Roman"/>
          <w:i/>
          <w:szCs w:val="24"/>
        </w:rPr>
      </w:pPr>
      <w:r w:rsidRPr="0021793C">
        <w:rPr>
          <w:rFonts w:ascii="Times New Roman" w:hAnsi="Times New Roman"/>
          <w:i/>
          <w:szCs w:val="24"/>
        </w:rPr>
        <w:t>(</w:t>
      </w:r>
      <w:r w:rsidR="00F93F17" w:rsidRPr="0021793C">
        <w:rPr>
          <w:rFonts w:ascii="Times New Roman" w:hAnsi="Times New Roman"/>
          <w:i/>
          <w:szCs w:val="24"/>
        </w:rPr>
        <w:t xml:space="preserve">^ = </w:t>
      </w:r>
      <w:r w:rsidR="00A44A5A">
        <w:rPr>
          <w:rFonts w:ascii="Times New Roman" w:hAnsi="Times New Roman"/>
          <w:i/>
          <w:szCs w:val="24"/>
        </w:rPr>
        <w:t xml:space="preserve">current/former </w:t>
      </w:r>
      <w:r w:rsidR="00F93F17" w:rsidRPr="0021793C">
        <w:rPr>
          <w:rFonts w:ascii="Times New Roman" w:hAnsi="Times New Roman"/>
          <w:i/>
          <w:szCs w:val="24"/>
        </w:rPr>
        <w:t xml:space="preserve">undergraduate student co-author; </w:t>
      </w:r>
      <w:r w:rsidRPr="0021793C">
        <w:rPr>
          <w:rFonts w:ascii="Times New Roman" w:hAnsi="Times New Roman"/>
          <w:i/>
          <w:szCs w:val="24"/>
        </w:rPr>
        <w:t>* =</w:t>
      </w:r>
      <w:r w:rsidR="00A44A5A">
        <w:rPr>
          <w:rFonts w:ascii="Times New Roman" w:hAnsi="Times New Roman"/>
          <w:i/>
          <w:szCs w:val="24"/>
        </w:rPr>
        <w:t xml:space="preserve">current/former </w:t>
      </w:r>
      <w:r w:rsidR="00F93F17" w:rsidRPr="0021793C">
        <w:rPr>
          <w:rFonts w:ascii="Times New Roman" w:hAnsi="Times New Roman"/>
          <w:i/>
          <w:szCs w:val="24"/>
        </w:rPr>
        <w:t>graduate</w:t>
      </w:r>
      <w:r w:rsidR="0021793C" w:rsidRPr="0021793C">
        <w:rPr>
          <w:rFonts w:ascii="Times New Roman" w:hAnsi="Times New Roman"/>
          <w:i/>
          <w:szCs w:val="24"/>
        </w:rPr>
        <w:t xml:space="preserve"> student co-author</w:t>
      </w:r>
      <w:r w:rsidR="00A32277">
        <w:rPr>
          <w:rFonts w:ascii="Times New Roman" w:hAnsi="Times New Roman"/>
          <w:i/>
          <w:szCs w:val="24"/>
        </w:rPr>
        <w:t xml:space="preserve">; </w:t>
      </w:r>
      <w:r w:rsidR="00A32277" w:rsidRPr="00C11DE9">
        <w:rPr>
          <w:rFonts w:ascii="Times New Roman" w:hAnsi="Times New Roman"/>
          <w:i/>
        </w:rPr>
        <w:t># = current/former postdoctoral fellow co-author</w:t>
      </w:r>
      <w:r w:rsidR="0021793C" w:rsidRPr="0021793C">
        <w:rPr>
          <w:rFonts w:ascii="Times New Roman" w:hAnsi="Times New Roman"/>
          <w:i/>
          <w:szCs w:val="24"/>
        </w:rPr>
        <w:t>)</w:t>
      </w:r>
    </w:p>
    <w:p w14:paraId="27C8183A" w14:textId="77777777" w:rsid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/>
          <w:vertAlign w:val="superscript"/>
        </w:rPr>
        <w:t>^</w:t>
      </w:r>
      <w:r w:rsidRPr="009C3562">
        <w:rPr>
          <w:rFonts w:ascii="Times New Roman" w:hAnsi="Times New Roman"/>
          <w:sz w:val="24"/>
          <w:szCs w:val="24"/>
        </w:rPr>
        <w:t xml:space="preserve">Heymann, P.,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Parladé, M.V.,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Leezenbaum, N.B.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West, K.L.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“The Development of Joint Attention and Vocalizations in Infants at Heightened Risk for Autism Spectrum Disorder.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</w:t>
      </w:r>
    </w:p>
    <w:p w14:paraId="2BA65ADF" w14:textId="425631D3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sz w:val="24"/>
          <w:szCs w:val="24"/>
        </w:rPr>
        <w:t xml:space="preserve">Sparaci, 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Capirci, O.,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“Retrospective Video Analysis of Grasp Types and Functional Actions in Infants at Heightened Risk for Autism Spectrum Disorders.”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 </w:t>
      </w:r>
    </w:p>
    <w:p w14:paraId="159B9570" w14:textId="66E4A562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West, K.L.,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Leezenbaum, N.B.,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“Examining the Relation Between Walking and Receptive Language in Infants at Heightened Risk for Autism Spectrum Disorder.”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</w:t>
      </w:r>
    </w:p>
    <w:p w14:paraId="57178660" w14:textId="0F854800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 N.B.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Posture Development from 6 to 14 Months in Infants with Vs. without Risk for ASD.  </w:t>
      </w:r>
      <w:r w:rsidRPr="009C3562">
        <w:rPr>
          <w:rFonts w:ascii="Times New Roman" w:hAnsi="Times New Roman"/>
          <w:i/>
          <w:sz w:val="24"/>
          <w:szCs w:val="24"/>
        </w:rPr>
        <w:t>Paper presented at the International Meeting for Autism Research, Baltimore, MD.</w:t>
      </w:r>
    </w:p>
    <w:p w14:paraId="37138EE5" w14:textId="6E0EB4D7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</w:t>
      </w:r>
      <w:r w:rsidRPr="009C3562">
        <w:rPr>
          <w:rFonts w:ascii="Times New Roman" w:hAnsi="Times New Roman"/>
          <w:i/>
          <w:vertAlign w:val="superscript"/>
        </w:rPr>
        <w:t>#</w:t>
      </w:r>
      <w:r w:rsidRPr="009C3562">
        <w:rPr>
          <w:rFonts w:ascii="Times New Roman" w:hAnsi="Times New Roman"/>
          <w:sz w:val="24"/>
          <w:szCs w:val="24"/>
        </w:rPr>
        <w:t xml:space="preserve">Libertus, K., &amp; Iverson, J.M. (2016, May).  “Response to Changing Physical Contingencies in Infants at High &amp; Low Risk for Autism Spectrum Disorder at 6 and 10 months.”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1D1C1210" w14:textId="7B3923B1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sz w:val="24"/>
          <w:szCs w:val="24"/>
        </w:rPr>
        <w:t xml:space="preserve">Sparaci, 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Capirci, O., &amp; Iverson, J.M. (2016, May).  “From Grasping Tools to Functional Actions in Infants at High-Risk for Autism Spectrum Disorders.”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58EDA709" w14:textId="77777777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bCs/>
          <w:sz w:val="24"/>
          <w:szCs w:val="24"/>
        </w:rPr>
        <w:t>West. K.L. &amp; Iverson, J.M. (2016, May).</w:t>
      </w:r>
      <w:r w:rsidRPr="009C3562">
        <w:rPr>
          <w:rFonts w:ascii="Times New Roman" w:hAnsi="Times New Roman"/>
          <w:b/>
          <w:bCs/>
          <w:sz w:val="24"/>
          <w:szCs w:val="24"/>
        </w:rPr>
        <w:t xml:space="preserve">  “</w:t>
      </w:r>
      <w:r w:rsidRPr="009C3562">
        <w:rPr>
          <w:rFonts w:ascii="Times New Roman" w:hAnsi="Times New Roman"/>
          <w:sz w:val="24"/>
          <w:szCs w:val="24"/>
        </w:rPr>
        <w:t xml:space="preserve">Exploring Links Between Infants' Initiation And Actions During Toy Play.”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56D1AF35" w14:textId="4B69164A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bCs/>
          <w:sz w:val="24"/>
          <w:szCs w:val="24"/>
        </w:rPr>
        <w:t>Leezenbaum, N.B. &amp; Iverson, J.M. (2016, May).  “</w:t>
      </w:r>
      <w:r w:rsidRPr="009C3562">
        <w:rPr>
          <w:rFonts w:ascii="Times New Roman" w:hAnsi="Times New Roman"/>
          <w:sz w:val="24"/>
          <w:szCs w:val="24"/>
        </w:rPr>
        <w:t xml:space="preserve">Development of Postural Control and Language in Infants With and Without Risk of Autism Spectrum Disorders.”  </w:t>
      </w:r>
      <w:r w:rsidRPr="009C3562">
        <w:rPr>
          <w:rFonts w:ascii="Times New Roman" w:hAnsi="Times New Roman"/>
          <w:bCs/>
          <w:i/>
          <w:sz w:val="24"/>
          <w:szCs w:val="24"/>
        </w:rPr>
        <w:t>Paper presented in the symposium “</w:t>
      </w:r>
      <w:r w:rsidRPr="009C3562">
        <w:rPr>
          <w:rFonts w:ascii="Times New Roman" w:hAnsi="Times New Roman"/>
          <w:i/>
          <w:sz w:val="24"/>
          <w:szCs w:val="24"/>
        </w:rPr>
        <w:t>Motor Development in Infants at Risk: Negative Outcomes, Early Diagnosis, and Intervention” (M. Lobo, Chair) at the International Conference on Infant Studies, New Orleans, LA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635228E" w14:textId="77777777" w:rsidR="007E7604" w:rsidRPr="00AC1868" w:rsidRDefault="007E7604" w:rsidP="009C3562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C1868">
        <w:rPr>
          <w:rFonts w:ascii="Times New Roman" w:hAnsi="Times New Roman"/>
          <w:bCs/>
          <w:sz w:val="24"/>
          <w:szCs w:val="24"/>
        </w:rPr>
        <w:t>Iverson</w:t>
      </w:r>
      <w:r w:rsidRPr="00AC1868">
        <w:rPr>
          <w:rFonts w:ascii="Times New Roman" w:hAnsi="Times New Roman"/>
          <w:sz w:val="24"/>
          <w:szCs w:val="24"/>
        </w:rPr>
        <w:t xml:space="preserve">, </w:t>
      </w:r>
      <w:r w:rsidRPr="00AC1868">
        <w:rPr>
          <w:rFonts w:ascii="Times New Roman" w:hAnsi="Times New Roman"/>
          <w:bCs/>
          <w:sz w:val="24"/>
          <w:szCs w:val="24"/>
        </w:rPr>
        <w:t xml:space="preserve">J.M., </w:t>
      </w:r>
      <w:r w:rsidRPr="00AC1868">
        <w:rPr>
          <w:rFonts w:ascii="Times New Roman" w:hAnsi="Times New Roman"/>
          <w:sz w:val="24"/>
          <w:szCs w:val="24"/>
        </w:rPr>
        <w:t>Shic</w:t>
      </w:r>
      <w:r w:rsidRPr="00AC1868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t xml:space="preserve"> F., Wall, C.</w:t>
      </w:r>
      <w:r w:rsidRPr="00AC1868">
        <w:rPr>
          <w:rFonts w:ascii="Times New Roman" w:hAnsi="Times New Roman"/>
          <w:sz w:val="24"/>
          <w:szCs w:val="24"/>
        </w:rPr>
        <w:t xml:space="preserve">A., Bensinger-Brody, Y., Curtin, S., Estes, A.M., Gardner, J.M., Hutman, T., Johnson, S., Karmel, B.Z., Landa, R.J., Levin, A.R., Libertus, K., Messinger, D.S., Nelson, C.A., Ozonoff, S., Piven, J., Rogers, S.J., Sacrey, L.A., Sheperd, K., Stone, W.L., Tager-Flusberg, H., Wolff, J.J., Yirmiya, N. &amp; Young, G.S. (2015, May).  </w:t>
      </w:r>
      <w:r>
        <w:rPr>
          <w:rFonts w:ascii="Times New Roman" w:hAnsi="Times New Roman"/>
          <w:sz w:val="24"/>
          <w:szCs w:val="24"/>
        </w:rPr>
        <w:t>“</w:t>
      </w:r>
      <w:r w:rsidRPr="00AC1868">
        <w:rPr>
          <w:rFonts w:ascii="Times New Roman" w:hAnsi="Times New Roman"/>
          <w:sz w:val="24"/>
          <w:szCs w:val="24"/>
        </w:rPr>
        <w:t>Early Gross and Fine Motor Abilities in Infants at Heightened vs. Low Risk for ASD: A BSRC Study.</w:t>
      </w:r>
      <w:r>
        <w:rPr>
          <w:rFonts w:ascii="Times New Roman" w:hAnsi="Times New Roman"/>
          <w:sz w:val="24"/>
          <w:szCs w:val="24"/>
        </w:rPr>
        <w:t>”</w:t>
      </w:r>
      <w:r w:rsidRPr="00AC1868">
        <w:rPr>
          <w:rFonts w:ascii="Times New Roman" w:hAnsi="Times New Roman"/>
          <w:sz w:val="24"/>
          <w:szCs w:val="24"/>
        </w:rPr>
        <w:t xml:space="preserve">  </w:t>
      </w:r>
      <w:r w:rsidRPr="00AC1868">
        <w:rPr>
          <w:rFonts w:ascii="Times New Roman" w:hAnsi="Times New Roman"/>
          <w:i/>
          <w:sz w:val="24"/>
          <w:szCs w:val="24"/>
        </w:rPr>
        <w:t>Poster presented at the International Meeting for Autism Research, Salt Lake City, UT.</w:t>
      </w:r>
    </w:p>
    <w:p w14:paraId="2BDFFD5F" w14:textId="76BBB3C6" w:rsidR="00E33D9B" w:rsidRPr="00E33D9B" w:rsidRDefault="00AC1868" w:rsidP="00525668">
      <w:pPr>
        <w:pStyle w:val="ListParagraph"/>
        <w:numPr>
          <w:ilvl w:val="0"/>
          <w:numId w:val="11"/>
        </w:numPr>
        <w:spacing w:before="120" w:after="120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AC1868">
        <w:rPr>
          <w:rFonts w:ascii="Times New Roman" w:hAnsi="Times New Roman"/>
          <w:sz w:val="24"/>
          <w:szCs w:val="24"/>
        </w:rPr>
        <w:lastRenderedPageBreak/>
        <w:t xml:space="preserve">Sansavini, A., Zuccarini, M., Iverson, J.M., Savini, S., Guarini, A., &amp; Aureli, T.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Pr="00AC1868">
        <w:rPr>
          <w:rFonts w:ascii="Times New Roman" w:hAnsi="Times New Roman"/>
          <w:sz w:val="24"/>
          <w:szCs w:val="24"/>
        </w:rPr>
        <w:t>Manual Object Exploration at 6 Months in Extremely Preterm and Full-Term Infants.</w:t>
      </w:r>
      <w:r w:rsidR="00525668">
        <w:rPr>
          <w:rFonts w:ascii="Times New Roman" w:hAnsi="Times New Roman"/>
          <w:sz w:val="24"/>
          <w:szCs w:val="24"/>
        </w:rPr>
        <w:t>”</w:t>
      </w:r>
      <w:r w:rsidRPr="00AC1868">
        <w:rPr>
          <w:rFonts w:ascii="Times New Roman" w:hAnsi="Times New Roman"/>
          <w:sz w:val="24"/>
          <w:szCs w:val="24"/>
        </w:rPr>
        <w:t xml:space="preserve">  </w:t>
      </w:r>
      <w:r w:rsidRPr="00AC1868">
        <w:rPr>
          <w:rFonts w:ascii="Times New Roman" w:hAnsi="Times New Roman"/>
          <w:i/>
          <w:sz w:val="24"/>
          <w:szCs w:val="24"/>
        </w:rPr>
        <w:t>Paper presented in the symposium “Motor Perception and Motor Organization: Insights from Infants Born Preterm” (R. Geva, Chair) at the International Convention on Psychological Science, Amsterdam, The Netherlands.</w:t>
      </w:r>
    </w:p>
    <w:p w14:paraId="2691FF1B" w14:textId="62886475" w:rsidR="00E33D9B" w:rsidRPr="00E33D9B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Leezenbaum, N.B., </w:t>
      </w:r>
      <w:r w:rsidRPr="00C11DE9">
        <w:rPr>
          <w:rFonts w:ascii="Times New Roman" w:hAnsi="Times New Roman"/>
          <w:i/>
        </w:rPr>
        <w:t>#</w:t>
      </w:r>
      <w:r w:rsidR="00AC1868" w:rsidRPr="00AC1868">
        <w:rPr>
          <w:rFonts w:ascii="Times New Roman" w:hAnsi="Times New Roman"/>
          <w:sz w:val="24"/>
          <w:szCs w:val="24"/>
        </w:rPr>
        <w:t xml:space="preserve">LeBarton, E.S., &amp; Iverson, J.M. (2015, March).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Postural Development and Relations to Communication in Infants with vs. without Risk for ASD.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“Infant Motor and Psychological Development: New Findings on a Classic Topic” (E. Walle, Chair) at the Biennial Meetings of the Society for Research In Child Development, Philadelphia, PA.</w:t>
      </w:r>
    </w:p>
    <w:p w14:paraId="54ACF000" w14:textId="054177BD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Northrup, J.B.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Maternal Responses to Infant Pre-Speech and Non-Speech Vocalizations in Infants at High Risk for ASD.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 xml:space="preserve">Paper presented in the symposium “The Role of Social and Sensorimotor Coordination in Communicative Development of Typical and At-Risk Infants” (M. Elston &amp; G. Mason, Chairs) at the Biennial Meetings of the Society for Research In Child Development, Philadelphia, PA. </w:t>
      </w:r>
      <w:r w:rsidR="00AC1868" w:rsidRPr="00AC18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4534EA" w14:textId="4CABDE12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Parlade, M.V.,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Leezenbaum, N.B.,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Early Gesture-Speech Combinations during Parent-Child Interactions in Infants at Heightened Risk for Autism Spectrum Disorder.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“From Gestures to First Words: How Parents’ Responsiveness Boosts Vocabulary in Typical and Atypical Language Development” (N. Dimitrova, Chair)</w:t>
      </w:r>
      <w:r w:rsidR="00AC1868" w:rsidRPr="00AC1868">
        <w:rPr>
          <w:rFonts w:ascii="Times New Roman" w:hAnsi="Times New Roman"/>
          <w:sz w:val="24"/>
          <w:szCs w:val="24"/>
        </w:rPr>
        <w:t xml:space="preserve"> </w:t>
      </w:r>
      <w:r w:rsidR="00AC1868" w:rsidRPr="00AC1868">
        <w:rPr>
          <w:rFonts w:ascii="Times New Roman" w:hAnsi="Times New Roman"/>
          <w:i/>
          <w:sz w:val="24"/>
          <w:szCs w:val="24"/>
        </w:rPr>
        <w:t>at the Biennial Meetings of the Society for Research In Child Development, Philadelphia, PA.</w:t>
      </w:r>
    </w:p>
    <w:p w14:paraId="51310D5A" w14:textId="78732C75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West, K.L.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Exploring Links between Infant Object Manipulation and Caregiver Labeling.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“Many Moving Parts: Examining the Role of Motor Ability in Cognitive Development” (K.L. West, Chair)</w:t>
      </w:r>
      <w:r w:rsidR="00AC1868" w:rsidRPr="00AC1868">
        <w:rPr>
          <w:rFonts w:ascii="Helvetica" w:hAnsi="Helvetica" w:cs="Helvetica"/>
          <w:sz w:val="24"/>
          <w:szCs w:val="24"/>
        </w:rPr>
        <w:t xml:space="preserve"> </w:t>
      </w:r>
      <w:r w:rsidR="00AC1868" w:rsidRPr="00AC1868">
        <w:rPr>
          <w:rFonts w:ascii="Times New Roman" w:hAnsi="Times New Roman"/>
          <w:i/>
          <w:sz w:val="24"/>
          <w:szCs w:val="24"/>
        </w:rPr>
        <w:t>at the Biennial Meetings of the Society for Research In Child Development, Philadelphia, PA.</w:t>
      </w:r>
    </w:p>
    <w:p w14:paraId="1CEC972E" w14:textId="269FFBB7" w:rsidR="001D159E" w:rsidRPr="00A02C2C" w:rsidRDefault="00A02C2C" w:rsidP="00A02C2C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i/>
        </w:rPr>
        <w:t>#</w:t>
      </w:r>
      <w:r w:rsidR="001D159E" w:rsidRPr="001D159E">
        <w:rPr>
          <w:rFonts w:ascii="Times New Roman" w:hAnsi="Times New Roman"/>
          <w:sz w:val="24"/>
          <w:szCs w:val="24"/>
        </w:rPr>
        <w:t>Libertus, K</w:t>
      </w:r>
      <w:r w:rsidR="001D159E">
        <w:rPr>
          <w:rFonts w:ascii="Times New Roman" w:hAnsi="Times New Roman"/>
          <w:sz w:val="24"/>
          <w:szCs w:val="24"/>
        </w:rPr>
        <w:t>. &amp; Iverson, J.M. (2014, May). “</w:t>
      </w:r>
      <w:r w:rsidR="001D159E" w:rsidRPr="001D159E">
        <w:rPr>
          <w:rFonts w:ascii="Times New Roman" w:hAnsi="Times New Roman"/>
          <w:sz w:val="24"/>
          <w:szCs w:val="24"/>
        </w:rPr>
        <w:t>Learning from Exploration: Manual Exploration Strategies in Infants with and without ASD.</w:t>
      </w:r>
      <w:r w:rsidR="001D159E">
        <w:rPr>
          <w:rFonts w:ascii="Times New Roman" w:hAnsi="Times New Roman"/>
          <w:sz w:val="24"/>
          <w:szCs w:val="24"/>
        </w:rPr>
        <w:t>”</w:t>
      </w:r>
      <w:r w:rsidR="001D159E" w:rsidRPr="001D159E">
        <w:rPr>
          <w:rFonts w:ascii="Times New Roman" w:hAnsi="Times New Roman"/>
          <w:sz w:val="24"/>
          <w:szCs w:val="24"/>
        </w:rPr>
        <w:t xml:space="preserve">  </w:t>
      </w:r>
      <w:r w:rsidR="001D159E" w:rsidRPr="001D159E">
        <w:rPr>
          <w:rFonts w:ascii="Times New Roman" w:hAnsi="Times New Roman"/>
          <w:i/>
          <w:sz w:val="24"/>
          <w:szCs w:val="24"/>
        </w:rPr>
        <w:t>Poster presented at the International Meeting for Autism Research, Atlanta, GA.</w:t>
      </w:r>
    </w:p>
    <w:p w14:paraId="66F6A7F7" w14:textId="757D6F20" w:rsidR="001D159E" w:rsidRPr="001D159E" w:rsidRDefault="00A02C2C" w:rsidP="001D159E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Northrup, J.B. &amp; Iverson, J.M. (2014, May).  </w:t>
      </w:r>
      <w:r w:rsidR="001D159E">
        <w:rPr>
          <w:rFonts w:ascii="Times New Roman" w:hAnsi="Times New Roman"/>
          <w:sz w:val="24"/>
          <w:szCs w:val="24"/>
        </w:rPr>
        <w:t>“</w:t>
      </w:r>
      <w:r w:rsidR="001D159E" w:rsidRPr="001D159E">
        <w:rPr>
          <w:rFonts w:ascii="Times New Roman" w:hAnsi="Times New Roman"/>
          <w:sz w:val="24"/>
          <w:szCs w:val="24"/>
        </w:rPr>
        <w:t>Vocal Coordination during Early Parent-Infant Interactions Predicts Language Outcome in High Risk Infants</w:t>
      </w:r>
      <w:r w:rsidR="001D159E" w:rsidRPr="001D159E">
        <w:rPr>
          <w:rFonts w:ascii="Times New Roman" w:hAnsi="Times New Roman"/>
          <w:b/>
          <w:sz w:val="24"/>
          <w:szCs w:val="24"/>
        </w:rPr>
        <w:t>.</w:t>
      </w:r>
      <w:r w:rsidR="001D159E">
        <w:rPr>
          <w:rFonts w:ascii="Times New Roman" w:hAnsi="Times New Roman"/>
          <w:b/>
          <w:sz w:val="24"/>
          <w:szCs w:val="24"/>
        </w:rPr>
        <w:t>”</w:t>
      </w:r>
      <w:r w:rsidR="001D159E" w:rsidRPr="001D159E">
        <w:rPr>
          <w:rFonts w:ascii="Times New Roman" w:hAnsi="Times New Roman"/>
          <w:b/>
          <w:sz w:val="24"/>
          <w:szCs w:val="24"/>
        </w:rPr>
        <w:t xml:space="preserve">  </w:t>
      </w:r>
      <w:r w:rsidR="001D159E" w:rsidRPr="001D159E">
        <w:rPr>
          <w:rFonts w:ascii="Times New Roman" w:hAnsi="Times New Roman"/>
          <w:i/>
          <w:sz w:val="24"/>
          <w:szCs w:val="24"/>
        </w:rPr>
        <w:t>Paper presented at the International Meeting for Autism Research, Atlanta, GA.</w:t>
      </w:r>
    </w:p>
    <w:p w14:paraId="709FB111" w14:textId="46EC4A80" w:rsidR="001D159E" w:rsidRPr="001D159E" w:rsidRDefault="00A02C2C" w:rsidP="001D159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West, K.,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Leezenbaum, N.B.,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Northrup, J.B., &amp; Iverson, J.M. (2014, May).  </w:t>
      </w:r>
      <w:r w:rsidR="001D159E">
        <w:rPr>
          <w:rFonts w:ascii="Times New Roman" w:hAnsi="Times New Roman"/>
          <w:sz w:val="24"/>
          <w:szCs w:val="24"/>
        </w:rPr>
        <w:t>“The Relationship b</w:t>
      </w:r>
      <w:r w:rsidR="001D159E" w:rsidRPr="001D159E">
        <w:rPr>
          <w:rFonts w:ascii="Times New Roman" w:hAnsi="Times New Roman"/>
          <w:sz w:val="24"/>
          <w:szCs w:val="24"/>
        </w:rPr>
        <w:t>etween Rhythmic Movement and Babble Onset in Infants at Heightened Risk for ASD.</w:t>
      </w:r>
      <w:r w:rsidR="001D159E">
        <w:rPr>
          <w:rFonts w:ascii="Times New Roman" w:hAnsi="Times New Roman"/>
          <w:sz w:val="24"/>
          <w:szCs w:val="24"/>
        </w:rPr>
        <w:t>”</w:t>
      </w:r>
      <w:r w:rsidR="001D159E" w:rsidRPr="001D159E">
        <w:rPr>
          <w:rFonts w:ascii="Times New Roman" w:hAnsi="Times New Roman"/>
          <w:sz w:val="24"/>
          <w:szCs w:val="24"/>
        </w:rPr>
        <w:t xml:space="preserve">   </w:t>
      </w:r>
      <w:r w:rsidR="001D159E" w:rsidRPr="001D159E">
        <w:rPr>
          <w:rFonts w:ascii="Times New Roman" w:hAnsi="Times New Roman"/>
          <w:i/>
          <w:sz w:val="24"/>
          <w:szCs w:val="24"/>
        </w:rPr>
        <w:t>Poster presented at the International Meeting for Autism Research, Atlanta, GA.</w:t>
      </w:r>
    </w:p>
    <w:p w14:paraId="1D22D7D2" w14:textId="727BE8D4" w:rsidR="001D159E" w:rsidRPr="001D159E" w:rsidRDefault="001D159E" w:rsidP="001D159E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D159E">
        <w:rPr>
          <w:rFonts w:ascii="Times New Roman" w:hAnsi="Times New Roman"/>
          <w:sz w:val="24"/>
          <w:szCs w:val="24"/>
        </w:rPr>
        <w:t xml:space="preserve">Focaroli, V., Taffoni, F., Tamilia, E., Keller, F., &amp; Iverson, J.M. (2014, July).  </w:t>
      </w:r>
      <w:r>
        <w:rPr>
          <w:rFonts w:ascii="Times New Roman" w:hAnsi="Times New Roman"/>
          <w:sz w:val="24"/>
          <w:szCs w:val="24"/>
        </w:rPr>
        <w:t>“</w:t>
      </w:r>
      <w:r w:rsidRPr="001D159E">
        <w:rPr>
          <w:rFonts w:ascii="Times New Roman" w:hAnsi="Times New Roman"/>
          <w:sz w:val="24"/>
          <w:szCs w:val="24"/>
        </w:rPr>
        <w:t>Motor Planning Ability in Children at High vs. Low Risk for Autism Spectrum Disorder.</w:t>
      </w:r>
      <w:r>
        <w:rPr>
          <w:rFonts w:ascii="Times New Roman" w:hAnsi="Times New Roman"/>
          <w:sz w:val="24"/>
          <w:szCs w:val="24"/>
        </w:rPr>
        <w:t>”</w:t>
      </w:r>
      <w:r w:rsidRPr="001D159E">
        <w:rPr>
          <w:rFonts w:ascii="Times New Roman" w:hAnsi="Times New Roman"/>
          <w:sz w:val="24"/>
          <w:szCs w:val="24"/>
        </w:rPr>
        <w:t xml:space="preserve">   </w:t>
      </w:r>
      <w:r w:rsidRPr="001D159E">
        <w:rPr>
          <w:rFonts w:ascii="Times New Roman" w:hAnsi="Times New Roman"/>
          <w:i/>
          <w:sz w:val="24"/>
          <w:szCs w:val="24"/>
        </w:rPr>
        <w:t>Poster presented at the International Conference on Infant Studies, Berlin, Germany.</w:t>
      </w:r>
    </w:p>
    <w:p w14:paraId="7D66A9DB" w14:textId="38425182" w:rsidR="001D159E" w:rsidRPr="001D159E" w:rsidRDefault="001D159E" w:rsidP="001D159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72E70">
        <w:rPr>
          <w:rFonts w:ascii="Times New Roman" w:hAnsi="Times New Roman"/>
          <w:sz w:val="24"/>
          <w:szCs w:val="24"/>
        </w:rPr>
        <w:t xml:space="preserve">Taffoni, F., Focaroli, V., Tamilia, E., Keller, F., &amp; Iverson, J.M. (2014, August).  </w:t>
      </w:r>
      <w:r>
        <w:rPr>
          <w:rFonts w:ascii="Times New Roman" w:hAnsi="Times New Roman"/>
          <w:sz w:val="24"/>
          <w:szCs w:val="24"/>
        </w:rPr>
        <w:t>“</w:t>
      </w:r>
      <w:r w:rsidRPr="00772E70">
        <w:rPr>
          <w:rFonts w:ascii="Times New Roman" w:hAnsi="Times New Roman"/>
          <w:sz w:val="24"/>
          <w:szCs w:val="24"/>
        </w:rPr>
        <w:t xml:space="preserve">A Technological Approach to Studying Motor Planning Ability in Children at High Risk </w:t>
      </w:r>
      <w:r w:rsidRPr="00772E70">
        <w:rPr>
          <w:rFonts w:ascii="Times New Roman" w:hAnsi="Times New Roman"/>
          <w:sz w:val="24"/>
          <w:szCs w:val="24"/>
        </w:rPr>
        <w:lastRenderedPageBreak/>
        <w:t>for ASD.</w:t>
      </w:r>
      <w:r>
        <w:rPr>
          <w:rFonts w:ascii="Times New Roman" w:hAnsi="Times New Roman"/>
          <w:sz w:val="24"/>
          <w:szCs w:val="24"/>
        </w:rPr>
        <w:t>”</w:t>
      </w:r>
      <w:r w:rsidRPr="00772E70">
        <w:rPr>
          <w:rFonts w:ascii="Times New Roman" w:hAnsi="Times New Roman"/>
          <w:sz w:val="24"/>
          <w:szCs w:val="24"/>
        </w:rPr>
        <w:t xml:space="preserve">  </w:t>
      </w:r>
      <w:r w:rsidRPr="00772E70">
        <w:rPr>
          <w:rFonts w:ascii="Times New Roman" w:hAnsi="Times New Roman"/>
          <w:i/>
          <w:sz w:val="24"/>
          <w:szCs w:val="24"/>
        </w:rPr>
        <w:t>Poster presented at the 36th Annual International IEEE EMBS Conference, Chicago, IL.</w:t>
      </w:r>
    </w:p>
    <w:p w14:paraId="086AF1B0" w14:textId="668F3197" w:rsidR="00E954CB" w:rsidRPr="00E954CB" w:rsidRDefault="00E954CB" w:rsidP="001D159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Grittmann, A., Doll, E., Miller, J.L., &amp; Iverson, J.M. (2013, April).  “</w:t>
      </w:r>
      <w:r w:rsidRPr="00E954CB">
        <w:rPr>
          <w:rFonts w:ascii="Times New Roman" w:hAnsi="Times New Roman"/>
          <w:sz w:val="24"/>
          <w:szCs w:val="24"/>
        </w:rPr>
        <w:t>Maternal Behaviors Influence Language Development of Infants At-risk for Autism</w:t>
      </w:r>
      <w:r>
        <w:rPr>
          <w:rFonts w:ascii="Times New Roman" w:hAnsi="Times New Roman"/>
          <w:sz w:val="24"/>
          <w:szCs w:val="24"/>
        </w:rPr>
        <w:t xml:space="preserve">.”  </w:t>
      </w:r>
      <w:r w:rsidRPr="00E954CB">
        <w:rPr>
          <w:rFonts w:ascii="Times New Roman" w:hAnsi="Times New Roman"/>
          <w:bCs/>
          <w:i/>
          <w:sz w:val="24"/>
          <w:szCs w:val="24"/>
        </w:rPr>
        <w:t>Poster presented at the Biennial Meetings of the Society for Research in Child Development, Seattle, WA.</w:t>
      </w:r>
      <w:r w:rsidRPr="00E954CB">
        <w:rPr>
          <w:rFonts w:ascii="Times New Roman" w:hAnsi="Times New Roman"/>
          <w:bCs/>
          <w:sz w:val="24"/>
          <w:szCs w:val="24"/>
        </w:rPr>
        <w:t xml:space="preserve"> </w:t>
      </w:r>
      <w:r w:rsidRPr="00E954CB">
        <w:rPr>
          <w:rFonts w:ascii="Times New Roman" w:hAnsi="Times New Roman"/>
          <w:sz w:val="24"/>
          <w:szCs w:val="24"/>
        </w:rPr>
        <w:t xml:space="preserve">  </w:t>
      </w:r>
    </w:p>
    <w:p w14:paraId="09C691F5" w14:textId="77777777" w:rsidR="002D1C35" w:rsidRPr="00A32277" w:rsidRDefault="00D80CED" w:rsidP="00E33D9B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^</w:t>
      </w:r>
      <w:r w:rsidR="00E954CB" w:rsidRPr="00A32277">
        <w:rPr>
          <w:rFonts w:ascii="Times New Roman" w:hAnsi="Times New Roman"/>
          <w:iCs/>
          <w:sz w:val="24"/>
          <w:szCs w:val="24"/>
        </w:rPr>
        <w:t xml:space="preserve">Kalinoski, K.,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E954CB" w:rsidRPr="00A32277">
        <w:rPr>
          <w:rFonts w:ascii="Times New Roman" w:hAnsi="Times New Roman"/>
          <w:iCs/>
          <w:sz w:val="24"/>
          <w:szCs w:val="24"/>
        </w:rPr>
        <w:t xml:space="preserve">Northrup, J.B., </w:t>
      </w:r>
      <w:r>
        <w:rPr>
          <w:rFonts w:ascii="Times New Roman" w:hAnsi="Times New Roman"/>
          <w:iCs/>
          <w:sz w:val="24"/>
          <w:szCs w:val="24"/>
          <w:vertAlign w:val="superscript"/>
        </w:rPr>
        <w:t>^</w:t>
      </w:r>
      <w:r w:rsidR="00E954CB" w:rsidRPr="00A32277">
        <w:rPr>
          <w:rFonts w:ascii="Times New Roman" w:hAnsi="Times New Roman"/>
          <w:iCs/>
          <w:sz w:val="24"/>
          <w:szCs w:val="24"/>
        </w:rPr>
        <w:t>Mihalko, L.R., &amp; Iverson, J.M. (2013, April).  “</w:t>
      </w:r>
      <w:r w:rsidR="002D1C35" w:rsidRPr="00A32277">
        <w:rPr>
          <w:rFonts w:ascii="Times New Roman" w:hAnsi="Times New Roman"/>
          <w:sz w:val="24"/>
          <w:szCs w:val="24"/>
        </w:rPr>
        <w:t>Changes in Play Behavior from 12 to 18 Months in Infants at Heightened Risk for Autism</w:t>
      </w:r>
      <w:r w:rsidR="00E954CB" w:rsidRPr="00A32277">
        <w:rPr>
          <w:rFonts w:ascii="Times New Roman" w:hAnsi="Times New Roman"/>
          <w:sz w:val="24"/>
          <w:szCs w:val="24"/>
        </w:rPr>
        <w:t xml:space="preserve">.” </w:t>
      </w:r>
      <w:r w:rsidR="00E954CB" w:rsidRPr="00A32277">
        <w:rPr>
          <w:rFonts w:ascii="Times New Roman" w:hAnsi="Times New Roman"/>
          <w:bCs/>
          <w:i/>
          <w:sz w:val="24"/>
          <w:szCs w:val="24"/>
        </w:rPr>
        <w:t>Poster presented at the Biennial Meetings of the Society for Research in Child Development, Seattle, WA.</w:t>
      </w:r>
      <w:r w:rsidR="00E954CB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E954CB" w:rsidRPr="00A32277">
        <w:rPr>
          <w:rFonts w:ascii="Times New Roman" w:hAnsi="Times New Roman"/>
          <w:sz w:val="24"/>
          <w:szCs w:val="24"/>
        </w:rPr>
        <w:t xml:space="preserve">  </w:t>
      </w:r>
    </w:p>
    <w:p w14:paraId="21DA0D24" w14:textId="77777777" w:rsidR="002D1C35" w:rsidRPr="00A32277" w:rsidRDefault="00D80CED" w:rsidP="00A32277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E954CB" w:rsidRPr="00A32277">
        <w:rPr>
          <w:rFonts w:ascii="Times New Roman" w:hAnsi="Times New Roman"/>
          <w:sz w:val="24"/>
          <w:szCs w:val="24"/>
        </w:rPr>
        <w:t>Parlade, M.V. &amp; Iverson, J.M. (2013, April).  “</w:t>
      </w:r>
      <w:r w:rsidR="002D1C35" w:rsidRPr="00A32277">
        <w:rPr>
          <w:rFonts w:ascii="Times New Roman" w:hAnsi="Times New Roman"/>
          <w:sz w:val="24"/>
          <w:szCs w:val="24"/>
        </w:rPr>
        <w:t>The Development of Coordinated Social Communication in Infants at High Ris</w:t>
      </w:r>
      <w:r w:rsidR="00E954CB" w:rsidRPr="00A32277">
        <w:rPr>
          <w:rFonts w:ascii="Times New Roman" w:hAnsi="Times New Roman"/>
          <w:sz w:val="24"/>
          <w:szCs w:val="24"/>
        </w:rPr>
        <w:t>k for Autism Spectrum Disorders</w:t>
      </w:r>
      <w:r w:rsidR="00A32277">
        <w:rPr>
          <w:rFonts w:ascii="Times New Roman" w:hAnsi="Times New Roman"/>
          <w:sz w:val="24"/>
          <w:szCs w:val="24"/>
        </w:rPr>
        <w:t>.</w:t>
      </w:r>
      <w:r w:rsidR="00E954CB" w:rsidRPr="00A32277">
        <w:rPr>
          <w:rFonts w:ascii="Times New Roman" w:hAnsi="Times New Roman"/>
          <w:sz w:val="24"/>
          <w:szCs w:val="24"/>
        </w:rPr>
        <w:t xml:space="preserve">” </w:t>
      </w:r>
      <w:r w:rsidR="00A32277" w:rsidRPr="00A32277">
        <w:rPr>
          <w:rFonts w:ascii="Times New Roman" w:hAnsi="Times New Roman"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Paper presented in the symposium “Gesture in Atypical Development” (E. LeBarton, Chair) at the Biennial Meetings of the Society for Research in Child Development, Seattle, WA.</w:t>
      </w:r>
      <w:r w:rsidR="00A32277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sz w:val="24"/>
          <w:szCs w:val="24"/>
        </w:rPr>
        <w:t xml:space="preserve">  </w:t>
      </w:r>
    </w:p>
    <w:p w14:paraId="4536ED34" w14:textId="77777777" w:rsidR="002D1C35" w:rsidRPr="00E954CB" w:rsidRDefault="00A32277" w:rsidP="002D1C35">
      <w:pPr>
        <w:pStyle w:val="pagecontents"/>
        <w:numPr>
          <w:ilvl w:val="0"/>
          <w:numId w:val="11"/>
        </w:numPr>
        <w:tabs>
          <w:tab w:val="left" w:pos="1800"/>
        </w:tabs>
      </w:pPr>
      <w:r w:rsidRPr="00A32277">
        <w:rPr>
          <w:vertAlign w:val="superscript"/>
        </w:rPr>
        <w:t>#</w:t>
      </w:r>
      <w:r>
        <w:t>LeBarton, E.S. &amp; Iverson, J.M. (2013, April).  “</w:t>
      </w:r>
      <w:r w:rsidR="002D1C35" w:rsidRPr="00E954CB">
        <w:t>Gesture and Spoken Language in Toddlers who have an Older Sibling with Autism</w:t>
      </w:r>
      <w:r>
        <w:t xml:space="preserve">.”  </w:t>
      </w:r>
      <w:r w:rsidRPr="00A32277">
        <w:rPr>
          <w:bCs/>
          <w:i/>
        </w:rPr>
        <w:t>Paper presented in the symposium “Gesture in Atypical Development” (E. LeBarton, Chair) at the Biennial Meetings of the Society for Research in Child Development, Seattle, WA.</w:t>
      </w:r>
      <w:r w:rsidRPr="00A32277">
        <w:rPr>
          <w:bCs/>
        </w:rPr>
        <w:t xml:space="preserve"> </w:t>
      </w:r>
      <w:r w:rsidRPr="00A32277">
        <w:t xml:space="preserve">  </w:t>
      </w:r>
      <w:r>
        <w:t xml:space="preserve">  </w:t>
      </w:r>
    </w:p>
    <w:p w14:paraId="6736B689" w14:textId="77777777" w:rsidR="00A32277" w:rsidRPr="00E954CB" w:rsidRDefault="00D80CED" w:rsidP="00A32277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A32277">
        <w:rPr>
          <w:rFonts w:ascii="Times New Roman" w:hAnsi="Times New Roman"/>
          <w:sz w:val="24"/>
          <w:szCs w:val="24"/>
        </w:rPr>
        <w:t>Northrup, J.B. &amp; Iverson, J.M. (2013, April).  “</w:t>
      </w:r>
      <w:r w:rsidR="002D1C35" w:rsidRPr="002D1C35">
        <w:rPr>
          <w:rFonts w:ascii="Times New Roman" w:hAnsi="Times New Roman"/>
          <w:sz w:val="24"/>
          <w:szCs w:val="24"/>
        </w:rPr>
        <w:t>Coordinated Interpersonal Timing in 9-month Olds at High and Low Risk for Autism Spectrum Disorder and Their Mothers</w:t>
      </w:r>
      <w:r w:rsidR="00A32277">
        <w:rPr>
          <w:rFonts w:ascii="Times New Roman" w:hAnsi="Times New Roman"/>
          <w:sz w:val="24"/>
          <w:szCs w:val="24"/>
        </w:rPr>
        <w:t xml:space="preserve">.”  </w:t>
      </w:r>
      <w:r w:rsidR="002D1C35" w:rsidRPr="002D1C35">
        <w:rPr>
          <w:rFonts w:ascii="Times New Roman" w:hAnsi="Times New Roman"/>
          <w:sz w:val="24"/>
          <w:szCs w:val="24"/>
        </w:rPr>
        <w:t xml:space="preserve"> </w:t>
      </w:r>
      <w:r w:rsidR="002D1C35" w:rsidRPr="002D1C35">
        <w:rPr>
          <w:rFonts w:ascii="Times New Roman" w:hAnsi="Times New Roman"/>
          <w:sz w:val="24"/>
          <w:szCs w:val="24"/>
        </w:rPr>
        <w:br/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Paper presented in the symposium “</w:t>
      </w:r>
      <w:r w:rsidR="00A32277" w:rsidRPr="00A32277">
        <w:rPr>
          <w:rStyle w:val="Strong"/>
          <w:rFonts w:ascii="Times New Roman" w:hAnsi="Times New Roman"/>
          <w:b w:val="0"/>
          <w:i/>
          <w:sz w:val="24"/>
          <w:szCs w:val="24"/>
        </w:rPr>
        <w:t>The Value of Micro-Analysis of Parent-Infant Interactions to Understanding Development in At-Risk Populations”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A32277">
        <w:rPr>
          <w:rFonts w:ascii="Times New Roman" w:hAnsi="Times New Roman"/>
          <w:bCs/>
          <w:i/>
          <w:sz w:val="24"/>
          <w:szCs w:val="24"/>
        </w:rPr>
        <w:t>J.B. Northrup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, Chair) at the Biennial Meetings of the Society for Research in Child Development, Seattle, WA.</w:t>
      </w:r>
      <w:r w:rsidR="00A32277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sz w:val="24"/>
          <w:szCs w:val="24"/>
        </w:rPr>
        <w:t xml:space="preserve">  </w:t>
      </w:r>
      <w:r w:rsidR="00A32277">
        <w:t xml:space="preserve">  </w:t>
      </w:r>
    </w:p>
    <w:p w14:paraId="39058D05" w14:textId="77777777" w:rsidR="005F4D83" w:rsidRDefault="005F4D83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Leezenbaum, N.B., Campbell, S.B.,</w:t>
      </w:r>
      <w:r w:rsidRPr="00A322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D13D2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Butler, D.M., </w:t>
      </w:r>
      <w:r w:rsidR="007D13D2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Nort</w:t>
      </w:r>
      <w:r w:rsidR="00BA53C8">
        <w:rPr>
          <w:rFonts w:ascii="Times New Roman" w:hAnsi="Times New Roman"/>
          <w:sz w:val="24"/>
          <w:szCs w:val="24"/>
        </w:rPr>
        <w:t>hrup, J.B., &amp; Iverson, J.M. (201</w:t>
      </w:r>
      <w:r>
        <w:rPr>
          <w:rFonts w:ascii="Times New Roman" w:hAnsi="Times New Roman"/>
          <w:sz w:val="24"/>
          <w:szCs w:val="24"/>
        </w:rPr>
        <w:t xml:space="preserve">2, June).  </w:t>
      </w:r>
      <w:r w:rsidR="007D13D2" w:rsidRPr="007D13D2">
        <w:rPr>
          <w:rFonts w:ascii="Times New Roman" w:hAnsi="Times New Roman"/>
          <w:sz w:val="24"/>
          <w:szCs w:val="24"/>
        </w:rPr>
        <w:t>“</w:t>
      </w:r>
      <w:r w:rsidRPr="007D13D2">
        <w:rPr>
          <w:rFonts w:ascii="Times New Roman" w:hAnsi="Times New Roman"/>
          <w:bCs/>
          <w:sz w:val="24"/>
          <w:szCs w:val="24"/>
        </w:rPr>
        <w:t>Differing Opportunities for Verbal Input as a Window into Communication Development in High Risk Infants</w:t>
      </w:r>
      <w:r w:rsidR="007D13D2" w:rsidRPr="007D13D2">
        <w:rPr>
          <w:rFonts w:ascii="Times New Roman" w:hAnsi="Times New Roman"/>
          <w:bCs/>
          <w:sz w:val="24"/>
          <w:szCs w:val="24"/>
        </w:rPr>
        <w:t>.”</w:t>
      </w:r>
      <w:r w:rsidR="007D13D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D13D2">
        <w:rPr>
          <w:rFonts w:ascii="Times New Roman" w:hAnsi="Times New Roman"/>
          <w:bCs/>
          <w:i/>
          <w:sz w:val="24"/>
          <w:szCs w:val="24"/>
        </w:rPr>
        <w:t xml:space="preserve">Paper presented in the symposium </w:t>
      </w:r>
      <w:r w:rsidR="00A716BE" w:rsidRPr="00A716BE">
        <w:rPr>
          <w:rFonts w:ascii="Times New Roman" w:hAnsi="Times New Roman"/>
          <w:bCs/>
          <w:i/>
          <w:sz w:val="24"/>
          <w:szCs w:val="24"/>
        </w:rPr>
        <w:t>“</w:t>
      </w:r>
      <w:r w:rsidR="00A716BE" w:rsidRPr="00A716BE">
        <w:rPr>
          <w:rFonts w:ascii="Times New Roman" w:hAnsi="Times New Roman"/>
          <w:i/>
          <w:sz w:val="24"/>
          <w:szCs w:val="24"/>
        </w:rPr>
        <w:t>Prelinguistic Gestures: Effects On, and Effects Of, Caregiver Responsiveness</w:t>
      </w:r>
      <w:r w:rsidR="00A716BE" w:rsidRPr="00A716BE">
        <w:rPr>
          <w:rFonts w:ascii="Times New Roman" w:hAnsi="Times New Roman"/>
          <w:bCs/>
          <w:i/>
          <w:sz w:val="24"/>
          <w:szCs w:val="24"/>
        </w:rPr>
        <w:t>”(</w:t>
      </w:r>
      <w:r w:rsidR="007D13D2">
        <w:rPr>
          <w:rFonts w:ascii="Times New Roman" w:hAnsi="Times New Roman"/>
          <w:bCs/>
          <w:i/>
          <w:sz w:val="24"/>
          <w:szCs w:val="24"/>
        </w:rPr>
        <w:t>J. Gros-Louis, Chair) at the 18</w:t>
      </w:r>
      <w:r w:rsidR="007D13D2" w:rsidRPr="007D13D2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="007D13D2"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24FFDE32" w14:textId="77777777" w:rsidR="00BA53C8" w:rsidRPr="00A81DF8" w:rsidRDefault="00BA53C8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(2012, June).  “</w:t>
      </w:r>
      <w:r w:rsidR="00A716BE" w:rsidRPr="00A716BE">
        <w:rPr>
          <w:rFonts w:ascii="Times New Roman" w:hAnsi="Times New Roman"/>
          <w:sz w:val="24"/>
          <w:szCs w:val="24"/>
        </w:rPr>
        <w:t xml:space="preserve">Examining </w:t>
      </w:r>
      <w:r w:rsidR="00A716BE">
        <w:rPr>
          <w:rFonts w:ascii="Times New Roman" w:hAnsi="Times New Roman"/>
          <w:sz w:val="24"/>
          <w:szCs w:val="24"/>
        </w:rPr>
        <w:t>t</w:t>
      </w:r>
      <w:r w:rsidR="00A716BE" w:rsidRPr="00A716BE">
        <w:rPr>
          <w:rFonts w:ascii="Times New Roman" w:hAnsi="Times New Roman"/>
          <w:sz w:val="24"/>
          <w:szCs w:val="24"/>
        </w:rPr>
        <w:t xml:space="preserve">he Links </w:t>
      </w:r>
      <w:r w:rsidR="00A716BE">
        <w:rPr>
          <w:rFonts w:ascii="Times New Roman" w:hAnsi="Times New Roman"/>
          <w:sz w:val="24"/>
          <w:szCs w:val="24"/>
        </w:rPr>
        <w:t>b</w:t>
      </w:r>
      <w:r w:rsidR="00A716BE" w:rsidRPr="00A716BE">
        <w:rPr>
          <w:rFonts w:ascii="Times New Roman" w:hAnsi="Times New Roman"/>
          <w:sz w:val="24"/>
          <w:szCs w:val="24"/>
        </w:rPr>
        <w:t xml:space="preserve">etween Motor </w:t>
      </w:r>
      <w:r w:rsidR="00A716BE">
        <w:rPr>
          <w:rFonts w:ascii="Times New Roman" w:hAnsi="Times New Roman"/>
          <w:sz w:val="24"/>
          <w:szCs w:val="24"/>
        </w:rPr>
        <w:t>a</w:t>
      </w:r>
      <w:r w:rsidR="00A716BE" w:rsidRPr="00A716BE">
        <w:rPr>
          <w:rFonts w:ascii="Times New Roman" w:hAnsi="Times New Roman"/>
          <w:sz w:val="24"/>
          <w:szCs w:val="24"/>
        </w:rPr>
        <w:t>nd Communicative Development</w:t>
      </w:r>
      <w:r>
        <w:rPr>
          <w:rFonts w:ascii="Times New Roman" w:hAnsi="Times New Roman"/>
          <w:sz w:val="24"/>
          <w:szCs w:val="24"/>
        </w:rPr>
        <w:t xml:space="preserve">.”  </w:t>
      </w:r>
      <w:r w:rsidRPr="001A169E">
        <w:rPr>
          <w:rFonts w:ascii="Times New Roman" w:hAnsi="Times New Roman"/>
          <w:i/>
          <w:sz w:val="24"/>
          <w:szCs w:val="24"/>
        </w:rPr>
        <w:t xml:space="preserve">Discussion presented in the symposium </w:t>
      </w:r>
      <w:r w:rsidR="00A716BE" w:rsidRPr="00343035">
        <w:rPr>
          <w:rFonts w:ascii="Times New Roman" w:hAnsi="Times New Roman"/>
          <w:i/>
          <w:sz w:val="24"/>
          <w:szCs w:val="24"/>
        </w:rPr>
        <w:t>“Examining the Links between Motor a</w:t>
      </w:r>
      <w:r w:rsidR="00343035" w:rsidRPr="00343035">
        <w:rPr>
          <w:rFonts w:ascii="Times New Roman" w:hAnsi="Times New Roman"/>
          <w:i/>
          <w:sz w:val="24"/>
          <w:szCs w:val="24"/>
        </w:rPr>
        <w:t>nd Communicative Development</w:t>
      </w:r>
      <w:r w:rsidR="00A716BE" w:rsidRPr="00343035">
        <w:rPr>
          <w:rFonts w:ascii="Times New Roman" w:hAnsi="Times New Roman"/>
          <w:bCs/>
          <w:i/>
          <w:sz w:val="24"/>
          <w:szCs w:val="24"/>
        </w:rPr>
        <w:t>”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z w:val="24"/>
          <w:szCs w:val="24"/>
        </w:rPr>
        <w:t>M. Gattis, Chai</w:t>
      </w:r>
      <w:r w:rsidR="00343035">
        <w:rPr>
          <w:rFonts w:ascii="Times New Roman" w:hAnsi="Times New Roman"/>
          <w:bCs/>
          <w:i/>
          <w:sz w:val="24"/>
          <w:szCs w:val="24"/>
        </w:rPr>
        <w:t>r</w:t>
      </w:r>
      <w:r w:rsidRPr="001A169E">
        <w:rPr>
          <w:rFonts w:ascii="Times New Roman" w:hAnsi="Times New Roman"/>
          <w:bCs/>
          <w:i/>
          <w:sz w:val="24"/>
          <w:szCs w:val="24"/>
        </w:rPr>
        <w:t>)</w:t>
      </w:r>
      <w:r w:rsidRPr="001A169E">
        <w:rPr>
          <w:rFonts w:ascii="Times New Roman" w:hAnsi="Times New Roman"/>
          <w:bCs/>
          <w:sz w:val="24"/>
          <w:szCs w:val="24"/>
        </w:rPr>
        <w:t xml:space="preserve"> 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at the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7D13D2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06FBF4CA" w14:textId="77777777" w:rsidR="00A81DF8" w:rsidRPr="00A81DF8" w:rsidRDefault="00A81DF8" w:rsidP="00A81DF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81DF8">
        <w:rPr>
          <w:rFonts w:ascii="Times New Roman" w:hAnsi="Times New Roman"/>
          <w:bCs/>
          <w:sz w:val="24"/>
          <w:szCs w:val="24"/>
        </w:rPr>
        <w:t>Berger, S., Poteat, T., &amp; Iverson, J.M. (2012, June).  “</w:t>
      </w:r>
      <w:r w:rsidRPr="00A81DF8">
        <w:rPr>
          <w:rFonts w:ascii="Times New Roman" w:hAnsi="Times New Roman"/>
          <w:sz w:val="24"/>
          <w:szCs w:val="24"/>
        </w:rPr>
        <w:t>Moment-to-Moment Behavioral Trade-Offs During the Acquisition of Motor and Language Milestones</w:t>
      </w:r>
      <w:r>
        <w:rPr>
          <w:rFonts w:ascii="Times New Roman" w:hAnsi="Times New Roman"/>
          <w:sz w:val="24"/>
          <w:szCs w:val="24"/>
        </w:rPr>
        <w:t>.”</w:t>
      </w:r>
      <w:r w:rsidRPr="00A81DF8">
        <w:rPr>
          <w:rFonts w:ascii="Times New Roman" w:hAnsi="Times New Roman"/>
          <w:sz w:val="24"/>
          <w:szCs w:val="24"/>
        </w:rPr>
        <w:t xml:space="preserve">  </w:t>
      </w:r>
      <w:r w:rsidRPr="00A81DF8">
        <w:rPr>
          <w:rFonts w:ascii="Times New Roman" w:hAnsi="Times New Roman"/>
          <w:i/>
          <w:sz w:val="24"/>
          <w:szCs w:val="24"/>
        </w:rPr>
        <w:t xml:space="preserve">Poster presented at the </w:t>
      </w:r>
      <w:r w:rsidRPr="00A81DF8">
        <w:rPr>
          <w:rFonts w:ascii="Times New Roman" w:hAnsi="Times New Roman"/>
          <w:bCs/>
          <w:i/>
          <w:sz w:val="24"/>
          <w:szCs w:val="24"/>
        </w:rPr>
        <w:t>18</w:t>
      </w:r>
      <w:r w:rsidRPr="00A81DF8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Pr="00A81DF8"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0AEAADF2" w14:textId="77777777" w:rsidR="005F4D83" w:rsidRPr="005F4D83" w:rsidRDefault="005F4D83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Parlade, M.V. &amp; Iverson, J.M. (2012, May)</w:t>
      </w:r>
      <w:r w:rsidR="00BA53C8">
        <w:rPr>
          <w:rFonts w:ascii="Times New Roman" w:hAnsi="Times New Roman"/>
          <w:i/>
          <w:sz w:val="24"/>
          <w:szCs w:val="24"/>
        </w:rPr>
        <w:t xml:space="preserve">. </w:t>
      </w:r>
      <w:r w:rsidR="00BA53C8">
        <w:rPr>
          <w:rFonts w:ascii="Times New Roman" w:hAnsi="Times New Roman"/>
          <w:sz w:val="24"/>
          <w:szCs w:val="24"/>
        </w:rPr>
        <w:t>“</w:t>
      </w:r>
      <w:r w:rsidR="00BA53C8" w:rsidRPr="00BA53C8">
        <w:rPr>
          <w:rFonts w:ascii="Times New Roman" w:hAnsi="Times New Roman"/>
          <w:bCs/>
          <w:sz w:val="24"/>
          <w:szCs w:val="24"/>
        </w:rPr>
        <w:t>Assessment of Social Communication in Infants at High Risk for Autism Spectrum Disorders: A Comparison of Contexts.”</w:t>
      </w:r>
      <w:r w:rsidR="00BA53C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A53C8">
        <w:rPr>
          <w:rFonts w:ascii="Times New Roman" w:hAnsi="Times New Roman"/>
          <w:i/>
          <w:sz w:val="24"/>
          <w:szCs w:val="24"/>
        </w:rPr>
        <w:t>Paper presented at the</w:t>
      </w:r>
      <w:r w:rsidR="00BA53C8" w:rsidRPr="005F4D83">
        <w:rPr>
          <w:rFonts w:ascii="Times New Roman" w:hAnsi="Times New Roman"/>
          <w:i/>
          <w:sz w:val="24"/>
          <w:szCs w:val="24"/>
        </w:rPr>
        <w:t xml:space="preserve"> </w:t>
      </w:r>
      <w:r w:rsidR="00BA53C8" w:rsidRPr="00405722">
        <w:rPr>
          <w:rFonts w:ascii="Times New Roman" w:hAnsi="Times New Roman"/>
          <w:i/>
          <w:sz w:val="24"/>
          <w:szCs w:val="24"/>
        </w:rPr>
        <w:t xml:space="preserve">International Meeting for Autism Research, </w:t>
      </w:r>
      <w:r w:rsidR="00BA53C8">
        <w:rPr>
          <w:rFonts w:ascii="Times New Roman" w:hAnsi="Times New Roman"/>
          <w:i/>
          <w:sz w:val="24"/>
          <w:szCs w:val="24"/>
        </w:rPr>
        <w:t>Toronto, Ontario, Canada.</w:t>
      </w:r>
    </w:p>
    <w:p w14:paraId="681FD81B" w14:textId="77777777" w:rsidR="005F4D83" w:rsidRPr="005F4D83" w:rsidRDefault="005F4D83" w:rsidP="005F4D83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5F4D83">
        <w:rPr>
          <w:rFonts w:ascii="Times New Roman" w:hAnsi="Times New Roman"/>
          <w:sz w:val="24"/>
          <w:szCs w:val="24"/>
        </w:rPr>
        <w:lastRenderedPageBreak/>
        <w:t>Messinger,</w:t>
      </w:r>
      <w:r w:rsidR="006B0EC1">
        <w:rPr>
          <w:rFonts w:ascii="Times New Roman" w:hAnsi="Times New Roman"/>
          <w:sz w:val="24"/>
          <w:szCs w:val="24"/>
        </w:rPr>
        <w:t xml:space="preserve"> </w:t>
      </w:r>
      <w:r w:rsidR="005D2889">
        <w:rPr>
          <w:rFonts w:ascii="Times New Roman" w:hAnsi="Times New Roman"/>
          <w:sz w:val="24"/>
          <w:szCs w:val="24"/>
        </w:rPr>
        <w:t>D.,</w:t>
      </w:r>
      <w:r w:rsidRPr="005F4D83">
        <w:rPr>
          <w:rFonts w:ascii="Times New Roman" w:hAnsi="Times New Roman"/>
          <w:sz w:val="24"/>
          <w:szCs w:val="24"/>
        </w:rPr>
        <w:t xml:space="preserve"> Young,</w:t>
      </w:r>
      <w:r w:rsidR="005D2889">
        <w:rPr>
          <w:rFonts w:ascii="Times New Roman" w:hAnsi="Times New Roman"/>
          <w:sz w:val="24"/>
          <w:szCs w:val="24"/>
        </w:rPr>
        <w:t xml:space="preserve"> G.S.,</w:t>
      </w:r>
      <w:r w:rsidRPr="005F4D83">
        <w:rPr>
          <w:rFonts w:ascii="Times New Roman" w:hAnsi="Times New Roman"/>
          <w:sz w:val="24"/>
          <w:szCs w:val="24"/>
        </w:rPr>
        <w:t xml:space="preserve"> Ozonoff,</w:t>
      </w:r>
      <w:r w:rsidR="005D2889">
        <w:rPr>
          <w:rFonts w:ascii="Times New Roman" w:hAnsi="Times New Roman"/>
          <w:sz w:val="24"/>
          <w:szCs w:val="24"/>
        </w:rPr>
        <w:t xml:space="preserve"> S., </w:t>
      </w:r>
      <w:r w:rsidRPr="005F4D83">
        <w:rPr>
          <w:rFonts w:ascii="Times New Roman" w:hAnsi="Times New Roman"/>
          <w:sz w:val="24"/>
          <w:szCs w:val="24"/>
        </w:rPr>
        <w:t xml:space="preserve">Dobkins, </w:t>
      </w:r>
      <w:r w:rsidR="005D2889">
        <w:rPr>
          <w:rFonts w:ascii="Times New Roman" w:hAnsi="Times New Roman"/>
          <w:sz w:val="24"/>
          <w:szCs w:val="24"/>
        </w:rPr>
        <w:t xml:space="preserve">K., </w:t>
      </w:r>
      <w:r w:rsidRPr="005F4D83">
        <w:rPr>
          <w:rFonts w:ascii="Times New Roman" w:hAnsi="Times New Roman"/>
          <w:sz w:val="24"/>
          <w:szCs w:val="24"/>
        </w:rPr>
        <w:t xml:space="preserve">Carter, </w:t>
      </w:r>
      <w:r w:rsidR="005D2889">
        <w:rPr>
          <w:rFonts w:ascii="Times New Roman" w:hAnsi="Times New Roman"/>
          <w:sz w:val="24"/>
          <w:szCs w:val="24"/>
        </w:rPr>
        <w:t xml:space="preserve">A., Zwaigenbaum, L., </w:t>
      </w:r>
      <w:r w:rsidRPr="005F4D83">
        <w:rPr>
          <w:rFonts w:ascii="Times New Roman" w:hAnsi="Times New Roman"/>
          <w:sz w:val="24"/>
          <w:szCs w:val="24"/>
        </w:rPr>
        <w:t xml:space="preserve">Landa, </w:t>
      </w:r>
      <w:r w:rsidR="005D2889">
        <w:rPr>
          <w:rFonts w:ascii="Times New Roman" w:hAnsi="Times New Roman"/>
          <w:sz w:val="24"/>
          <w:szCs w:val="24"/>
        </w:rPr>
        <w:t xml:space="preserve">R., </w:t>
      </w:r>
      <w:r w:rsidRPr="005F4D83">
        <w:rPr>
          <w:rFonts w:ascii="Times New Roman" w:hAnsi="Times New Roman"/>
          <w:sz w:val="24"/>
          <w:szCs w:val="24"/>
        </w:rPr>
        <w:t xml:space="preserve">Charman, </w:t>
      </w:r>
      <w:r w:rsidR="005D2889">
        <w:rPr>
          <w:rFonts w:ascii="Times New Roman" w:hAnsi="Times New Roman"/>
          <w:sz w:val="24"/>
          <w:szCs w:val="24"/>
        </w:rPr>
        <w:t xml:space="preserve">T., </w:t>
      </w:r>
      <w:r w:rsidRPr="005F4D83">
        <w:rPr>
          <w:rFonts w:ascii="Times New Roman" w:hAnsi="Times New Roman"/>
          <w:sz w:val="24"/>
          <w:szCs w:val="24"/>
        </w:rPr>
        <w:t xml:space="preserve">Strauss, </w:t>
      </w:r>
      <w:r w:rsidR="005D2889">
        <w:rPr>
          <w:rFonts w:ascii="Times New Roman" w:hAnsi="Times New Roman"/>
          <w:sz w:val="24"/>
          <w:szCs w:val="24"/>
        </w:rPr>
        <w:t xml:space="preserve">M., </w:t>
      </w:r>
      <w:r w:rsidRPr="005F4D83">
        <w:rPr>
          <w:rFonts w:ascii="Times New Roman" w:hAnsi="Times New Roman"/>
          <w:sz w:val="24"/>
          <w:szCs w:val="24"/>
        </w:rPr>
        <w:t xml:space="preserve">Constantino, </w:t>
      </w:r>
      <w:r w:rsidR="005D2889">
        <w:rPr>
          <w:rFonts w:ascii="Times New Roman" w:hAnsi="Times New Roman"/>
          <w:sz w:val="24"/>
          <w:szCs w:val="24"/>
        </w:rPr>
        <w:t xml:space="preserve">J.N., </w:t>
      </w:r>
      <w:r w:rsidRPr="005F4D83">
        <w:rPr>
          <w:rFonts w:ascii="Times New Roman" w:hAnsi="Times New Roman"/>
          <w:sz w:val="24"/>
          <w:szCs w:val="24"/>
        </w:rPr>
        <w:t xml:space="preserve">Bryson, </w:t>
      </w:r>
      <w:r w:rsidR="005D2889">
        <w:rPr>
          <w:rFonts w:ascii="Times New Roman" w:hAnsi="Times New Roman"/>
          <w:sz w:val="24"/>
          <w:szCs w:val="24"/>
        </w:rPr>
        <w:t xml:space="preserve">S., </w:t>
      </w:r>
      <w:r w:rsidRPr="005F4D83">
        <w:rPr>
          <w:rFonts w:ascii="Times New Roman" w:hAnsi="Times New Roman"/>
          <w:sz w:val="24"/>
          <w:szCs w:val="24"/>
        </w:rPr>
        <w:t xml:space="preserve">Hutman, </w:t>
      </w:r>
      <w:r w:rsidR="005D2889">
        <w:rPr>
          <w:rFonts w:ascii="Times New Roman" w:hAnsi="Times New Roman"/>
          <w:sz w:val="24"/>
          <w:szCs w:val="24"/>
        </w:rPr>
        <w:t xml:space="preserve">T., </w:t>
      </w:r>
      <w:r w:rsidRPr="005F4D83">
        <w:rPr>
          <w:rFonts w:ascii="Times New Roman" w:hAnsi="Times New Roman"/>
          <w:sz w:val="24"/>
          <w:szCs w:val="24"/>
        </w:rPr>
        <w:t xml:space="preserve">Iverson, </w:t>
      </w:r>
      <w:r w:rsidR="005D2889">
        <w:rPr>
          <w:rFonts w:ascii="Times New Roman" w:hAnsi="Times New Roman"/>
          <w:sz w:val="24"/>
          <w:szCs w:val="24"/>
        </w:rPr>
        <w:t xml:space="preserve">J.M., </w:t>
      </w:r>
      <w:r w:rsidRPr="005F4D83">
        <w:rPr>
          <w:rFonts w:ascii="Times New Roman" w:hAnsi="Times New Roman"/>
          <w:sz w:val="24"/>
          <w:szCs w:val="24"/>
        </w:rPr>
        <w:t xml:space="preserve">Carver, </w:t>
      </w:r>
      <w:r w:rsidR="005D2889">
        <w:rPr>
          <w:rFonts w:ascii="Times New Roman" w:hAnsi="Times New Roman"/>
          <w:sz w:val="24"/>
          <w:szCs w:val="24"/>
        </w:rPr>
        <w:t xml:space="preserve">L.J., </w:t>
      </w:r>
      <w:r w:rsidRPr="005F4D83">
        <w:rPr>
          <w:rFonts w:ascii="Times New Roman" w:hAnsi="Times New Roman"/>
          <w:sz w:val="24"/>
          <w:szCs w:val="24"/>
        </w:rPr>
        <w:t xml:space="preserve">Rogers, </w:t>
      </w:r>
      <w:r w:rsidR="005D2889">
        <w:rPr>
          <w:rFonts w:ascii="Times New Roman" w:hAnsi="Times New Roman"/>
          <w:sz w:val="24"/>
          <w:szCs w:val="24"/>
        </w:rPr>
        <w:t xml:space="preserve">S.J., </w:t>
      </w:r>
      <w:r w:rsidRPr="005F4D83">
        <w:rPr>
          <w:rFonts w:ascii="Times New Roman" w:hAnsi="Times New Roman"/>
          <w:sz w:val="24"/>
          <w:szCs w:val="24"/>
        </w:rPr>
        <w:t>Sigman,</w:t>
      </w:r>
      <w:r w:rsidR="005D2889">
        <w:rPr>
          <w:rFonts w:ascii="Times New Roman" w:hAnsi="Times New Roman"/>
          <w:sz w:val="24"/>
          <w:szCs w:val="24"/>
        </w:rPr>
        <w:t xml:space="preserve"> M.,</w:t>
      </w:r>
      <w:r w:rsidRPr="005F4D83">
        <w:rPr>
          <w:rFonts w:ascii="Times New Roman" w:hAnsi="Times New Roman"/>
          <w:sz w:val="24"/>
          <w:szCs w:val="24"/>
        </w:rPr>
        <w:t xml:space="preserve"> &amp; Stone</w:t>
      </w:r>
      <w:r w:rsidR="005D2889">
        <w:rPr>
          <w:rFonts w:ascii="Times New Roman" w:hAnsi="Times New Roman"/>
          <w:sz w:val="24"/>
          <w:szCs w:val="24"/>
        </w:rPr>
        <w:t>, W.L.</w:t>
      </w:r>
      <w:r>
        <w:rPr>
          <w:rFonts w:ascii="Times New Roman" w:hAnsi="Times New Roman"/>
          <w:sz w:val="24"/>
          <w:szCs w:val="24"/>
        </w:rPr>
        <w:t xml:space="preserve"> (2012, May).  “Beyond ASD: Developmental Outcomes in High-Risk Sibings.”  </w:t>
      </w:r>
      <w:r>
        <w:rPr>
          <w:rFonts w:ascii="Times New Roman" w:hAnsi="Times New Roman"/>
          <w:i/>
          <w:sz w:val="24"/>
          <w:szCs w:val="24"/>
        </w:rPr>
        <w:t>Paper presented at the</w:t>
      </w:r>
      <w:r w:rsidRPr="005F4D83">
        <w:rPr>
          <w:rFonts w:ascii="Times New Roman" w:hAnsi="Times New Roman"/>
          <w:i/>
          <w:sz w:val="24"/>
          <w:szCs w:val="24"/>
        </w:rPr>
        <w:t xml:space="preserve"> </w:t>
      </w:r>
      <w:r w:rsidRPr="00405722">
        <w:rPr>
          <w:rFonts w:ascii="Times New Roman" w:hAnsi="Times New Roman"/>
          <w:i/>
          <w:sz w:val="24"/>
          <w:szCs w:val="24"/>
        </w:rPr>
        <w:t xml:space="preserve">International Meeting for Autism Research, </w:t>
      </w:r>
      <w:r>
        <w:rPr>
          <w:rFonts w:ascii="Times New Roman" w:hAnsi="Times New Roman"/>
          <w:i/>
          <w:sz w:val="24"/>
          <w:szCs w:val="24"/>
        </w:rPr>
        <w:t>Toronto, Ontario, Canada.</w:t>
      </w:r>
    </w:p>
    <w:p w14:paraId="28B270AE" w14:textId="77777777" w:rsidR="001A746E" w:rsidRPr="001A746E" w:rsidRDefault="00B05181" w:rsidP="001A746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B05181">
        <w:rPr>
          <w:rFonts w:ascii="Times New Roman" w:hAnsi="Times New Roman"/>
          <w:sz w:val="24"/>
          <w:szCs w:val="24"/>
        </w:rPr>
        <w:t xml:space="preserve">Harbourne, R., Galloway, C., &amp; Iverson, J.M. (2012, February).  “Moving to Learn, Learning to Move: A New Perspective on Developmental Intervention.”  </w:t>
      </w:r>
      <w:r w:rsidRPr="00B05181">
        <w:rPr>
          <w:rFonts w:ascii="Times New Roman" w:hAnsi="Times New Roman"/>
          <w:i/>
          <w:sz w:val="24"/>
          <w:szCs w:val="24"/>
        </w:rPr>
        <w:t>Educational Session presented at the Combined Sections Meeting of the American Physical Therapy Association, Chicago, IL.</w:t>
      </w:r>
    </w:p>
    <w:p w14:paraId="60999A20" w14:textId="77777777" w:rsidR="00B05181" w:rsidRPr="001A746E" w:rsidRDefault="00B05181" w:rsidP="001A746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1A746E">
        <w:rPr>
          <w:rFonts w:ascii="Times New Roman" w:hAnsi="Times New Roman"/>
          <w:sz w:val="24"/>
          <w:szCs w:val="24"/>
        </w:rPr>
        <w:t>Iverson, J.M. (2011, August).  “It’s Not Just a Lot of Hand Waving: What Gesture Tells Us about the Future.”</w:t>
      </w:r>
      <w:r w:rsidRPr="001A746E">
        <w:rPr>
          <w:rFonts w:ascii="Arial" w:hAnsi="Arial" w:cs="Arial"/>
        </w:rPr>
        <w:t xml:space="preserve">  </w:t>
      </w:r>
      <w:r w:rsidRPr="001A746E">
        <w:rPr>
          <w:rFonts w:ascii="Times New Roman" w:hAnsi="Times New Roman"/>
          <w:i/>
          <w:sz w:val="24"/>
          <w:szCs w:val="24"/>
        </w:rPr>
        <w:t>Paper presented in the symposium “Mentoring Award in Honor of Susan Goldin-Meadow” (M.W. Alibali, Chair) at the 119</w:t>
      </w:r>
      <w:r w:rsidRPr="001A746E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1A746E">
        <w:rPr>
          <w:rFonts w:ascii="Times New Roman" w:hAnsi="Times New Roman"/>
          <w:i/>
          <w:sz w:val="24"/>
          <w:szCs w:val="24"/>
        </w:rPr>
        <w:t xml:space="preserve"> Convention of the American Psychological Association, Washington, DC. </w:t>
      </w:r>
    </w:p>
    <w:p w14:paraId="7FBAB26F" w14:textId="77777777" w:rsidR="00F90AD5" w:rsidRDefault="00F90AD5" w:rsidP="001A746E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J.M., </w:t>
      </w:r>
      <w:r w:rsidR="005F4D83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</w:t>
      </w:r>
      <w:r w:rsidR="005F4D83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Butler, D.M., &amp; </w:t>
      </w:r>
      <w:r w:rsidR="00F27A9E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Jakubowski, K.P. (2011, July).  “Fit and Fine-Tuning in Interactions between Mothers and Infants at High vs. Low Risk for Autism Spectrum Disorders.”  </w:t>
      </w:r>
      <w:r>
        <w:rPr>
          <w:rFonts w:ascii="Times New Roman" w:hAnsi="Times New Roman"/>
          <w:i/>
          <w:sz w:val="24"/>
          <w:szCs w:val="24"/>
        </w:rPr>
        <w:t>Paper presented in the symposium “Verbal and Nonverbal Modalities Contribute to Building Social Interaction and the Lexicon in At-Risk and Atypically-Developing Children” (A. Sansavini, Chair) at the 12</w:t>
      </w:r>
      <w:r w:rsidRPr="00F90AD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Congress of the International Association for the Study of Child Language, Montreal, Canada. </w:t>
      </w:r>
    </w:p>
    <w:p w14:paraId="385C5359" w14:textId="77777777" w:rsidR="00F90AD5" w:rsidRDefault="00A32277" w:rsidP="00852214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#</w:t>
      </w:r>
      <w:r w:rsidR="00F90AD5">
        <w:rPr>
          <w:rFonts w:ascii="Times New Roman" w:hAnsi="Times New Roman"/>
          <w:sz w:val="24"/>
          <w:szCs w:val="24"/>
        </w:rPr>
        <w:t xml:space="preserve">LeBarton, E.S. &amp; Iverson, J.M. (2011, July).  “Relating Vocal and Motor Development in Infant Siblings of Children with Autism.”  </w:t>
      </w:r>
      <w:r w:rsidR="00F90AD5">
        <w:rPr>
          <w:rFonts w:ascii="Times New Roman" w:hAnsi="Times New Roman"/>
          <w:i/>
          <w:sz w:val="24"/>
          <w:szCs w:val="24"/>
        </w:rPr>
        <w:t>Paper presented in the symposium “Language and Motor Links in Typical and Atypical Development” (K. Alcock, Chair)</w:t>
      </w:r>
      <w:r w:rsidR="00F90AD5" w:rsidRPr="00F90AD5">
        <w:rPr>
          <w:rFonts w:ascii="Times New Roman" w:hAnsi="Times New Roman"/>
          <w:i/>
          <w:sz w:val="24"/>
          <w:szCs w:val="24"/>
        </w:rPr>
        <w:t xml:space="preserve"> </w:t>
      </w:r>
      <w:r w:rsidR="00F90AD5">
        <w:rPr>
          <w:rFonts w:ascii="Times New Roman" w:hAnsi="Times New Roman"/>
          <w:i/>
          <w:sz w:val="24"/>
          <w:szCs w:val="24"/>
        </w:rPr>
        <w:t>at the 12</w:t>
      </w:r>
      <w:r w:rsidR="00F90AD5" w:rsidRPr="00F90AD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F90AD5">
        <w:rPr>
          <w:rFonts w:ascii="Times New Roman" w:hAnsi="Times New Roman"/>
          <w:i/>
          <w:sz w:val="24"/>
          <w:szCs w:val="24"/>
        </w:rPr>
        <w:t xml:space="preserve"> Congress of the International Association for the Study of Child Language, Montreal, Canada.</w:t>
      </w:r>
    </w:p>
    <w:p w14:paraId="48F63D19" w14:textId="77777777" w:rsidR="0061279F" w:rsidRPr="001A169E" w:rsidRDefault="000732A5" w:rsidP="00852214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 w:rsidR="00667D5B">
        <w:rPr>
          <w:rFonts w:ascii="Times New Roman" w:hAnsi="Times New Roman"/>
          <w:sz w:val="24"/>
          <w:szCs w:val="24"/>
        </w:rPr>
        <w:t xml:space="preserve">Butler, D.M., </w:t>
      </w: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="00667D5B">
        <w:rPr>
          <w:rFonts w:ascii="Times New Roman" w:hAnsi="Times New Roman"/>
          <w:sz w:val="24"/>
          <w:szCs w:val="24"/>
        </w:rPr>
        <w:t xml:space="preserve">Leezenbaum, N.L., </w:t>
      </w: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="00667D5B">
        <w:rPr>
          <w:rFonts w:ascii="Times New Roman" w:hAnsi="Times New Roman"/>
          <w:sz w:val="24"/>
          <w:szCs w:val="24"/>
        </w:rPr>
        <w:t>Northrup, J.B., &amp; Iverson, J.M. (2011, May).  “</w:t>
      </w:r>
      <w:r w:rsidR="0061279F" w:rsidRPr="001A169E">
        <w:rPr>
          <w:rFonts w:ascii="Times New Roman" w:hAnsi="Times New Roman"/>
          <w:sz w:val="24"/>
          <w:szCs w:val="24"/>
        </w:rPr>
        <w:t xml:space="preserve">Maternal Responses to Vocal Bids of Infants at High </w:t>
      </w:r>
      <w:r w:rsidR="00667D5B">
        <w:rPr>
          <w:rFonts w:ascii="Times New Roman" w:hAnsi="Times New Roman"/>
          <w:sz w:val="24"/>
          <w:szCs w:val="24"/>
        </w:rPr>
        <w:t>v</w:t>
      </w:r>
      <w:r w:rsidR="0061279F" w:rsidRPr="001A169E">
        <w:rPr>
          <w:rFonts w:ascii="Times New Roman" w:hAnsi="Times New Roman"/>
          <w:sz w:val="24"/>
          <w:szCs w:val="24"/>
        </w:rPr>
        <w:t>ersus Low Risk for Autism</w:t>
      </w:r>
      <w:r w:rsidR="00667D5B">
        <w:rPr>
          <w:rFonts w:ascii="Times New Roman" w:hAnsi="Times New Roman"/>
          <w:sz w:val="24"/>
          <w:szCs w:val="24"/>
        </w:rPr>
        <w:t xml:space="preserve">.”  </w:t>
      </w:r>
      <w:r w:rsidR="00667D5B" w:rsidRPr="00405722">
        <w:rPr>
          <w:rFonts w:ascii="Times New Roman" w:hAnsi="Times New Roman"/>
          <w:i/>
          <w:sz w:val="24"/>
          <w:szCs w:val="24"/>
        </w:rPr>
        <w:t>P</w:t>
      </w:r>
      <w:r w:rsidR="00667D5B">
        <w:rPr>
          <w:rFonts w:ascii="Times New Roman" w:hAnsi="Times New Roman"/>
          <w:i/>
          <w:sz w:val="24"/>
          <w:szCs w:val="24"/>
        </w:rPr>
        <w:t>aper</w:t>
      </w:r>
      <w:r w:rsidR="00667D5B" w:rsidRPr="00405722">
        <w:rPr>
          <w:rFonts w:ascii="Times New Roman" w:hAnsi="Times New Roman"/>
          <w:i/>
          <w:sz w:val="24"/>
          <w:szCs w:val="24"/>
        </w:rPr>
        <w:t xml:space="preserve"> presented at the International Meeting for Autism Research, </w:t>
      </w:r>
      <w:r w:rsidR="00667D5B">
        <w:rPr>
          <w:rFonts w:ascii="Times New Roman" w:hAnsi="Times New Roman"/>
          <w:i/>
          <w:sz w:val="24"/>
          <w:szCs w:val="24"/>
        </w:rPr>
        <w:t>San Diego, CA</w:t>
      </w:r>
      <w:r w:rsidR="00667D5B" w:rsidRPr="00405722">
        <w:rPr>
          <w:rFonts w:ascii="Times New Roman" w:hAnsi="Times New Roman"/>
          <w:i/>
          <w:sz w:val="24"/>
          <w:szCs w:val="24"/>
        </w:rPr>
        <w:t>.</w:t>
      </w:r>
    </w:p>
    <w:p w14:paraId="2992B1AA" w14:textId="77777777" w:rsidR="0061279F" w:rsidRPr="001A169E" w:rsidRDefault="000732A5" w:rsidP="0061279F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27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Parladé, M.V., </w:t>
      </w:r>
      <w:r w:rsidRPr="00A32277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>
        <w:rPr>
          <w:rFonts w:ascii="Times New Roman" w:hAnsi="Times New Roman" w:cs="Times New Roman"/>
          <w:sz w:val="24"/>
          <w:szCs w:val="24"/>
        </w:rPr>
        <w:t>Schuessler, K.S., &amp; Iverson, J.M. (2011, May).  “</w:t>
      </w:r>
      <w:r w:rsidR="0061279F" w:rsidRPr="001A169E">
        <w:rPr>
          <w:rFonts w:ascii="Times New Roman" w:hAnsi="Times New Roman" w:cs="Times New Roman"/>
          <w:sz w:val="24"/>
          <w:szCs w:val="24"/>
        </w:rPr>
        <w:t xml:space="preserve">The Development of Multimodal Communication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279F" w:rsidRPr="001A169E">
        <w:rPr>
          <w:rFonts w:ascii="Times New Roman" w:hAnsi="Times New Roman" w:cs="Times New Roman"/>
          <w:sz w:val="24"/>
          <w:szCs w:val="24"/>
        </w:rPr>
        <w:t>n Infants at High Risk for Autism Spectrum Disorders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40572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aper</w:t>
      </w:r>
      <w:r w:rsidRPr="00405722">
        <w:rPr>
          <w:rFonts w:ascii="Times New Roman" w:hAnsi="Times New Roman"/>
          <w:i/>
          <w:sz w:val="24"/>
          <w:szCs w:val="24"/>
        </w:rPr>
        <w:t xml:space="preserve"> presented at the International Meeting for Autism Research, </w:t>
      </w:r>
      <w:r>
        <w:rPr>
          <w:rFonts w:ascii="Times New Roman" w:hAnsi="Times New Roman"/>
          <w:i/>
          <w:sz w:val="24"/>
          <w:szCs w:val="24"/>
        </w:rPr>
        <w:t>San Diego, CA</w:t>
      </w:r>
      <w:r w:rsidRPr="0040572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8877" w14:textId="77777777" w:rsidR="002D49D1" w:rsidRPr="001A169E" w:rsidRDefault="001A169E" w:rsidP="0061279F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>Iverson, J.M. (2011, April).  “</w:t>
      </w:r>
      <w:r w:rsidR="00E81229">
        <w:rPr>
          <w:rFonts w:ascii="Times New Roman" w:hAnsi="Times New Roman"/>
          <w:sz w:val="24"/>
          <w:szCs w:val="24"/>
        </w:rPr>
        <w:t>Dancing with the Stars: The Infant-Environment System as a Dynamic System of Systems</w:t>
      </w:r>
      <w:r w:rsidRPr="001A169E">
        <w:rPr>
          <w:rFonts w:ascii="Times New Roman" w:hAnsi="Times New Roman"/>
          <w:sz w:val="24"/>
          <w:szCs w:val="24"/>
        </w:rPr>
        <w:t xml:space="preserve">”.  </w:t>
      </w:r>
      <w:r w:rsidRPr="001A169E">
        <w:rPr>
          <w:rFonts w:ascii="Times New Roman" w:hAnsi="Times New Roman"/>
          <w:i/>
          <w:sz w:val="24"/>
          <w:szCs w:val="24"/>
        </w:rPr>
        <w:t>Discussion presented in the symposium “</w:t>
      </w:r>
      <w:r w:rsidR="0061279F" w:rsidRPr="001A169E">
        <w:rPr>
          <w:rFonts w:ascii="Times New Roman" w:hAnsi="Times New Roman"/>
          <w:bCs/>
          <w:i/>
          <w:sz w:val="24"/>
          <w:szCs w:val="24"/>
        </w:rPr>
        <w:t>New Insights from Dynamic Systems Approaches to Development</w:t>
      </w:r>
      <w:r w:rsidRPr="001A169E">
        <w:rPr>
          <w:rFonts w:ascii="Times New Roman" w:hAnsi="Times New Roman"/>
          <w:bCs/>
          <w:i/>
          <w:sz w:val="24"/>
          <w:szCs w:val="24"/>
        </w:rPr>
        <w:t>” (V.R. Simmering &amp; S. Perone, Chairs)</w:t>
      </w:r>
      <w:r w:rsidRPr="001A169E">
        <w:rPr>
          <w:rFonts w:ascii="Times New Roman" w:hAnsi="Times New Roman"/>
          <w:bCs/>
          <w:sz w:val="24"/>
          <w:szCs w:val="24"/>
        </w:rPr>
        <w:t xml:space="preserve"> </w:t>
      </w:r>
      <w:r w:rsidRPr="001A169E">
        <w:rPr>
          <w:rFonts w:ascii="Times New Roman" w:hAnsi="Times New Roman"/>
          <w:bCs/>
          <w:i/>
          <w:sz w:val="24"/>
          <w:szCs w:val="24"/>
        </w:rPr>
        <w:t>at the Biennial Meetings of the Society for Research in Child Development, Montreal, Quebec, Canada.</w:t>
      </w:r>
    </w:p>
    <w:p w14:paraId="249E48E6" w14:textId="77777777" w:rsidR="00405722" w:rsidRPr="001A169E" w:rsidRDefault="00405722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>Iverson, J.M. (2011, April).  “</w:t>
      </w:r>
      <w:r w:rsidR="008D46BF">
        <w:rPr>
          <w:rFonts w:ascii="Times New Roman" w:hAnsi="Times New Roman"/>
          <w:sz w:val="24"/>
          <w:szCs w:val="24"/>
        </w:rPr>
        <w:t>Movement and Attention Create Optimal Moments for Language Learning</w:t>
      </w:r>
      <w:r w:rsidRPr="001A169E">
        <w:rPr>
          <w:rFonts w:ascii="Times New Roman" w:hAnsi="Times New Roman"/>
          <w:sz w:val="24"/>
          <w:szCs w:val="24"/>
        </w:rPr>
        <w:t xml:space="preserve">”.  </w:t>
      </w:r>
      <w:r w:rsidRPr="001A169E">
        <w:rPr>
          <w:rFonts w:ascii="Times New Roman" w:hAnsi="Times New Roman"/>
          <w:i/>
          <w:sz w:val="24"/>
          <w:szCs w:val="24"/>
        </w:rPr>
        <w:t>Discussion presented in the symposium “</w:t>
      </w:r>
      <w:r w:rsidRPr="001A169E">
        <w:rPr>
          <w:rFonts w:ascii="Times New Roman" w:hAnsi="Times New Roman"/>
          <w:bCs/>
          <w:i/>
          <w:sz w:val="24"/>
          <w:szCs w:val="24"/>
        </w:rPr>
        <w:t>Embodied Language Development: The Relationship between Motor and Language Development” (P. Leseman, Chair) at the Biennial Meetings of the Society for Research in Child Development, Montreal, Quebec, Canada.</w:t>
      </w:r>
    </w:p>
    <w:p w14:paraId="675F6935" w14:textId="77777777" w:rsidR="001025B3" w:rsidRPr="001A169E" w:rsidRDefault="001A169E" w:rsidP="001A169E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Jakubowski, K.P. &amp; Iverson, J.M. (2011, April).  “</w:t>
      </w:r>
      <w:r w:rsidR="001025B3" w:rsidRPr="001A169E">
        <w:rPr>
          <w:rFonts w:ascii="Times New Roman" w:hAnsi="Times New Roman"/>
          <w:bCs/>
          <w:sz w:val="24"/>
          <w:szCs w:val="24"/>
        </w:rPr>
        <w:t>Attention-Related</w:t>
      </w:r>
      <w:r>
        <w:rPr>
          <w:rFonts w:ascii="Times New Roman" w:hAnsi="Times New Roman"/>
          <w:bCs/>
          <w:sz w:val="24"/>
          <w:szCs w:val="24"/>
        </w:rPr>
        <w:t xml:space="preserve"> Communication in Interactions b</w:t>
      </w:r>
      <w:r w:rsidR="001025B3" w:rsidRPr="001A169E">
        <w:rPr>
          <w:rFonts w:ascii="Times New Roman" w:hAnsi="Times New Roman"/>
          <w:bCs/>
          <w:sz w:val="24"/>
          <w:szCs w:val="24"/>
        </w:rPr>
        <w:t>etween Toddlers at High vs</w:t>
      </w:r>
      <w:r>
        <w:rPr>
          <w:rFonts w:ascii="Times New Roman" w:hAnsi="Times New Roman"/>
          <w:bCs/>
          <w:sz w:val="24"/>
          <w:szCs w:val="24"/>
        </w:rPr>
        <w:t>.</w:t>
      </w:r>
      <w:r w:rsidR="001025B3" w:rsidRPr="001A169E">
        <w:rPr>
          <w:rFonts w:ascii="Times New Roman" w:hAnsi="Times New Roman"/>
          <w:bCs/>
          <w:sz w:val="24"/>
          <w:szCs w:val="24"/>
        </w:rPr>
        <w:t xml:space="preserve"> Low Risk for Autism and their Mothers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lastRenderedPageBreak/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5254054C" w14:textId="77777777" w:rsidR="0061279F" w:rsidRPr="001A169E" w:rsidRDefault="001A169E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 xml:space="preserve">Johnson, J.L., </w:t>
      </w:r>
      <w:r w:rsidR="002E5780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Kalinoski, K.L.,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 xml:space="preserve">On a Picnic </w:t>
      </w:r>
      <w:r>
        <w:rPr>
          <w:rFonts w:ascii="Times New Roman" w:hAnsi="Times New Roman"/>
          <w:bCs/>
          <w:sz w:val="24"/>
          <w:szCs w:val="24"/>
        </w:rPr>
        <w:t>w</w:t>
      </w:r>
      <w:r w:rsidR="0061279F" w:rsidRPr="001A169E">
        <w:rPr>
          <w:rFonts w:ascii="Times New Roman" w:hAnsi="Times New Roman"/>
          <w:bCs/>
          <w:sz w:val="24"/>
          <w:szCs w:val="24"/>
        </w:rPr>
        <w:t>ith Teddy: The Development of Functional Play in Infants at Heightened Risk for Autism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C5C15CA" w14:textId="77777777" w:rsidR="0061279F" w:rsidRPr="001A169E" w:rsidRDefault="001A169E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Kurtz, N.M., Wozniak, R.H.,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>Spontaneous and Elicited Immediate Imitation in Toddlers at Low- and Heightened-Risk for Autism Spectrum Disorders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73BCD6C6" w14:textId="77777777" w:rsidR="0061279F" w:rsidRPr="001A169E" w:rsidRDefault="00A32277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#</w:t>
      </w:r>
      <w:r w:rsidR="008C7CA8">
        <w:rPr>
          <w:rFonts w:ascii="Times New Roman" w:hAnsi="Times New Roman"/>
          <w:bCs/>
          <w:sz w:val="24"/>
          <w:szCs w:val="24"/>
        </w:rPr>
        <w:t>LeBarton, E.S.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 xml:space="preserve">Fine Motor Skills and Early Language Development in Infant Siblings of Children </w:t>
      </w:r>
      <w:r w:rsidR="008C7CA8">
        <w:rPr>
          <w:rFonts w:ascii="Times New Roman" w:hAnsi="Times New Roman"/>
          <w:bCs/>
          <w:sz w:val="24"/>
          <w:szCs w:val="24"/>
        </w:rPr>
        <w:t>w</w:t>
      </w:r>
      <w:r w:rsidR="0061279F" w:rsidRPr="001A169E">
        <w:rPr>
          <w:rFonts w:ascii="Times New Roman" w:hAnsi="Times New Roman"/>
          <w:bCs/>
          <w:sz w:val="24"/>
          <w:szCs w:val="24"/>
        </w:rPr>
        <w:t>ith ASD</w:t>
      </w:r>
      <w:r w:rsidR="008C7CA8">
        <w:rPr>
          <w:rFonts w:ascii="Times New Roman" w:hAnsi="Times New Roman"/>
          <w:bCs/>
          <w:sz w:val="24"/>
          <w:szCs w:val="24"/>
        </w:rPr>
        <w:t xml:space="preserve">.”  </w:t>
      </w:r>
      <w:r w:rsidR="008C7CA8">
        <w:rPr>
          <w:rFonts w:ascii="Times New Roman" w:hAnsi="Times New Roman"/>
          <w:bCs/>
          <w:i/>
          <w:sz w:val="24"/>
          <w:szCs w:val="24"/>
        </w:rPr>
        <w:t>Poster presented at the</w:t>
      </w:r>
      <w:r w:rsidR="008C7CA8"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2E885574" w14:textId="77777777" w:rsidR="00405722" w:rsidRPr="001A169E" w:rsidRDefault="00D85693" w:rsidP="0061279F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="008C7CA8">
        <w:rPr>
          <w:rFonts w:ascii="Times New Roman" w:hAnsi="Times New Roman"/>
          <w:bCs/>
          <w:sz w:val="24"/>
          <w:szCs w:val="24"/>
        </w:rPr>
        <w:t xml:space="preserve">Leezenbaum, N.L., </w:t>
      </w: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^</w:t>
      </w:r>
      <w:r w:rsidR="008C7CA8">
        <w:rPr>
          <w:rFonts w:ascii="Times New Roman" w:hAnsi="Times New Roman"/>
          <w:bCs/>
          <w:sz w:val="24"/>
          <w:szCs w:val="24"/>
        </w:rPr>
        <w:t>Butler, D.M., &amp; Iverson, J.M. (2011, April).  “</w:t>
      </w:r>
      <w:r w:rsidR="001025B3" w:rsidRPr="001A169E">
        <w:rPr>
          <w:rFonts w:ascii="Times New Roman" w:hAnsi="Times New Roman"/>
          <w:bCs/>
          <w:sz w:val="24"/>
          <w:szCs w:val="24"/>
        </w:rPr>
        <w:t>Maternal Responses to Deictic Gestures of Infants at High versus Low Risk for Autism</w:t>
      </w:r>
      <w:r w:rsidR="008C7CA8">
        <w:rPr>
          <w:rFonts w:ascii="Times New Roman" w:hAnsi="Times New Roman"/>
          <w:bCs/>
          <w:sz w:val="24"/>
          <w:szCs w:val="24"/>
        </w:rPr>
        <w:t xml:space="preserve">.”  </w:t>
      </w:r>
      <w:r w:rsidR="008C7CA8">
        <w:rPr>
          <w:rFonts w:ascii="Times New Roman" w:hAnsi="Times New Roman"/>
          <w:bCs/>
          <w:i/>
          <w:sz w:val="24"/>
          <w:szCs w:val="24"/>
        </w:rPr>
        <w:t>Poster presented at the</w:t>
      </w:r>
      <w:r w:rsidR="008C7CA8"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324627A5" w14:textId="7F8B8637" w:rsidR="003D6131" w:rsidRPr="001C58B6" w:rsidRDefault="00B21C04" w:rsidP="001C58B6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Pr="008E237F">
        <w:rPr>
          <w:rFonts w:ascii="Times New Roman" w:hAnsi="Times New Roman"/>
          <w:sz w:val="24"/>
          <w:szCs w:val="24"/>
        </w:rPr>
        <w:t>Rusiewicz, H.L., Shaiman, S., Iverso</w:t>
      </w:r>
      <w:r w:rsidR="00405722">
        <w:rPr>
          <w:rFonts w:ascii="Times New Roman" w:hAnsi="Times New Roman"/>
          <w:sz w:val="24"/>
          <w:szCs w:val="24"/>
        </w:rPr>
        <w:t xml:space="preserve">n, J.M., &amp; Szuminsky, N. (2011, </w:t>
      </w:r>
      <w:r w:rsidRPr="008E237F">
        <w:rPr>
          <w:rFonts w:ascii="Times New Roman" w:hAnsi="Times New Roman"/>
          <w:sz w:val="24"/>
          <w:szCs w:val="24"/>
        </w:rPr>
        <w:t xml:space="preserve">March).  </w:t>
      </w:r>
      <w:r w:rsidR="00405722">
        <w:rPr>
          <w:rFonts w:ascii="Times New Roman" w:hAnsi="Times New Roman"/>
          <w:sz w:val="24"/>
          <w:szCs w:val="24"/>
        </w:rPr>
        <w:t>“</w:t>
      </w:r>
      <w:r w:rsidRPr="008E237F">
        <w:rPr>
          <w:rFonts w:ascii="Times New Roman" w:hAnsi="Times New Roman"/>
          <w:sz w:val="24"/>
          <w:szCs w:val="24"/>
        </w:rPr>
        <w:t>Temporal entrainment of prosodic stress and pointing gestures.</w:t>
      </w:r>
      <w:r w:rsidR="00405722">
        <w:rPr>
          <w:rFonts w:ascii="Times New Roman" w:hAnsi="Times New Roman"/>
          <w:sz w:val="24"/>
          <w:szCs w:val="24"/>
        </w:rPr>
        <w:t>”</w:t>
      </w:r>
      <w:r w:rsidRPr="008E237F">
        <w:rPr>
          <w:rFonts w:ascii="Times New Roman" w:hAnsi="Times New Roman"/>
          <w:sz w:val="24"/>
          <w:szCs w:val="24"/>
        </w:rPr>
        <w:t xml:space="preserve">  </w:t>
      </w:r>
      <w:r w:rsidRPr="00405722">
        <w:rPr>
          <w:rFonts w:ascii="Times New Roman" w:hAnsi="Times New Roman"/>
          <w:i/>
          <w:sz w:val="24"/>
          <w:szCs w:val="24"/>
        </w:rPr>
        <w:t>P</w:t>
      </w:r>
      <w:r w:rsidR="00405722" w:rsidRPr="00405722">
        <w:rPr>
          <w:rFonts w:ascii="Times New Roman" w:hAnsi="Times New Roman"/>
          <w:i/>
          <w:sz w:val="24"/>
          <w:szCs w:val="24"/>
        </w:rPr>
        <w:t>aper presented</w:t>
      </w:r>
      <w:r w:rsidRPr="00405722">
        <w:rPr>
          <w:rFonts w:ascii="Times New Roman" w:hAnsi="Times New Roman"/>
          <w:i/>
          <w:sz w:val="24"/>
          <w:szCs w:val="24"/>
        </w:rPr>
        <w:t xml:space="preserve"> at the annual ASHA Revis</w:t>
      </w:r>
      <w:r w:rsidR="00126BD5">
        <w:rPr>
          <w:rFonts w:ascii="Times New Roman" w:hAnsi="Times New Roman"/>
          <w:i/>
          <w:sz w:val="24"/>
          <w:szCs w:val="24"/>
        </w:rPr>
        <w:t>i</w:t>
      </w:r>
      <w:r w:rsidRPr="00405722">
        <w:rPr>
          <w:rFonts w:ascii="Times New Roman" w:hAnsi="Times New Roman"/>
          <w:i/>
          <w:sz w:val="24"/>
          <w:szCs w:val="24"/>
        </w:rPr>
        <w:t>ted Meeting of the Southwestern Pennsylvania Speech-Language-Hearing Association (SWPSHA), Pittsburgh, PA.</w:t>
      </w:r>
      <w:bookmarkStart w:id="1" w:name="OLE_LINK1"/>
    </w:p>
    <w:bookmarkEnd w:id="1"/>
    <w:p w14:paraId="486BA801" w14:textId="77777777" w:rsidR="00A30B4F" w:rsidRDefault="00A30B4F" w:rsidP="004E6837">
      <w:pPr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518F7A4" w14:textId="77777777" w:rsidR="001E29BB" w:rsidRPr="00604CD9" w:rsidRDefault="001E29BB" w:rsidP="004E6837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="00B8364E">
        <w:rPr>
          <w:rFonts w:ascii="Times New Roman" w:hAnsi="Times New Roman"/>
          <w:b/>
          <w:sz w:val="24"/>
          <w:szCs w:val="24"/>
          <w:u w:val="single"/>
        </w:rPr>
        <w:t>Activities</w:t>
      </w:r>
    </w:p>
    <w:p w14:paraId="09E14126" w14:textId="77777777" w:rsidR="00785E98" w:rsidRPr="00785E98" w:rsidRDefault="00785E98" w:rsidP="00785E98">
      <w:pPr>
        <w:spacing w:before="120"/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785E98">
        <w:rPr>
          <w:rFonts w:ascii="Times New Roman" w:hAnsi="Times New Roman"/>
          <w:b/>
          <w:sz w:val="24"/>
          <w:szCs w:val="24"/>
        </w:rPr>
        <w:t>Scientific Advisory Boards</w:t>
      </w:r>
    </w:p>
    <w:p w14:paraId="218CF7DE" w14:textId="77777777" w:rsidR="00785E98" w:rsidRPr="008C1655" w:rsidRDefault="00785E98" w:rsidP="00785E98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8C1655">
        <w:rPr>
          <w:rFonts w:ascii="Times New Roman" w:hAnsi="Times New Roman"/>
          <w:i/>
          <w:sz w:val="24"/>
          <w:szCs w:val="24"/>
        </w:rPr>
        <w:t xml:space="preserve">Giornale di Psicologia dello Sviluppo </w:t>
      </w:r>
      <w:r w:rsidRPr="008C1655">
        <w:rPr>
          <w:rFonts w:ascii="Times New Roman" w:hAnsi="Times New Roman"/>
          <w:sz w:val="24"/>
          <w:szCs w:val="24"/>
        </w:rPr>
        <w:t>[Journal of Developmental Psychology]</w:t>
      </w:r>
      <w:r w:rsidR="009D160F" w:rsidRPr="008C1655">
        <w:rPr>
          <w:rFonts w:ascii="Times New Roman" w:hAnsi="Times New Roman"/>
          <w:sz w:val="24"/>
          <w:szCs w:val="24"/>
        </w:rPr>
        <w:t>, 2010-</w:t>
      </w:r>
      <w:r w:rsidR="00A32277" w:rsidRPr="008C1655">
        <w:rPr>
          <w:rFonts w:ascii="Times New Roman" w:hAnsi="Times New Roman"/>
          <w:sz w:val="24"/>
          <w:szCs w:val="24"/>
        </w:rPr>
        <w:t>2013</w:t>
      </w:r>
    </w:p>
    <w:p w14:paraId="380DC7CE" w14:textId="77777777" w:rsidR="00785E98" w:rsidRPr="008C1655" w:rsidRDefault="00785E98" w:rsidP="00785E98">
      <w:pPr>
        <w:ind w:right="29"/>
        <w:jc w:val="left"/>
        <w:rPr>
          <w:rFonts w:ascii="Times New Roman" w:hAnsi="Times New Roman"/>
          <w:b/>
          <w:sz w:val="24"/>
          <w:szCs w:val="24"/>
        </w:rPr>
      </w:pPr>
    </w:p>
    <w:p w14:paraId="03B7009B" w14:textId="77777777" w:rsidR="001E29BB" w:rsidRPr="00C9206A" w:rsidRDefault="001E29BB" w:rsidP="00785E98">
      <w:pPr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C9206A">
        <w:rPr>
          <w:rFonts w:ascii="Times New Roman" w:hAnsi="Times New Roman"/>
          <w:b/>
          <w:sz w:val="24"/>
          <w:szCs w:val="24"/>
        </w:rPr>
        <w:t>Editorial Board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1E9EFAD3" w14:textId="1869F8E9" w:rsidR="007F4733" w:rsidRDefault="007F4733" w:rsidP="007F4733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i/>
          <w:sz w:val="24"/>
          <w:szCs w:val="24"/>
        </w:rPr>
        <w:t>Cognitive Semiotics</w:t>
      </w:r>
      <w:r>
        <w:rPr>
          <w:rFonts w:ascii="Times New Roman" w:hAnsi="Times New Roman"/>
          <w:sz w:val="24"/>
          <w:szCs w:val="24"/>
        </w:rPr>
        <w:t>, 2008-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54093330" w14:textId="347EC6AF" w:rsidR="007F4733" w:rsidRPr="007F4733" w:rsidRDefault="007F4733" w:rsidP="007F4733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Frontiers in Developmental Psychology, </w:t>
      </w:r>
      <w:r>
        <w:rPr>
          <w:rFonts w:ascii="Times New Roman" w:hAnsi="Times New Roman"/>
          <w:sz w:val="24"/>
          <w:szCs w:val="24"/>
        </w:rPr>
        <w:t>2010-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7FFD9DA9" w14:textId="01CE3B88" w:rsidR="00AA25B3" w:rsidRDefault="00AA25B3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Journal of Child Language, </w:t>
      </w:r>
      <w:r w:rsidR="006C55D3">
        <w:rPr>
          <w:rFonts w:ascii="Times New Roman" w:hAnsi="Times New Roman"/>
          <w:sz w:val="24"/>
          <w:szCs w:val="24"/>
        </w:rPr>
        <w:t>2011-present</w:t>
      </w:r>
    </w:p>
    <w:p w14:paraId="3F966BCF" w14:textId="0DEBC635" w:rsidR="001E29BB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i/>
          <w:sz w:val="24"/>
          <w:szCs w:val="24"/>
        </w:rPr>
        <w:t>Language Learning and Development</w:t>
      </w:r>
      <w:r>
        <w:rPr>
          <w:rFonts w:ascii="Times New Roman" w:hAnsi="Times New Roman"/>
          <w:sz w:val="24"/>
          <w:szCs w:val="24"/>
        </w:rPr>
        <w:t>, 2005-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08B2B127" w14:textId="291F86E5" w:rsidR="003A769E" w:rsidRPr="003A769E" w:rsidRDefault="003A769E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Infancy, </w:t>
      </w:r>
      <w:r>
        <w:rPr>
          <w:rFonts w:ascii="Times New Roman" w:hAnsi="Times New Roman"/>
          <w:sz w:val="24"/>
          <w:szCs w:val="24"/>
        </w:rPr>
        <w:t>2013-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4A42ED8C" w14:textId="77777777" w:rsidR="001E29BB" w:rsidRPr="00E0516C" w:rsidRDefault="001E29BB" w:rsidP="00B8364E">
      <w:pPr>
        <w:jc w:val="left"/>
        <w:rPr>
          <w:rFonts w:ascii="Times New Roman" w:hAnsi="Times New Roman"/>
          <w:sz w:val="24"/>
          <w:szCs w:val="24"/>
        </w:rPr>
      </w:pPr>
    </w:p>
    <w:p w14:paraId="049FFF89" w14:textId="77777777" w:rsidR="001E29BB" w:rsidRPr="00C9206A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  <w:r w:rsidRPr="00C9206A">
        <w:rPr>
          <w:rFonts w:ascii="Times New Roman" w:hAnsi="Times New Roman"/>
          <w:b/>
          <w:sz w:val="24"/>
          <w:szCs w:val="24"/>
        </w:rPr>
        <w:t>Guest Associate Editor</w:t>
      </w:r>
    </w:p>
    <w:p w14:paraId="091ADEEC" w14:textId="77777777" w:rsidR="001E29BB" w:rsidRPr="00C9206A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 </w:t>
      </w:r>
      <w:r w:rsidRPr="00E0516C">
        <w:rPr>
          <w:rFonts w:ascii="Times New Roman" w:hAnsi="Times New Roman"/>
          <w:i/>
          <w:sz w:val="24"/>
          <w:szCs w:val="24"/>
        </w:rPr>
        <w:t>Journal of Speech, Language, and Hearing Research</w:t>
      </w:r>
      <w:r>
        <w:rPr>
          <w:rFonts w:ascii="Times New Roman" w:hAnsi="Times New Roman"/>
          <w:sz w:val="24"/>
          <w:szCs w:val="24"/>
        </w:rPr>
        <w:t>, 2007</w:t>
      </w:r>
    </w:p>
    <w:p w14:paraId="66E6C764" w14:textId="77777777" w:rsidR="001E29BB" w:rsidRPr="00E0516C" w:rsidRDefault="001E29BB" w:rsidP="00B8364E">
      <w:pPr>
        <w:jc w:val="left"/>
        <w:rPr>
          <w:rFonts w:ascii="Times New Roman" w:hAnsi="Times New Roman"/>
          <w:sz w:val="24"/>
          <w:szCs w:val="24"/>
        </w:rPr>
      </w:pPr>
    </w:p>
    <w:p w14:paraId="3E7C485B" w14:textId="77777777" w:rsidR="001E29BB" w:rsidRPr="00C9206A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Editorial Consultant</w:t>
      </w:r>
    </w:p>
    <w:p w14:paraId="558A1DD3" w14:textId="2EA71CB1" w:rsidR="004461E7" w:rsidRDefault="004461E7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Autism Research</w:t>
      </w:r>
    </w:p>
    <w:p w14:paraId="40F09CA8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Biological Psychiatry</w:t>
      </w:r>
    </w:p>
    <w:p w14:paraId="69B6AB73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Brain and Language</w:t>
      </w:r>
    </w:p>
    <w:p w14:paraId="1FDC537D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British Journal of Developmental Psychology</w:t>
      </w:r>
    </w:p>
    <w:p w14:paraId="627BADC9" w14:textId="77777777" w:rsidR="001E29BB" w:rsidRPr="00E0516C" w:rsidRDefault="001E29BB" w:rsidP="00B8364E">
      <w:pPr>
        <w:pStyle w:val="Heading9"/>
        <w:ind w:left="0"/>
        <w:rPr>
          <w:szCs w:val="24"/>
        </w:rPr>
      </w:pPr>
      <w:r w:rsidRPr="00E0516C">
        <w:rPr>
          <w:szCs w:val="24"/>
        </w:rPr>
        <w:t>Child Development</w:t>
      </w:r>
    </w:p>
    <w:p w14:paraId="3DC6EDE2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Cognition and Instruction</w:t>
      </w:r>
    </w:p>
    <w:p w14:paraId="13A0C63B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lastRenderedPageBreak/>
        <w:t>Developmental Psychobiology</w:t>
      </w:r>
    </w:p>
    <w:p w14:paraId="19E171B8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Developmental Psychology</w:t>
      </w:r>
    </w:p>
    <w:p w14:paraId="78D460BA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Developmental Science</w:t>
      </w:r>
    </w:p>
    <w:p w14:paraId="068FCB51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European Journal of Neuroscience</w:t>
      </w:r>
    </w:p>
    <w:p w14:paraId="55778CC2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Experimental Brain Research</w:t>
      </w:r>
    </w:p>
    <w:p w14:paraId="665FE05E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First Language</w:t>
      </w:r>
    </w:p>
    <w:p w14:paraId="072F5396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Gesture</w:t>
      </w:r>
    </w:p>
    <w:p w14:paraId="3DA66860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Infancy</w:t>
      </w:r>
    </w:p>
    <w:p w14:paraId="33FEFE4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Infant and Child Development</w:t>
      </w:r>
    </w:p>
    <w:p w14:paraId="586D7D46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International Journal of Language and Communication Disorders</w:t>
      </w:r>
    </w:p>
    <w:p w14:paraId="7B6BC8F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Abnormal Child Psychology</w:t>
      </w:r>
    </w:p>
    <w:p w14:paraId="710959BC" w14:textId="77777777" w:rsidR="00801905" w:rsidRDefault="00801905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Journal of Autism and Developmental Disorders</w:t>
      </w:r>
    </w:p>
    <w:p w14:paraId="0EC46F8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Child Language</w:t>
      </w:r>
    </w:p>
    <w:p w14:paraId="20F6FC4A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Comparative Psychology</w:t>
      </w:r>
    </w:p>
    <w:p w14:paraId="3E39547C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Memory and Language</w:t>
      </w:r>
    </w:p>
    <w:p w14:paraId="386AFC54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Nonverbal Behavior</w:t>
      </w:r>
    </w:p>
    <w:p w14:paraId="7B5EEFD7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Speech, Language, and Hearing Research</w:t>
      </w:r>
    </w:p>
    <w:p w14:paraId="0423F65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Language and Cognitive Processes</w:t>
      </w:r>
    </w:p>
    <w:p w14:paraId="72ADCBA8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Neuropsychologia</w:t>
      </w:r>
    </w:p>
    <w:p w14:paraId="106ACF64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Psychological Science</w:t>
      </w:r>
    </w:p>
    <w:p w14:paraId="6CA2DD68" w14:textId="77777777" w:rsidR="00AA25B3" w:rsidRDefault="00AA25B3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Perspectives in Psychological Science</w:t>
      </w:r>
    </w:p>
    <w:p w14:paraId="3F14D3D2" w14:textId="77777777" w:rsidR="00177C4E" w:rsidRPr="00E0516C" w:rsidRDefault="00177C4E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Psychological Science</w:t>
      </w:r>
    </w:p>
    <w:p w14:paraId="1D0EEEA4" w14:textId="77777777" w:rsidR="001E29BB" w:rsidRPr="00E0516C" w:rsidRDefault="001E29BB" w:rsidP="00B8364E">
      <w:pPr>
        <w:jc w:val="left"/>
        <w:rPr>
          <w:rFonts w:ascii="Times New Roman" w:hAnsi="Times New Roman"/>
          <w:iCs/>
          <w:sz w:val="24"/>
          <w:szCs w:val="24"/>
        </w:rPr>
      </w:pPr>
      <w:r w:rsidRPr="00E0516C">
        <w:rPr>
          <w:rFonts w:ascii="Times New Roman" w:hAnsi="Times New Roman"/>
          <w:iCs/>
          <w:sz w:val="24"/>
          <w:szCs w:val="24"/>
        </w:rPr>
        <w:t>Paul H. Brookes Publishing Company</w:t>
      </w:r>
    </w:p>
    <w:p w14:paraId="60E5CAC4" w14:textId="77777777" w:rsidR="001E29BB" w:rsidRPr="00421A48" w:rsidRDefault="001E29BB" w:rsidP="00B8364E">
      <w:pPr>
        <w:jc w:val="left"/>
        <w:rPr>
          <w:rFonts w:ascii="Times New Roman" w:hAnsi="Times New Roman"/>
          <w:iCs/>
          <w:sz w:val="24"/>
          <w:szCs w:val="24"/>
        </w:rPr>
      </w:pPr>
      <w:r w:rsidRPr="00E0516C">
        <w:rPr>
          <w:rFonts w:ascii="Times New Roman" w:hAnsi="Times New Roman"/>
          <w:iCs/>
          <w:sz w:val="24"/>
          <w:szCs w:val="24"/>
        </w:rPr>
        <w:t>Cambridge University Press</w:t>
      </w:r>
    </w:p>
    <w:p w14:paraId="6AA09C17" w14:textId="77777777" w:rsidR="003D6131" w:rsidRDefault="003D6131" w:rsidP="003D6131">
      <w:pPr>
        <w:pStyle w:val="Heading6"/>
        <w:ind w:left="0" w:firstLine="0"/>
        <w:rPr>
          <w:b/>
          <w:szCs w:val="24"/>
        </w:rPr>
      </w:pPr>
    </w:p>
    <w:p w14:paraId="2E9104DC" w14:textId="77777777" w:rsidR="001E29BB" w:rsidRPr="003D6131" w:rsidRDefault="00B8364E" w:rsidP="003D6131">
      <w:pPr>
        <w:rPr>
          <w:rFonts w:ascii="Times New Roman" w:hAnsi="Times New Roman"/>
          <w:b/>
          <w:sz w:val="24"/>
          <w:szCs w:val="24"/>
        </w:rPr>
      </w:pPr>
      <w:r w:rsidRPr="003D6131">
        <w:rPr>
          <w:rFonts w:ascii="Times New Roman" w:hAnsi="Times New Roman"/>
          <w:b/>
          <w:sz w:val="24"/>
          <w:szCs w:val="24"/>
        </w:rPr>
        <w:t>Other Review Activit</w:t>
      </w:r>
      <w:r w:rsidR="00177C4E">
        <w:rPr>
          <w:rFonts w:ascii="Times New Roman" w:hAnsi="Times New Roman"/>
          <w:b/>
          <w:sz w:val="24"/>
          <w:szCs w:val="24"/>
        </w:rPr>
        <w:t>ies</w:t>
      </w:r>
    </w:p>
    <w:p w14:paraId="0C7431FC" w14:textId="2654E2C6" w:rsidR="005D72EC" w:rsidRDefault="006C55D3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Permanent </w:t>
      </w:r>
      <w:r w:rsidR="005D72EC">
        <w:rPr>
          <w:rFonts w:ascii="Times New Roman" w:hAnsi="Times New Roman"/>
          <w:sz w:val="24"/>
          <w:szCs w:val="24"/>
        </w:rPr>
        <w:t>Member, NIH Child Psychopathology and Developmental Disabilities Study Section</w:t>
      </w:r>
      <w:r w:rsidR="004668E8">
        <w:rPr>
          <w:rFonts w:ascii="Times New Roman" w:hAnsi="Times New Roman"/>
          <w:sz w:val="24"/>
          <w:szCs w:val="24"/>
        </w:rPr>
        <w:t>, 2012-</w:t>
      </w:r>
      <w:r w:rsidR="000C1E34">
        <w:rPr>
          <w:rFonts w:ascii="Times New Roman" w:hAnsi="Times New Roman"/>
          <w:sz w:val="24"/>
          <w:szCs w:val="24"/>
        </w:rPr>
        <w:t>2016</w:t>
      </w:r>
      <w:r w:rsidR="005D72EC">
        <w:rPr>
          <w:rFonts w:ascii="Times New Roman" w:hAnsi="Times New Roman"/>
          <w:sz w:val="24"/>
          <w:szCs w:val="24"/>
        </w:rPr>
        <w:t xml:space="preserve"> </w:t>
      </w:r>
    </w:p>
    <w:p w14:paraId="60AE3DA7" w14:textId="77777777" w:rsidR="00801905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801905">
        <w:rPr>
          <w:rFonts w:ascii="Times New Roman" w:hAnsi="Times New Roman"/>
          <w:sz w:val="24"/>
          <w:szCs w:val="24"/>
        </w:rPr>
        <w:t xml:space="preserve"> Reviewer, Autistica</w:t>
      </w:r>
    </w:p>
    <w:p w14:paraId="178016D9" w14:textId="77777777" w:rsidR="001E29BB" w:rsidRPr="00E0516C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B8364E">
        <w:rPr>
          <w:rFonts w:ascii="Times New Roman" w:hAnsi="Times New Roman"/>
          <w:sz w:val="24"/>
          <w:szCs w:val="24"/>
        </w:rPr>
        <w:t xml:space="preserve"> Reviewer, </w:t>
      </w:r>
      <w:r w:rsidR="001E29BB" w:rsidRPr="00E0516C">
        <w:rPr>
          <w:rFonts w:ascii="Times New Roman" w:hAnsi="Times New Roman"/>
          <w:sz w:val="24"/>
          <w:szCs w:val="24"/>
        </w:rPr>
        <w:t>Autism Speaks</w:t>
      </w:r>
    </w:p>
    <w:p w14:paraId="27F93AE1" w14:textId="77777777" w:rsidR="001E29BB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B8364E">
        <w:rPr>
          <w:rFonts w:ascii="Times New Roman" w:hAnsi="Times New Roman"/>
          <w:sz w:val="24"/>
          <w:szCs w:val="24"/>
        </w:rPr>
        <w:t xml:space="preserve"> Reviewer, </w:t>
      </w:r>
      <w:r>
        <w:rPr>
          <w:rFonts w:ascii="Times New Roman" w:hAnsi="Times New Roman"/>
          <w:sz w:val="24"/>
          <w:szCs w:val="24"/>
        </w:rPr>
        <w:t xml:space="preserve">Department of Defense </w:t>
      </w:r>
      <w:r w:rsidR="00C03641">
        <w:rPr>
          <w:rFonts w:ascii="Times New Roman" w:hAnsi="Times New Roman"/>
          <w:sz w:val="24"/>
          <w:szCs w:val="24"/>
        </w:rPr>
        <w:t>CDMRP</w:t>
      </w:r>
      <w:r>
        <w:rPr>
          <w:rFonts w:ascii="Times New Roman" w:hAnsi="Times New Roman"/>
          <w:sz w:val="24"/>
          <w:szCs w:val="24"/>
        </w:rPr>
        <w:t xml:space="preserve"> Autism Research Program</w:t>
      </w:r>
    </w:p>
    <w:p w14:paraId="1F549E7C" w14:textId="77777777" w:rsidR="00852214" w:rsidRDefault="00852214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Reviewer, Economic and Social Research Council</w:t>
      </w:r>
    </w:p>
    <w:p w14:paraId="0C50BF3C" w14:textId="77777777" w:rsidR="001E29BB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Member,</w:t>
      </w:r>
      <w:r w:rsidR="00B83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NIH Child Psychopathology and Developmental Disabilities Study Section</w:t>
      </w:r>
    </w:p>
    <w:p w14:paraId="10C51F84" w14:textId="77777777" w:rsidR="00852214" w:rsidRPr="00E0516C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National Science Foundation</w:t>
      </w:r>
    </w:p>
    <w:p w14:paraId="7556BFB3" w14:textId="77777777" w:rsidR="00852214" w:rsidRPr="00E0516C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Israel Science Foundation</w:t>
      </w:r>
    </w:p>
    <w:p w14:paraId="1C053170" w14:textId="77777777" w:rsidR="00852214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Sigma Delta Epsilon Graduate Women in Science Fellowships</w:t>
      </w:r>
    </w:p>
    <w:p w14:paraId="0E464F76" w14:textId="77777777" w:rsidR="004E6837" w:rsidRPr="00E0516C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</w:t>
      </w:r>
      <w:r w:rsidR="004E6837" w:rsidRPr="001B49BB">
        <w:rPr>
          <w:rFonts w:ascii="Times New Roman" w:hAnsi="Times New Roman"/>
          <w:sz w:val="24"/>
          <w:szCs w:val="24"/>
        </w:rPr>
        <w:t>Reviewer, Summer Faculty Fellowships, Villanova University</w:t>
      </w:r>
    </w:p>
    <w:p w14:paraId="3A631711" w14:textId="77777777" w:rsidR="001E29BB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</w:p>
    <w:p w14:paraId="0678BFAC" w14:textId="77777777" w:rsidR="00B8364E" w:rsidRDefault="00B8364E" w:rsidP="00B836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Service</w:t>
      </w:r>
    </w:p>
    <w:p w14:paraId="064B5207" w14:textId="77777777" w:rsidR="004461E7" w:rsidRPr="00B035B2" w:rsidRDefault="004461E7" w:rsidP="004461E7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facilitator, International Meeting for Autism Research Early Career Workshop, 2015</w:t>
      </w:r>
    </w:p>
    <w:p w14:paraId="129692F0" w14:textId="77777777" w:rsidR="004461E7" w:rsidRPr="00C04FA5" w:rsidRDefault="004461E7" w:rsidP="004461E7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Committee, NIH/Autism Speaks </w:t>
      </w:r>
      <w:r w:rsidRPr="00C11DE9">
        <w:rPr>
          <w:rFonts w:ascii="Times New Roman" w:hAnsi="Times New Roman"/>
          <w:sz w:val="24"/>
          <w:szCs w:val="24"/>
        </w:rPr>
        <w:t>Baby Siblings Research Consortium</w:t>
      </w:r>
      <w:r>
        <w:rPr>
          <w:rFonts w:ascii="Times New Roman" w:hAnsi="Times New Roman"/>
          <w:sz w:val="24"/>
          <w:szCs w:val="24"/>
        </w:rPr>
        <w:t>, 2014-present</w:t>
      </w:r>
    </w:p>
    <w:p w14:paraId="615DCA73" w14:textId="09815065" w:rsidR="008256E0" w:rsidRDefault="008256E0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Italian Ministry of Education Commission for the </w:t>
      </w:r>
      <w:r w:rsidRPr="008256E0">
        <w:rPr>
          <w:rFonts w:ascii="Times New Roman" w:hAnsi="Times New Roman"/>
          <w:i/>
          <w:sz w:val="24"/>
          <w:szCs w:val="24"/>
        </w:rPr>
        <w:t xml:space="preserve">Abilitazione </w:t>
      </w:r>
      <w:r w:rsidR="00E23087" w:rsidRPr="008256E0">
        <w:rPr>
          <w:rFonts w:ascii="Times New Roman" w:hAnsi="Times New Roman"/>
          <w:i/>
          <w:sz w:val="24"/>
          <w:szCs w:val="24"/>
        </w:rPr>
        <w:t xml:space="preserve">Scientifica </w:t>
      </w:r>
      <w:r w:rsidRPr="008256E0">
        <w:rPr>
          <w:rFonts w:ascii="Times New Roman" w:hAnsi="Times New Roman"/>
          <w:i/>
          <w:sz w:val="24"/>
          <w:szCs w:val="24"/>
        </w:rPr>
        <w:t>Nazionale</w:t>
      </w:r>
      <w:r w:rsidR="000328D2">
        <w:rPr>
          <w:rFonts w:ascii="Times New Roman" w:hAnsi="Times New Roman"/>
          <w:sz w:val="24"/>
          <w:szCs w:val="24"/>
        </w:rPr>
        <w:t xml:space="preserve"> </w:t>
      </w:r>
      <w:r w:rsidRPr="008256E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[National Scientific Qualification] in Developmental and Educational Psychology, 2013-</w:t>
      </w:r>
      <w:r w:rsidR="000328D2">
        <w:rPr>
          <w:rFonts w:ascii="Times New Roman" w:hAnsi="Times New Roman"/>
          <w:sz w:val="24"/>
          <w:szCs w:val="24"/>
        </w:rPr>
        <w:t>2015</w:t>
      </w:r>
    </w:p>
    <w:p w14:paraId="662C9AFB" w14:textId="77777777" w:rsidR="00472B2C" w:rsidRDefault="00472B2C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Committee, Congress of the International Association for the Study of Child Language, 2013</w:t>
      </w:r>
    </w:p>
    <w:p w14:paraId="06E6D522" w14:textId="403EF4E2" w:rsidR="000328D2" w:rsidRPr="00E0516C" w:rsidRDefault="000328D2" w:rsidP="000328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Treasurer, </w:t>
      </w:r>
      <w:r w:rsidRPr="00E0516C">
        <w:rPr>
          <w:rFonts w:ascii="Times New Roman" w:hAnsi="Times New Roman"/>
          <w:sz w:val="24"/>
          <w:szCs w:val="24"/>
        </w:rPr>
        <w:t>International Society for Gesture Studies</w:t>
      </w:r>
      <w:r>
        <w:rPr>
          <w:rFonts w:ascii="Times New Roman" w:hAnsi="Times New Roman"/>
          <w:sz w:val="24"/>
          <w:szCs w:val="24"/>
        </w:rPr>
        <w:t>, 2012-present</w:t>
      </w:r>
    </w:p>
    <w:p w14:paraId="58427D07" w14:textId="77777777" w:rsidR="00801905" w:rsidRDefault="00801905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Mentor, </w:t>
      </w:r>
      <w:r w:rsidR="00852214">
        <w:rPr>
          <w:rFonts w:ascii="Times New Roman" w:hAnsi="Times New Roman"/>
          <w:sz w:val="24"/>
          <w:szCs w:val="24"/>
        </w:rPr>
        <w:t xml:space="preserve">American Speech and Hearing Association </w:t>
      </w:r>
      <w:r>
        <w:rPr>
          <w:rFonts w:ascii="Times New Roman" w:hAnsi="Times New Roman"/>
          <w:sz w:val="24"/>
          <w:szCs w:val="24"/>
        </w:rPr>
        <w:t xml:space="preserve">Clinical </w:t>
      </w:r>
      <w:r w:rsidR="00852214">
        <w:rPr>
          <w:rFonts w:ascii="Times New Roman" w:hAnsi="Times New Roman"/>
          <w:sz w:val="24"/>
          <w:szCs w:val="24"/>
        </w:rPr>
        <w:t>Practice Research Institute</w:t>
      </w:r>
      <w:r w:rsidR="00C03641">
        <w:rPr>
          <w:rFonts w:ascii="Times New Roman" w:hAnsi="Times New Roman"/>
          <w:sz w:val="24"/>
          <w:szCs w:val="24"/>
        </w:rPr>
        <w:t>, 2011</w:t>
      </w:r>
    </w:p>
    <w:p w14:paraId="09C35A53" w14:textId="77777777" w:rsidR="00497315" w:rsidRDefault="00011624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NIH R03 </w:t>
      </w:r>
      <w:r w:rsidR="009C021A">
        <w:rPr>
          <w:rFonts w:ascii="Times New Roman" w:hAnsi="Times New Roman"/>
          <w:sz w:val="24"/>
          <w:szCs w:val="24"/>
        </w:rPr>
        <w:t xml:space="preserve">submission </w:t>
      </w:r>
      <w:r w:rsidR="00497315">
        <w:rPr>
          <w:rFonts w:ascii="Times New Roman" w:hAnsi="Times New Roman"/>
          <w:sz w:val="24"/>
          <w:szCs w:val="24"/>
        </w:rPr>
        <w:t>Pre-Reviewer for Dr. Sarah Berger, Gender Equity Project, Hunter College-CUNY, 2010</w:t>
      </w:r>
    </w:p>
    <w:p w14:paraId="266CE165" w14:textId="77777777" w:rsidR="00B8364E" w:rsidRPr="00B8364E" w:rsidRDefault="00B8364E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Conference on Multimodality in Children’s Communication, 2009</w:t>
      </w:r>
    </w:p>
    <w:p w14:paraId="3A0F9EDB" w14:textId="77777777" w:rsidR="00B8364E" w:rsidRPr="00B8364E" w:rsidRDefault="00B8364E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International Conference on Infant Studies, 2008</w:t>
      </w:r>
      <w:r w:rsidR="00060DCD">
        <w:rPr>
          <w:rFonts w:ascii="Times New Roman" w:hAnsi="Times New Roman"/>
          <w:sz w:val="24"/>
          <w:szCs w:val="24"/>
        </w:rPr>
        <w:t>, 2012</w:t>
      </w:r>
    </w:p>
    <w:p w14:paraId="044E161F" w14:textId="3A65DC19" w:rsidR="00B8364E" w:rsidRPr="00B8364E" w:rsidRDefault="00B8364E" w:rsidP="00B8364E">
      <w:pPr>
        <w:suppressAutoHyphens/>
        <w:ind w:right="29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Scientific Committee,</w:t>
      </w:r>
      <w:r w:rsidRPr="00B8364E">
        <w:rPr>
          <w:rFonts w:ascii="Times New Roman" w:hAnsi="Times New Roman"/>
          <w:b/>
          <w:sz w:val="24"/>
          <w:szCs w:val="24"/>
        </w:rPr>
        <w:t xml:space="preserve"> </w:t>
      </w:r>
      <w:r w:rsidRPr="00B8364E">
        <w:rPr>
          <w:rFonts w:ascii="Times New Roman" w:hAnsi="Times New Roman"/>
          <w:sz w:val="24"/>
          <w:szCs w:val="24"/>
        </w:rPr>
        <w:t>Conference of the International Society for Gesture Studies, 2004, 2007</w:t>
      </w:r>
      <w:r w:rsidR="00BC4F7A">
        <w:rPr>
          <w:rFonts w:ascii="Times New Roman" w:hAnsi="Times New Roman"/>
          <w:sz w:val="24"/>
          <w:szCs w:val="24"/>
        </w:rPr>
        <w:t>, 2016</w:t>
      </w:r>
    </w:p>
    <w:p w14:paraId="42B35F94" w14:textId="77777777" w:rsidR="00B8364E" w:rsidRPr="00B8364E" w:rsidRDefault="00B8364E" w:rsidP="00B8364E">
      <w:pPr>
        <w:pStyle w:val="BlockText"/>
        <w:ind w:left="0" w:firstLine="0"/>
        <w:rPr>
          <w:szCs w:val="24"/>
        </w:rPr>
      </w:pPr>
      <w:r w:rsidRPr="00B8364E">
        <w:rPr>
          <w:szCs w:val="24"/>
        </w:rPr>
        <w:t xml:space="preserve">Review Panel, Annual Meeting of the Cognitive Science Society, 2004, 2005 </w:t>
      </w:r>
    </w:p>
    <w:p w14:paraId="76669312" w14:textId="77777777" w:rsidR="00B8364E" w:rsidRPr="00B8364E" w:rsidRDefault="00B8364E" w:rsidP="00B8364E">
      <w:pPr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Society for Research in Child Development (Language Panel), 2001</w:t>
      </w:r>
      <w:r w:rsidR="008256E0">
        <w:rPr>
          <w:rFonts w:ascii="Times New Roman" w:hAnsi="Times New Roman"/>
          <w:sz w:val="24"/>
          <w:szCs w:val="24"/>
        </w:rPr>
        <w:t>, 2012</w:t>
      </w:r>
    </w:p>
    <w:p w14:paraId="5824FF5E" w14:textId="77777777" w:rsidR="001E29BB" w:rsidRPr="00B8364E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Scientific Consultant</w:t>
      </w:r>
      <w:r w:rsidR="00B8364E" w:rsidRPr="00B8364E">
        <w:rPr>
          <w:rFonts w:ascii="Times New Roman" w:hAnsi="Times New Roman"/>
          <w:sz w:val="24"/>
          <w:szCs w:val="24"/>
        </w:rPr>
        <w:t xml:space="preserve">, </w:t>
      </w:r>
      <w:r w:rsidRPr="00B8364E">
        <w:rPr>
          <w:rFonts w:ascii="Times New Roman" w:hAnsi="Times New Roman"/>
          <w:sz w:val="24"/>
          <w:szCs w:val="24"/>
        </w:rPr>
        <w:t>“Who am I?” exhibit, The</w:t>
      </w:r>
      <w:r w:rsidR="00B8364E">
        <w:rPr>
          <w:rFonts w:ascii="Times New Roman" w:hAnsi="Times New Roman"/>
          <w:sz w:val="24"/>
          <w:szCs w:val="24"/>
        </w:rPr>
        <w:t xml:space="preserve"> Wellcome Wing, Science Museum (</w:t>
      </w:r>
      <w:r w:rsidRPr="00B8364E">
        <w:rPr>
          <w:rFonts w:ascii="Times New Roman" w:hAnsi="Times New Roman"/>
          <w:sz w:val="24"/>
          <w:szCs w:val="24"/>
        </w:rPr>
        <w:t>London</w:t>
      </w:r>
      <w:r w:rsidR="00B8364E">
        <w:rPr>
          <w:rFonts w:ascii="Times New Roman" w:hAnsi="Times New Roman"/>
          <w:sz w:val="24"/>
          <w:szCs w:val="24"/>
        </w:rPr>
        <w:t xml:space="preserve">), </w:t>
      </w:r>
      <w:r w:rsidRPr="00B8364E">
        <w:rPr>
          <w:rFonts w:ascii="Times New Roman" w:hAnsi="Times New Roman"/>
          <w:sz w:val="24"/>
          <w:szCs w:val="24"/>
        </w:rPr>
        <w:t>2000</w:t>
      </w:r>
    </w:p>
    <w:p w14:paraId="1E658D4C" w14:textId="77777777" w:rsidR="001E29BB" w:rsidRPr="00C9206A" w:rsidRDefault="001E29BB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4"/>
          <w:szCs w:val="24"/>
        </w:rPr>
      </w:pPr>
    </w:p>
    <w:p w14:paraId="38EA4F69" w14:textId="77777777" w:rsidR="001E29BB" w:rsidRPr="00290F9B" w:rsidRDefault="001E29BB" w:rsidP="001E29BB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Professional Affiliations</w:t>
      </w:r>
    </w:p>
    <w:p w14:paraId="0FF54ED5" w14:textId="40F5DA2E" w:rsidR="00060DCD" w:rsidRPr="00C11DE9" w:rsidRDefault="00060DCD" w:rsidP="00060D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NIH/Autism Speaks </w:t>
      </w:r>
      <w:r w:rsidRPr="00C11DE9">
        <w:rPr>
          <w:rFonts w:ascii="Times New Roman" w:hAnsi="Times New Roman"/>
          <w:sz w:val="24"/>
          <w:szCs w:val="24"/>
        </w:rPr>
        <w:t>Baby Siblings Research Consortium</w:t>
      </w:r>
      <w:r>
        <w:rPr>
          <w:rFonts w:ascii="Times New Roman" w:hAnsi="Times New Roman"/>
          <w:sz w:val="24"/>
          <w:szCs w:val="24"/>
        </w:rPr>
        <w:t xml:space="preserve"> (Chair, Motor </w:t>
      </w:r>
      <w:r w:rsidR="000328D2">
        <w:rPr>
          <w:rFonts w:ascii="Times New Roman" w:hAnsi="Times New Roman"/>
          <w:sz w:val="24"/>
          <w:szCs w:val="24"/>
        </w:rPr>
        <w:t xml:space="preserve">Development </w:t>
      </w:r>
      <w:r w:rsidR="00544A17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Group)</w:t>
      </w:r>
    </w:p>
    <w:p w14:paraId="50DDF321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Association for the Study of Child Language</w:t>
      </w:r>
    </w:p>
    <w:p w14:paraId="6DC52A34" w14:textId="174013FD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Gesture Studies</w:t>
      </w:r>
      <w:r w:rsidR="008E2608">
        <w:rPr>
          <w:rFonts w:ascii="Times New Roman" w:hAnsi="Times New Roman"/>
          <w:sz w:val="24"/>
          <w:szCs w:val="24"/>
        </w:rPr>
        <w:t xml:space="preserve"> </w:t>
      </w:r>
    </w:p>
    <w:p w14:paraId="3FF0F857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Infant Studies</w:t>
      </w:r>
    </w:p>
    <w:p w14:paraId="1A73E75E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Autism Research</w:t>
      </w:r>
    </w:p>
    <w:p w14:paraId="6B7FB8BE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Society for Research in Child Development</w:t>
      </w:r>
    </w:p>
    <w:p w14:paraId="1DDF48B0" w14:textId="77777777" w:rsidR="00A71154" w:rsidRPr="00BF6CCD" w:rsidRDefault="00A71154" w:rsidP="00A71154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A71154" w:rsidRPr="00BF6CCD" w:rsidSect="00044C02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2015" w14:textId="77777777" w:rsidR="001700AA" w:rsidRDefault="001700AA">
      <w:r>
        <w:separator/>
      </w:r>
    </w:p>
  </w:endnote>
  <w:endnote w:type="continuationSeparator" w:id="0">
    <w:p w14:paraId="3DB8C42A" w14:textId="77777777" w:rsidR="001700AA" w:rsidRDefault="0017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∞Oø◊ó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469"/>
      <w:docPartObj>
        <w:docPartGallery w:val="Page Numbers (Bottom of Page)"/>
        <w:docPartUnique/>
      </w:docPartObj>
    </w:sdtPr>
    <w:sdtEndPr/>
    <w:sdtContent>
      <w:p w14:paraId="54DE31C6" w14:textId="77777777" w:rsidR="000C1E34" w:rsidRDefault="000C1E34">
        <w:pPr>
          <w:pStyle w:val="Footer"/>
          <w:jc w:val="center"/>
        </w:pPr>
        <w:r w:rsidRPr="005A58A3">
          <w:rPr>
            <w:rFonts w:ascii="Times New Roman" w:hAnsi="Times New Roman"/>
            <w:sz w:val="24"/>
            <w:szCs w:val="24"/>
          </w:rPr>
          <w:fldChar w:fldCharType="begin"/>
        </w:r>
        <w:r w:rsidRPr="005A58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58A3">
          <w:rPr>
            <w:rFonts w:ascii="Times New Roman" w:hAnsi="Times New Roman"/>
            <w:sz w:val="24"/>
            <w:szCs w:val="24"/>
          </w:rPr>
          <w:fldChar w:fldCharType="separate"/>
        </w:r>
        <w:r w:rsidR="00E84F2C">
          <w:rPr>
            <w:rFonts w:ascii="Times New Roman" w:hAnsi="Times New Roman"/>
            <w:noProof/>
            <w:sz w:val="24"/>
            <w:szCs w:val="24"/>
          </w:rPr>
          <w:t>2</w:t>
        </w:r>
        <w:r w:rsidRPr="005A58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28565D" w14:textId="77777777" w:rsidR="000C1E34" w:rsidRDefault="000C1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D9C" w14:textId="77777777" w:rsidR="001700AA" w:rsidRDefault="001700AA">
      <w:r>
        <w:separator/>
      </w:r>
    </w:p>
  </w:footnote>
  <w:footnote w:type="continuationSeparator" w:id="0">
    <w:p w14:paraId="39848522" w14:textId="77777777" w:rsidR="001700AA" w:rsidRDefault="0017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2578" w14:textId="610631D9" w:rsidR="000C1E34" w:rsidRPr="00F67EC1" w:rsidRDefault="000C1E34" w:rsidP="005A58A3">
    <w:pPr>
      <w:pStyle w:val="Header"/>
      <w:tabs>
        <w:tab w:val="clear" w:pos="8640"/>
        <w:tab w:val="right" w:pos="909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J.M. Iverson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7EFF"/>
    <w:multiLevelType w:val="hybridMultilevel"/>
    <w:tmpl w:val="801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508"/>
    <w:multiLevelType w:val="hybridMultilevel"/>
    <w:tmpl w:val="728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87C"/>
    <w:multiLevelType w:val="hybridMultilevel"/>
    <w:tmpl w:val="427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0ED2"/>
    <w:multiLevelType w:val="hybridMultilevel"/>
    <w:tmpl w:val="8EC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BDE"/>
    <w:multiLevelType w:val="hybridMultilevel"/>
    <w:tmpl w:val="82B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490"/>
    <w:multiLevelType w:val="hybridMultilevel"/>
    <w:tmpl w:val="EF5EB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F1EE3"/>
    <w:multiLevelType w:val="hybridMultilevel"/>
    <w:tmpl w:val="5B34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DD9"/>
    <w:multiLevelType w:val="hybridMultilevel"/>
    <w:tmpl w:val="24AC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218"/>
    <w:multiLevelType w:val="hybridMultilevel"/>
    <w:tmpl w:val="6CEE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5D23"/>
    <w:multiLevelType w:val="hybridMultilevel"/>
    <w:tmpl w:val="B212E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6BDE"/>
    <w:multiLevelType w:val="hybridMultilevel"/>
    <w:tmpl w:val="F0C8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2BD"/>
    <w:multiLevelType w:val="hybridMultilevel"/>
    <w:tmpl w:val="70AA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074C"/>
    <w:multiLevelType w:val="hybridMultilevel"/>
    <w:tmpl w:val="E3F6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4F69"/>
    <w:multiLevelType w:val="hybridMultilevel"/>
    <w:tmpl w:val="7674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475E"/>
    <w:multiLevelType w:val="hybridMultilevel"/>
    <w:tmpl w:val="FA9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32AA7"/>
    <w:multiLevelType w:val="hybridMultilevel"/>
    <w:tmpl w:val="51D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A0FB4"/>
    <w:multiLevelType w:val="multilevel"/>
    <w:tmpl w:val="B8B0D550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C"/>
    <w:rsid w:val="00001142"/>
    <w:rsid w:val="00003057"/>
    <w:rsid w:val="0000363B"/>
    <w:rsid w:val="00003AF5"/>
    <w:rsid w:val="000077AC"/>
    <w:rsid w:val="00010887"/>
    <w:rsid w:val="0001125B"/>
    <w:rsid w:val="00011624"/>
    <w:rsid w:val="00012B13"/>
    <w:rsid w:val="0001688D"/>
    <w:rsid w:val="00022726"/>
    <w:rsid w:val="000243C9"/>
    <w:rsid w:val="00031275"/>
    <w:rsid w:val="000328D2"/>
    <w:rsid w:val="000414DC"/>
    <w:rsid w:val="00041A62"/>
    <w:rsid w:val="00042132"/>
    <w:rsid w:val="00043933"/>
    <w:rsid w:val="00044582"/>
    <w:rsid w:val="00044C02"/>
    <w:rsid w:val="00047959"/>
    <w:rsid w:val="000554A3"/>
    <w:rsid w:val="00056309"/>
    <w:rsid w:val="000574A1"/>
    <w:rsid w:val="00060AFD"/>
    <w:rsid w:val="00060DCD"/>
    <w:rsid w:val="00062787"/>
    <w:rsid w:val="00062949"/>
    <w:rsid w:val="0006308A"/>
    <w:rsid w:val="00067A0B"/>
    <w:rsid w:val="000732A5"/>
    <w:rsid w:val="00074A3D"/>
    <w:rsid w:val="00081FD2"/>
    <w:rsid w:val="00082ADA"/>
    <w:rsid w:val="00082B8D"/>
    <w:rsid w:val="000872DC"/>
    <w:rsid w:val="00091A77"/>
    <w:rsid w:val="00093928"/>
    <w:rsid w:val="000952AF"/>
    <w:rsid w:val="00095B22"/>
    <w:rsid w:val="000967CE"/>
    <w:rsid w:val="00097268"/>
    <w:rsid w:val="000A3249"/>
    <w:rsid w:val="000A3A68"/>
    <w:rsid w:val="000A51FC"/>
    <w:rsid w:val="000A5E18"/>
    <w:rsid w:val="000A6023"/>
    <w:rsid w:val="000A64B0"/>
    <w:rsid w:val="000B0F49"/>
    <w:rsid w:val="000B3D1C"/>
    <w:rsid w:val="000B527E"/>
    <w:rsid w:val="000C1E34"/>
    <w:rsid w:val="000C42A8"/>
    <w:rsid w:val="000D0032"/>
    <w:rsid w:val="000D01DA"/>
    <w:rsid w:val="000D038E"/>
    <w:rsid w:val="000D076B"/>
    <w:rsid w:val="000D771C"/>
    <w:rsid w:val="000E26D5"/>
    <w:rsid w:val="000E2C50"/>
    <w:rsid w:val="000F6E24"/>
    <w:rsid w:val="000F7687"/>
    <w:rsid w:val="001006A4"/>
    <w:rsid w:val="00100EF4"/>
    <w:rsid w:val="00101D16"/>
    <w:rsid w:val="001025B3"/>
    <w:rsid w:val="00103A52"/>
    <w:rsid w:val="001112A8"/>
    <w:rsid w:val="00111951"/>
    <w:rsid w:val="00112118"/>
    <w:rsid w:val="00120A23"/>
    <w:rsid w:val="00126BD5"/>
    <w:rsid w:val="00126DBE"/>
    <w:rsid w:val="00126E6B"/>
    <w:rsid w:val="001271C2"/>
    <w:rsid w:val="00127358"/>
    <w:rsid w:val="00133895"/>
    <w:rsid w:val="00136BB7"/>
    <w:rsid w:val="00137930"/>
    <w:rsid w:val="001379F8"/>
    <w:rsid w:val="00140DE2"/>
    <w:rsid w:val="00142267"/>
    <w:rsid w:val="00142312"/>
    <w:rsid w:val="001444CB"/>
    <w:rsid w:val="00151D85"/>
    <w:rsid w:val="00154CDB"/>
    <w:rsid w:val="00157B4C"/>
    <w:rsid w:val="00163772"/>
    <w:rsid w:val="0016417E"/>
    <w:rsid w:val="001700AA"/>
    <w:rsid w:val="00177C4E"/>
    <w:rsid w:val="00191EE1"/>
    <w:rsid w:val="00193BC2"/>
    <w:rsid w:val="00193F11"/>
    <w:rsid w:val="00195953"/>
    <w:rsid w:val="001A169E"/>
    <w:rsid w:val="001A4D06"/>
    <w:rsid w:val="001A50A5"/>
    <w:rsid w:val="001A6492"/>
    <w:rsid w:val="001A746E"/>
    <w:rsid w:val="001B1245"/>
    <w:rsid w:val="001B1295"/>
    <w:rsid w:val="001B45C5"/>
    <w:rsid w:val="001B6A9F"/>
    <w:rsid w:val="001C01A3"/>
    <w:rsid w:val="001C4F1A"/>
    <w:rsid w:val="001C58B6"/>
    <w:rsid w:val="001D159E"/>
    <w:rsid w:val="001D2816"/>
    <w:rsid w:val="001D2DE6"/>
    <w:rsid w:val="001D385D"/>
    <w:rsid w:val="001D3E5B"/>
    <w:rsid w:val="001D4257"/>
    <w:rsid w:val="001E29BB"/>
    <w:rsid w:val="001E6546"/>
    <w:rsid w:val="001E6621"/>
    <w:rsid w:val="001F076E"/>
    <w:rsid w:val="001F1EF8"/>
    <w:rsid w:val="001F3270"/>
    <w:rsid w:val="001F5856"/>
    <w:rsid w:val="00200100"/>
    <w:rsid w:val="00204494"/>
    <w:rsid w:val="00205252"/>
    <w:rsid w:val="0020638B"/>
    <w:rsid w:val="00207069"/>
    <w:rsid w:val="0021078C"/>
    <w:rsid w:val="0021793C"/>
    <w:rsid w:val="00225F52"/>
    <w:rsid w:val="002271FD"/>
    <w:rsid w:val="00235404"/>
    <w:rsid w:val="00237C4F"/>
    <w:rsid w:val="0024188D"/>
    <w:rsid w:val="002429FE"/>
    <w:rsid w:val="002433AB"/>
    <w:rsid w:val="002445ED"/>
    <w:rsid w:val="002462DD"/>
    <w:rsid w:val="002543C1"/>
    <w:rsid w:val="002545B8"/>
    <w:rsid w:val="002553F8"/>
    <w:rsid w:val="00255546"/>
    <w:rsid w:val="002561AD"/>
    <w:rsid w:val="00263D5F"/>
    <w:rsid w:val="00271E35"/>
    <w:rsid w:val="00277D77"/>
    <w:rsid w:val="0028018E"/>
    <w:rsid w:val="00282C7A"/>
    <w:rsid w:val="00283A4D"/>
    <w:rsid w:val="00283EB7"/>
    <w:rsid w:val="0028610F"/>
    <w:rsid w:val="00290E1F"/>
    <w:rsid w:val="00290F9B"/>
    <w:rsid w:val="002969CD"/>
    <w:rsid w:val="00296EED"/>
    <w:rsid w:val="00297B51"/>
    <w:rsid w:val="002A5A46"/>
    <w:rsid w:val="002A71B4"/>
    <w:rsid w:val="002A7A22"/>
    <w:rsid w:val="002A7EF7"/>
    <w:rsid w:val="002B3528"/>
    <w:rsid w:val="002B3B47"/>
    <w:rsid w:val="002B5238"/>
    <w:rsid w:val="002B560E"/>
    <w:rsid w:val="002C0C0E"/>
    <w:rsid w:val="002C2C52"/>
    <w:rsid w:val="002D1C35"/>
    <w:rsid w:val="002D324F"/>
    <w:rsid w:val="002D49D1"/>
    <w:rsid w:val="002D6767"/>
    <w:rsid w:val="002E010F"/>
    <w:rsid w:val="002E0782"/>
    <w:rsid w:val="002E1A7D"/>
    <w:rsid w:val="002E5780"/>
    <w:rsid w:val="002E79A4"/>
    <w:rsid w:val="002F26E1"/>
    <w:rsid w:val="002F4913"/>
    <w:rsid w:val="003004CA"/>
    <w:rsid w:val="00300A8E"/>
    <w:rsid w:val="00301376"/>
    <w:rsid w:val="00301DAF"/>
    <w:rsid w:val="003109C9"/>
    <w:rsid w:val="00311F23"/>
    <w:rsid w:val="00312643"/>
    <w:rsid w:val="00314E01"/>
    <w:rsid w:val="00315511"/>
    <w:rsid w:val="0032262F"/>
    <w:rsid w:val="00327C69"/>
    <w:rsid w:val="0033025C"/>
    <w:rsid w:val="00330EF8"/>
    <w:rsid w:val="00331376"/>
    <w:rsid w:val="003313C6"/>
    <w:rsid w:val="003326F1"/>
    <w:rsid w:val="00341B64"/>
    <w:rsid w:val="00343035"/>
    <w:rsid w:val="003449BA"/>
    <w:rsid w:val="00346444"/>
    <w:rsid w:val="003474E1"/>
    <w:rsid w:val="00357388"/>
    <w:rsid w:val="00366EF0"/>
    <w:rsid w:val="00367A7F"/>
    <w:rsid w:val="00386628"/>
    <w:rsid w:val="00391B2F"/>
    <w:rsid w:val="003A20B7"/>
    <w:rsid w:val="003A5C65"/>
    <w:rsid w:val="003A769E"/>
    <w:rsid w:val="003B3B5B"/>
    <w:rsid w:val="003B417A"/>
    <w:rsid w:val="003C208D"/>
    <w:rsid w:val="003C5722"/>
    <w:rsid w:val="003C7DA6"/>
    <w:rsid w:val="003D12E4"/>
    <w:rsid w:val="003D4861"/>
    <w:rsid w:val="003D6131"/>
    <w:rsid w:val="003D6BC9"/>
    <w:rsid w:val="003D7D80"/>
    <w:rsid w:val="003E1B26"/>
    <w:rsid w:val="003E4A0A"/>
    <w:rsid w:val="003E5B63"/>
    <w:rsid w:val="003E6456"/>
    <w:rsid w:val="003F0835"/>
    <w:rsid w:val="003F28A1"/>
    <w:rsid w:val="003F4E64"/>
    <w:rsid w:val="003F5AC6"/>
    <w:rsid w:val="003F5B81"/>
    <w:rsid w:val="0040178F"/>
    <w:rsid w:val="004040B1"/>
    <w:rsid w:val="00405722"/>
    <w:rsid w:val="00405889"/>
    <w:rsid w:val="00407418"/>
    <w:rsid w:val="00411A0B"/>
    <w:rsid w:val="00413FE3"/>
    <w:rsid w:val="00415A21"/>
    <w:rsid w:val="00421A48"/>
    <w:rsid w:val="0042511A"/>
    <w:rsid w:val="00425269"/>
    <w:rsid w:val="00425712"/>
    <w:rsid w:val="00436AF0"/>
    <w:rsid w:val="00441EB5"/>
    <w:rsid w:val="004461E7"/>
    <w:rsid w:val="00451A3C"/>
    <w:rsid w:val="00451D93"/>
    <w:rsid w:val="00454BED"/>
    <w:rsid w:val="004576DB"/>
    <w:rsid w:val="004653ED"/>
    <w:rsid w:val="004668E8"/>
    <w:rsid w:val="00467299"/>
    <w:rsid w:val="00472B2C"/>
    <w:rsid w:val="00475471"/>
    <w:rsid w:val="00480DFB"/>
    <w:rsid w:val="0048171F"/>
    <w:rsid w:val="0048368D"/>
    <w:rsid w:val="004906B0"/>
    <w:rsid w:val="00490C8C"/>
    <w:rsid w:val="00490DEC"/>
    <w:rsid w:val="00493A8A"/>
    <w:rsid w:val="00497315"/>
    <w:rsid w:val="004A0B1A"/>
    <w:rsid w:val="004A45EB"/>
    <w:rsid w:val="004A78C6"/>
    <w:rsid w:val="004B2F80"/>
    <w:rsid w:val="004B4C20"/>
    <w:rsid w:val="004C224E"/>
    <w:rsid w:val="004C58C9"/>
    <w:rsid w:val="004C7767"/>
    <w:rsid w:val="004D1C0F"/>
    <w:rsid w:val="004D21F3"/>
    <w:rsid w:val="004D3BB2"/>
    <w:rsid w:val="004D4309"/>
    <w:rsid w:val="004E0CBF"/>
    <w:rsid w:val="004E6837"/>
    <w:rsid w:val="004E6A96"/>
    <w:rsid w:val="004E78A3"/>
    <w:rsid w:val="004F54FE"/>
    <w:rsid w:val="004F76D1"/>
    <w:rsid w:val="00505C57"/>
    <w:rsid w:val="00514512"/>
    <w:rsid w:val="0052330E"/>
    <w:rsid w:val="00525668"/>
    <w:rsid w:val="00525F0F"/>
    <w:rsid w:val="0052642A"/>
    <w:rsid w:val="005314DC"/>
    <w:rsid w:val="005321E9"/>
    <w:rsid w:val="005355D9"/>
    <w:rsid w:val="00541657"/>
    <w:rsid w:val="00543049"/>
    <w:rsid w:val="00544A17"/>
    <w:rsid w:val="00546692"/>
    <w:rsid w:val="00547665"/>
    <w:rsid w:val="00550AF2"/>
    <w:rsid w:val="00551303"/>
    <w:rsid w:val="00551AF3"/>
    <w:rsid w:val="00553EA9"/>
    <w:rsid w:val="00556B26"/>
    <w:rsid w:val="00560FE5"/>
    <w:rsid w:val="005633CE"/>
    <w:rsid w:val="00567B1D"/>
    <w:rsid w:val="00572072"/>
    <w:rsid w:val="005720D5"/>
    <w:rsid w:val="005731A4"/>
    <w:rsid w:val="005801D1"/>
    <w:rsid w:val="005802E3"/>
    <w:rsid w:val="005813AF"/>
    <w:rsid w:val="005975B0"/>
    <w:rsid w:val="005A07BC"/>
    <w:rsid w:val="005A0C5D"/>
    <w:rsid w:val="005A1528"/>
    <w:rsid w:val="005A17F8"/>
    <w:rsid w:val="005A5289"/>
    <w:rsid w:val="005A58A3"/>
    <w:rsid w:val="005B5B8D"/>
    <w:rsid w:val="005B5E7A"/>
    <w:rsid w:val="005C0A76"/>
    <w:rsid w:val="005C2AE6"/>
    <w:rsid w:val="005C4EEE"/>
    <w:rsid w:val="005D2889"/>
    <w:rsid w:val="005D316B"/>
    <w:rsid w:val="005D72EC"/>
    <w:rsid w:val="005D7C68"/>
    <w:rsid w:val="005E0523"/>
    <w:rsid w:val="005E2BDB"/>
    <w:rsid w:val="005E4C0B"/>
    <w:rsid w:val="005F4D83"/>
    <w:rsid w:val="005F7E60"/>
    <w:rsid w:val="0060003F"/>
    <w:rsid w:val="006045EB"/>
    <w:rsid w:val="00604CD9"/>
    <w:rsid w:val="006107D6"/>
    <w:rsid w:val="0061279F"/>
    <w:rsid w:val="00613AA4"/>
    <w:rsid w:val="00623639"/>
    <w:rsid w:val="00623B66"/>
    <w:rsid w:val="00627AB5"/>
    <w:rsid w:val="00633E76"/>
    <w:rsid w:val="006356F7"/>
    <w:rsid w:val="00645326"/>
    <w:rsid w:val="0064786D"/>
    <w:rsid w:val="006546E7"/>
    <w:rsid w:val="00654E6E"/>
    <w:rsid w:val="00655743"/>
    <w:rsid w:val="006560E3"/>
    <w:rsid w:val="00663D97"/>
    <w:rsid w:val="00663F39"/>
    <w:rsid w:val="00667D5B"/>
    <w:rsid w:val="006715E6"/>
    <w:rsid w:val="00672E44"/>
    <w:rsid w:val="0067368C"/>
    <w:rsid w:val="0068282B"/>
    <w:rsid w:val="00683E63"/>
    <w:rsid w:val="00684ABA"/>
    <w:rsid w:val="0068592A"/>
    <w:rsid w:val="00691E18"/>
    <w:rsid w:val="0069348B"/>
    <w:rsid w:val="00697416"/>
    <w:rsid w:val="006A00FC"/>
    <w:rsid w:val="006A3534"/>
    <w:rsid w:val="006A3FFD"/>
    <w:rsid w:val="006A476C"/>
    <w:rsid w:val="006A58E6"/>
    <w:rsid w:val="006B0EC1"/>
    <w:rsid w:val="006B366E"/>
    <w:rsid w:val="006B36CB"/>
    <w:rsid w:val="006B7726"/>
    <w:rsid w:val="006C0EAB"/>
    <w:rsid w:val="006C55D3"/>
    <w:rsid w:val="006C588B"/>
    <w:rsid w:val="006C6240"/>
    <w:rsid w:val="006D4206"/>
    <w:rsid w:val="006D573A"/>
    <w:rsid w:val="006E54B7"/>
    <w:rsid w:val="006E6E7D"/>
    <w:rsid w:val="006E787F"/>
    <w:rsid w:val="006F08CD"/>
    <w:rsid w:val="00700E88"/>
    <w:rsid w:val="00705686"/>
    <w:rsid w:val="0070778E"/>
    <w:rsid w:val="007105D9"/>
    <w:rsid w:val="0071136D"/>
    <w:rsid w:val="007126E4"/>
    <w:rsid w:val="00713EF9"/>
    <w:rsid w:val="00720E20"/>
    <w:rsid w:val="00721769"/>
    <w:rsid w:val="00722359"/>
    <w:rsid w:val="0072382C"/>
    <w:rsid w:val="007276D9"/>
    <w:rsid w:val="00736A6B"/>
    <w:rsid w:val="007414A4"/>
    <w:rsid w:val="00743755"/>
    <w:rsid w:val="007501D2"/>
    <w:rsid w:val="00751414"/>
    <w:rsid w:val="00757835"/>
    <w:rsid w:val="007626DE"/>
    <w:rsid w:val="0076329F"/>
    <w:rsid w:val="007632BA"/>
    <w:rsid w:val="007638E4"/>
    <w:rsid w:val="00770A56"/>
    <w:rsid w:val="00772792"/>
    <w:rsid w:val="00773DBC"/>
    <w:rsid w:val="00774C76"/>
    <w:rsid w:val="00774E14"/>
    <w:rsid w:val="0077604F"/>
    <w:rsid w:val="00781ADE"/>
    <w:rsid w:val="00784581"/>
    <w:rsid w:val="00785E98"/>
    <w:rsid w:val="00791E15"/>
    <w:rsid w:val="00792B45"/>
    <w:rsid w:val="007956BD"/>
    <w:rsid w:val="00795873"/>
    <w:rsid w:val="007A4447"/>
    <w:rsid w:val="007B3E25"/>
    <w:rsid w:val="007B58CE"/>
    <w:rsid w:val="007C013C"/>
    <w:rsid w:val="007C0BEF"/>
    <w:rsid w:val="007C2208"/>
    <w:rsid w:val="007C2A67"/>
    <w:rsid w:val="007C62DB"/>
    <w:rsid w:val="007D13D2"/>
    <w:rsid w:val="007D1ABB"/>
    <w:rsid w:val="007D4426"/>
    <w:rsid w:val="007E1DCF"/>
    <w:rsid w:val="007E1E92"/>
    <w:rsid w:val="007E613C"/>
    <w:rsid w:val="007E7604"/>
    <w:rsid w:val="007F1220"/>
    <w:rsid w:val="007F1390"/>
    <w:rsid w:val="007F17E5"/>
    <w:rsid w:val="007F4733"/>
    <w:rsid w:val="007F4920"/>
    <w:rsid w:val="007F5B85"/>
    <w:rsid w:val="00801905"/>
    <w:rsid w:val="00801D25"/>
    <w:rsid w:val="00801FC6"/>
    <w:rsid w:val="008021FB"/>
    <w:rsid w:val="008057E2"/>
    <w:rsid w:val="00805FCB"/>
    <w:rsid w:val="0080693C"/>
    <w:rsid w:val="00806FA3"/>
    <w:rsid w:val="00807797"/>
    <w:rsid w:val="00810079"/>
    <w:rsid w:val="00811138"/>
    <w:rsid w:val="00812187"/>
    <w:rsid w:val="008156E7"/>
    <w:rsid w:val="008160A2"/>
    <w:rsid w:val="00821B78"/>
    <w:rsid w:val="00821F69"/>
    <w:rsid w:val="008220DD"/>
    <w:rsid w:val="008244AA"/>
    <w:rsid w:val="008250E6"/>
    <w:rsid w:val="008256E0"/>
    <w:rsid w:val="00826C59"/>
    <w:rsid w:val="008276CF"/>
    <w:rsid w:val="00830051"/>
    <w:rsid w:val="00830D4F"/>
    <w:rsid w:val="00840202"/>
    <w:rsid w:val="00840624"/>
    <w:rsid w:val="00845389"/>
    <w:rsid w:val="00850476"/>
    <w:rsid w:val="00851BB9"/>
    <w:rsid w:val="00852214"/>
    <w:rsid w:val="00855DB2"/>
    <w:rsid w:val="00862F3D"/>
    <w:rsid w:val="00864A46"/>
    <w:rsid w:val="00867D23"/>
    <w:rsid w:val="008716B7"/>
    <w:rsid w:val="00872F96"/>
    <w:rsid w:val="008777EA"/>
    <w:rsid w:val="008872E6"/>
    <w:rsid w:val="00887779"/>
    <w:rsid w:val="0089358F"/>
    <w:rsid w:val="00895D8E"/>
    <w:rsid w:val="00896DE6"/>
    <w:rsid w:val="00897337"/>
    <w:rsid w:val="008A07D3"/>
    <w:rsid w:val="008A5A04"/>
    <w:rsid w:val="008A6C64"/>
    <w:rsid w:val="008B152C"/>
    <w:rsid w:val="008B192F"/>
    <w:rsid w:val="008B2905"/>
    <w:rsid w:val="008B6F3B"/>
    <w:rsid w:val="008C0D3E"/>
    <w:rsid w:val="008C1655"/>
    <w:rsid w:val="008C3017"/>
    <w:rsid w:val="008C3752"/>
    <w:rsid w:val="008C7CA8"/>
    <w:rsid w:val="008D46BF"/>
    <w:rsid w:val="008D4FE7"/>
    <w:rsid w:val="008D50D1"/>
    <w:rsid w:val="008E122B"/>
    <w:rsid w:val="008E2608"/>
    <w:rsid w:val="008E3634"/>
    <w:rsid w:val="008F12DB"/>
    <w:rsid w:val="008F7DBF"/>
    <w:rsid w:val="00901BFC"/>
    <w:rsid w:val="00904A8F"/>
    <w:rsid w:val="00906138"/>
    <w:rsid w:val="00913E8C"/>
    <w:rsid w:val="00920BE5"/>
    <w:rsid w:val="00922CC3"/>
    <w:rsid w:val="00925219"/>
    <w:rsid w:val="009266C9"/>
    <w:rsid w:val="009327B8"/>
    <w:rsid w:val="0093407F"/>
    <w:rsid w:val="00941091"/>
    <w:rsid w:val="00941F50"/>
    <w:rsid w:val="00943986"/>
    <w:rsid w:val="00946F80"/>
    <w:rsid w:val="009514AB"/>
    <w:rsid w:val="00951B24"/>
    <w:rsid w:val="009521D8"/>
    <w:rsid w:val="00954021"/>
    <w:rsid w:val="009552D7"/>
    <w:rsid w:val="00956067"/>
    <w:rsid w:val="009609ED"/>
    <w:rsid w:val="00964D1E"/>
    <w:rsid w:val="00965F85"/>
    <w:rsid w:val="00967673"/>
    <w:rsid w:val="00976391"/>
    <w:rsid w:val="00980191"/>
    <w:rsid w:val="009845E2"/>
    <w:rsid w:val="00987217"/>
    <w:rsid w:val="009909AD"/>
    <w:rsid w:val="0099150B"/>
    <w:rsid w:val="009944ED"/>
    <w:rsid w:val="009A0E76"/>
    <w:rsid w:val="009A1C05"/>
    <w:rsid w:val="009A4B32"/>
    <w:rsid w:val="009B229C"/>
    <w:rsid w:val="009B2789"/>
    <w:rsid w:val="009B3679"/>
    <w:rsid w:val="009B491F"/>
    <w:rsid w:val="009B7923"/>
    <w:rsid w:val="009C021A"/>
    <w:rsid w:val="009C085D"/>
    <w:rsid w:val="009C3562"/>
    <w:rsid w:val="009C366B"/>
    <w:rsid w:val="009C494A"/>
    <w:rsid w:val="009C4C94"/>
    <w:rsid w:val="009C59EF"/>
    <w:rsid w:val="009C69EE"/>
    <w:rsid w:val="009C7C1A"/>
    <w:rsid w:val="009D160F"/>
    <w:rsid w:val="009D1AB0"/>
    <w:rsid w:val="009D231F"/>
    <w:rsid w:val="009D4659"/>
    <w:rsid w:val="009D4BE5"/>
    <w:rsid w:val="009D60D9"/>
    <w:rsid w:val="009E270C"/>
    <w:rsid w:val="009F28FE"/>
    <w:rsid w:val="009F4633"/>
    <w:rsid w:val="00A00ABB"/>
    <w:rsid w:val="00A01B01"/>
    <w:rsid w:val="00A01D77"/>
    <w:rsid w:val="00A020BA"/>
    <w:rsid w:val="00A02C2C"/>
    <w:rsid w:val="00A17A34"/>
    <w:rsid w:val="00A20619"/>
    <w:rsid w:val="00A20980"/>
    <w:rsid w:val="00A2132F"/>
    <w:rsid w:val="00A30B04"/>
    <w:rsid w:val="00A30B4F"/>
    <w:rsid w:val="00A32277"/>
    <w:rsid w:val="00A35109"/>
    <w:rsid w:val="00A4489D"/>
    <w:rsid w:val="00A44A5A"/>
    <w:rsid w:val="00A472CE"/>
    <w:rsid w:val="00A55DE5"/>
    <w:rsid w:val="00A60A55"/>
    <w:rsid w:val="00A61F76"/>
    <w:rsid w:val="00A62EB2"/>
    <w:rsid w:val="00A64506"/>
    <w:rsid w:val="00A66A4E"/>
    <w:rsid w:val="00A702F3"/>
    <w:rsid w:val="00A71154"/>
    <w:rsid w:val="00A716BE"/>
    <w:rsid w:val="00A8077A"/>
    <w:rsid w:val="00A81269"/>
    <w:rsid w:val="00A81DF8"/>
    <w:rsid w:val="00A91CC9"/>
    <w:rsid w:val="00A928D1"/>
    <w:rsid w:val="00A946A2"/>
    <w:rsid w:val="00A94B3B"/>
    <w:rsid w:val="00AA1AC7"/>
    <w:rsid w:val="00AA25B3"/>
    <w:rsid w:val="00AB30B7"/>
    <w:rsid w:val="00AB464B"/>
    <w:rsid w:val="00AB5C8C"/>
    <w:rsid w:val="00AC1868"/>
    <w:rsid w:val="00AC386A"/>
    <w:rsid w:val="00AC4A56"/>
    <w:rsid w:val="00AC52D8"/>
    <w:rsid w:val="00AC6626"/>
    <w:rsid w:val="00AD3057"/>
    <w:rsid w:val="00AD4D38"/>
    <w:rsid w:val="00AD5050"/>
    <w:rsid w:val="00AD50F4"/>
    <w:rsid w:val="00AD5D7D"/>
    <w:rsid w:val="00AD6727"/>
    <w:rsid w:val="00AD7894"/>
    <w:rsid w:val="00AE0B10"/>
    <w:rsid w:val="00AE2587"/>
    <w:rsid w:val="00AE2AFD"/>
    <w:rsid w:val="00AE3593"/>
    <w:rsid w:val="00AE5AE0"/>
    <w:rsid w:val="00AE79A7"/>
    <w:rsid w:val="00AF12D7"/>
    <w:rsid w:val="00AF28C2"/>
    <w:rsid w:val="00AF4395"/>
    <w:rsid w:val="00AF4CBD"/>
    <w:rsid w:val="00AF79C3"/>
    <w:rsid w:val="00B04102"/>
    <w:rsid w:val="00B044F1"/>
    <w:rsid w:val="00B05181"/>
    <w:rsid w:val="00B05EFA"/>
    <w:rsid w:val="00B0610D"/>
    <w:rsid w:val="00B11069"/>
    <w:rsid w:val="00B1526B"/>
    <w:rsid w:val="00B15D4A"/>
    <w:rsid w:val="00B162C1"/>
    <w:rsid w:val="00B16B94"/>
    <w:rsid w:val="00B17DF7"/>
    <w:rsid w:val="00B21C04"/>
    <w:rsid w:val="00B25D3C"/>
    <w:rsid w:val="00B27984"/>
    <w:rsid w:val="00B31C0A"/>
    <w:rsid w:val="00B31C51"/>
    <w:rsid w:val="00B401BC"/>
    <w:rsid w:val="00B40278"/>
    <w:rsid w:val="00B4315C"/>
    <w:rsid w:val="00B469CC"/>
    <w:rsid w:val="00B516B4"/>
    <w:rsid w:val="00B53139"/>
    <w:rsid w:val="00B53737"/>
    <w:rsid w:val="00B55D26"/>
    <w:rsid w:val="00B567E9"/>
    <w:rsid w:val="00B57606"/>
    <w:rsid w:val="00B57D72"/>
    <w:rsid w:val="00B61040"/>
    <w:rsid w:val="00B63E5E"/>
    <w:rsid w:val="00B661FE"/>
    <w:rsid w:val="00B67803"/>
    <w:rsid w:val="00B75621"/>
    <w:rsid w:val="00B760B9"/>
    <w:rsid w:val="00B80C5A"/>
    <w:rsid w:val="00B815DE"/>
    <w:rsid w:val="00B8364E"/>
    <w:rsid w:val="00B93AAC"/>
    <w:rsid w:val="00B96B90"/>
    <w:rsid w:val="00B97EB1"/>
    <w:rsid w:val="00BA492F"/>
    <w:rsid w:val="00BA53C8"/>
    <w:rsid w:val="00BA6848"/>
    <w:rsid w:val="00BB6A31"/>
    <w:rsid w:val="00BC1BA6"/>
    <w:rsid w:val="00BC351D"/>
    <w:rsid w:val="00BC3AA1"/>
    <w:rsid w:val="00BC4F7A"/>
    <w:rsid w:val="00BC6A36"/>
    <w:rsid w:val="00BC7B39"/>
    <w:rsid w:val="00BD0EB0"/>
    <w:rsid w:val="00BD7263"/>
    <w:rsid w:val="00BE116E"/>
    <w:rsid w:val="00BE12D2"/>
    <w:rsid w:val="00BF0169"/>
    <w:rsid w:val="00BF2086"/>
    <w:rsid w:val="00BF422F"/>
    <w:rsid w:val="00BF5CFA"/>
    <w:rsid w:val="00BF7331"/>
    <w:rsid w:val="00C01D00"/>
    <w:rsid w:val="00C0245C"/>
    <w:rsid w:val="00C02D37"/>
    <w:rsid w:val="00C03641"/>
    <w:rsid w:val="00C0402D"/>
    <w:rsid w:val="00C06279"/>
    <w:rsid w:val="00C07C46"/>
    <w:rsid w:val="00C10EE0"/>
    <w:rsid w:val="00C12379"/>
    <w:rsid w:val="00C1670C"/>
    <w:rsid w:val="00C173CA"/>
    <w:rsid w:val="00C174F8"/>
    <w:rsid w:val="00C22CCA"/>
    <w:rsid w:val="00C31F6A"/>
    <w:rsid w:val="00C346FC"/>
    <w:rsid w:val="00C36999"/>
    <w:rsid w:val="00C40DA8"/>
    <w:rsid w:val="00C47D22"/>
    <w:rsid w:val="00C626A8"/>
    <w:rsid w:val="00C63E68"/>
    <w:rsid w:val="00C65E01"/>
    <w:rsid w:val="00C664CA"/>
    <w:rsid w:val="00C71A3A"/>
    <w:rsid w:val="00C73071"/>
    <w:rsid w:val="00C73DBD"/>
    <w:rsid w:val="00C74B85"/>
    <w:rsid w:val="00C8091E"/>
    <w:rsid w:val="00C8726D"/>
    <w:rsid w:val="00C874F5"/>
    <w:rsid w:val="00C9206A"/>
    <w:rsid w:val="00C94AD2"/>
    <w:rsid w:val="00C95399"/>
    <w:rsid w:val="00C9599C"/>
    <w:rsid w:val="00CA35E9"/>
    <w:rsid w:val="00CA751A"/>
    <w:rsid w:val="00CB1881"/>
    <w:rsid w:val="00CB66E9"/>
    <w:rsid w:val="00CC7C04"/>
    <w:rsid w:val="00CD0217"/>
    <w:rsid w:val="00CD4244"/>
    <w:rsid w:val="00CD5017"/>
    <w:rsid w:val="00CE0134"/>
    <w:rsid w:val="00CE1B6A"/>
    <w:rsid w:val="00CE1D81"/>
    <w:rsid w:val="00CE1DB3"/>
    <w:rsid w:val="00CE1EF0"/>
    <w:rsid w:val="00CE4BC9"/>
    <w:rsid w:val="00CF737C"/>
    <w:rsid w:val="00D0140A"/>
    <w:rsid w:val="00D03C89"/>
    <w:rsid w:val="00D04865"/>
    <w:rsid w:val="00D0556E"/>
    <w:rsid w:val="00D0765B"/>
    <w:rsid w:val="00D12CC1"/>
    <w:rsid w:val="00D14720"/>
    <w:rsid w:val="00D15422"/>
    <w:rsid w:val="00D2209E"/>
    <w:rsid w:val="00D226F3"/>
    <w:rsid w:val="00D27B90"/>
    <w:rsid w:val="00D32A84"/>
    <w:rsid w:val="00D33365"/>
    <w:rsid w:val="00D37E69"/>
    <w:rsid w:val="00D50FE9"/>
    <w:rsid w:val="00D525AD"/>
    <w:rsid w:val="00D54947"/>
    <w:rsid w:val="00D54E80"/>
    <w:rsid w:val="00D61C7F"/>
    <w:rsid w:val="00D80617"/>
    <w:rsid w:val="00D80CED"/>
    <w:rsid w:val="00D813DE"/>
    <w:rsid w:val="00D85693"/>
    <w:rsid w:val="00D85CCE"/>
    <w:rsid w:val="00D872E7"/>
    <w:rsid w:val="00D91BFF"/>
    <w:rsid w:val="00D942BA"/>
    <w:rsid w:val="00DA0D39"/>
    <w:rsid w:val="00DA39F4"/>
    <w:rsid w:val="00DA7915"/>
    <w:rsid w:val="00DB094A"/>
    <w:rsid w:val="00DB1B0B"/>
    <w:rsid w:val="00DB5890"/>
    <w:rsid w:val="00DC0F6E"/>
    <w:rsid w:val="00DC6F56"/>
    <w:rsid w:val="00DD0DFA"/>
    <w:rsid w:val="00DD50AE"/>
    <w:rsid w:val="00DE1FCA"/>
    <w:rsid w:val="00DE24F1"/>
    <w:rsid w:val="00DE6E77"/>
    <w:rsid w:val="00DF27A8"/>
    <w:rsid w:val="00DF6F1D"/>
    <w:rsid w:val="00DF6F66"/>
    <w:rsid w:val="00E02A51"/>
    <w:rsid w:val="00E0516C"/>
    <w:rsid w:val="00E13A04"/>
    <w:rsid w:val="00E13A8A"/>
    <w:rsid w:val="00E168DA"/>
    <w:rsid w:val="00E23087"/>
    <w:rsid w:val="00E30258"/>
    <w:rsid w:val="00E33D9B"/>
    <w:rsid w:val="00E35496"/>
    <w:rsid w:val="00E36B75"/>
    <w:rsid w:val="00E42361"/>
    <w:rsid w:val="00E45790"/>
    <w:rsid w:val="00E460F9"/>
    <w:rsid w:val="00E46C49"/>
    <w:rsid w:val="00E600B7"/>
    <w:rsid w:val="00E70EFD"/>
    <w:rsid w:val="00E72933"/>
    <w:rsid w:val="00E75528"/>
    <w:rsid w:val="00E80264"/>
    <w:rsid w:val="00E81229"/>
    <w:rsid w:val="00E83EB7"/>
    <w:rsid w:val="00E84F2C"/>
    <w:rsid w:val="00E85A92"/>
    <w:rsid w:val="00E85CC6"/>
    <w:rsid w:val="00E91101"/>
    <w:rsid w:val="00E954CB"/>
    <w:rsid w:val="00EA2646"/>
    <w:rsid w:val="00EA2AFA"/>
    <w:rsid w:val="00EA6086"/>
    <w:rsid w:val="00EA7258"/>
    <w:rsid w:val="00EB1D3C"/>
    <w:rsid w:val="00EB7499"/>
    <w:rsid w:val="00EC00FC"/>
    <w:rsid w:val="00EC0498"/>
    <w:rsid w:val="00EC05ED"/>
    <w:rsid w:val="00EC4751"/>
    <w:rsid w:val="00EC5638"/>
    <w:rsid w:val="00EC7A83"/>
    <w:rsid w:val="00ED303E"/>
    <w:rsid w:val="00ED3340"/>
    <w:rsid w:val="00ED5443"/>
    <w:rsid w:val="00EE0CDF"/>
    <w:rsid w:val="00EE1298"/>
    <w:rsid w:val="00EE1C22"/>
    <w:rsid w:val="00EE421C"/>
    <w:rsid w:val="00EF0226"/>
    <w:rsid w:val="00EF2179"/>
    <w:rsid w:val="00EF61EE"/>
    <w:rsid w:val="00F0273D"/>
    <w:rsid w:val="00F03586"/>
    <w:rsid w:val="00F06293"/>
    <w:rsid w:val="00F12882"/>
    <w:rsid w:val="00F12FCD"/>
    <w:rsid w:val="00F2133F"/>
    <w:rsid w:val="00F2607E"/>
    <w:rsid w:val="00F27A9E"/>
    <w:rsid w:val="00F37A52"/>
    <w:rsid w:val="00F56299"/>
    <w:rsid w:val="00F57F7C"/>
    <w:rsid w:val="00F6090D"/>
    <w:rsid w:val="00F617D4"/>
    <w:rsid w:val="00F63BD7"/>
    <w:rsid w:val="00F6671C"/>
    <w:rsid w:val="00F67EC1"/>
    <w:rsid w:val="00F723E4"/>
    <w:rsid w:val="00F72E7F"/>
    <w:rsid w:val="00F7570F"/>
    <w:rsid w:val="00F75F11"/>
    <w:rsid w:val="00F77493"/>
    <w:rsid w:val="00F82121"/>
    <w:rsid w:val="00F829AA"/>
    <w:rsid w:val="00F84288"/>
    <w:rsid w:val="00F8544C"/>
    <w:rsid w:val="00F90AD5"/>
    <w:rsid w:val="00F93F17"/>
    <w:rsid w:val="00F960F2"/>
    <w:rsid w:val="00F96903"/>
    <w:rsid w:val="00FA291B"/>
    <w:rsid w:val="00FA3BD1"/>
    <w:rsid w:val="00FB05DE"/>
    <w:rsid w:val="00FB1461"/>
    <w:rsid w:val="00FB4269"/>
    <w:rsid w:val="00FB6522"/>
    <w:rsid w:val="00FC3DA4"/>
    <w:rsid w:val="00FC5B56"/>
    <w:rsid w:val="00FC632E"/>
    <w:rsid w:val="00FC6FEF"/>
    <w:rsid w:val="00FD0D77"/>
    <w:rsid w:val="00FD6218"/>
    <w:rsid w:val="00FE069E"/>
    <w:rsid w:val="00FE1181"/>
    <w:rsid w:val="00FE1B79"/>
    <w:rsid w:val="00FE50E8"/>
    <w:rsid w:val="00FE57D8"/>
    <w:rsid w:val="00FE5E44"/>
    <w:rsid w:val="00FE6A85"/>
    <w:rsid w:val="00FE7EB5"/>
    <w:rsid w:val="00FF0C76"/>
    <w:rsid w:val="00FF17C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25A06"/>
  <w15:docId w15:val="{D9BE4A10-18FD-4C76-8AA1-320E6F0F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02"/>
    <w:pPr>
      <w:ind w:right="25"/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rsid w:val="00044C02"/>
    <w:pPr>
      <w:keepNext/>
      <w:ind w:left="260" w:hanging="260"/>
      <w:jc w:val="left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044C02"/>
    <w:pPr>
      <w:keepNext/>
      <w:ind w:left="720" w:hanging="11"/>
      <w:jc w:val="left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044C02"/>
    <w:pPr>
      <w:keepNext/>
      <w:ind w:left="270" w:hanging="270"/>
      <w:jc w:val="lef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044C02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44C02"/>
    <w:pPr>
      <w:keepNext/>
      <w:jc w:val="lef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044C02"/>
    <w:pPr>
      <w:keepNext/>
      <w:ind w:left="260" w:hanging="260"/>
      <w:jc w:val="left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044C02"/>
    <w:pPr>
      <w:keepNext/>
      <w:ind w:left="72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44C02"/>
    <w:pPr>
      <w:keepNext/>
      <w:jc w:val="left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044C02"/>
    <w:pPr>
      <w:keepNext/>
      <w:ind w:left="260"/>
      <w:jc w:val="left"/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02"/>
    <w:pPr>
      <w:tabs>
        <w:tab w:val="center" w:pos="4320"/>
        <w:tab w:val="right" w:pos="8640"/>
      </w:tabs>
    </w:pPr>
  </w:style>
  <w:style w:type="paragraph" w:customStyle="1" w:styleId="references">
    <w:name w:val="references"/>
    <w:basedOn w:val="Normal"/>
    <w:rsid w:val="00044C02"/>
    <w:pPr>
      <w:spacing w:line="480" w:lineRule="atLeast"/>
      <w:ind w:left="260" w:right="0" w:hanging="260"/>
      <w:jc w:val="left"/>
    </w:pPr>
    <w:rPr>
      <w:rFonts w:ascii="Times" w:hAnsi="Times"/>
    </w:rPr>
  </w:style>
  <w:style w:type="character" w:styleId="FootnoteReference">
    <w:name w:val="footnote reference"/>
    <w:basedOn w:val="DefaultParagraphFont"/>
    <w:semiHidden/>
    <w:rsid w:val="00044C02"/>
    <w:rPr>
      <w:vertAlign w:val="superscript"/>
    </w:rPr>
  </w:style>
  <w:style w:type="paragraph" w:styleId="Title">
    <w:name w:val="Title"/>
    <w:basedOn w:val="Normal"/>
    <w:qFormat/>
    <w:rsid w:val="00044C02"/>
    <w:pPr>
      <w:spacing w:line="480" w:lineRule="atLeast"/>
      <w:ind w:right="0"/>
      <w:jc w:val="center"/>
    </w:pPr>
    <w:rPr>
      <w:rFonts w:ascii="Times" w:hAnsi="Times"/>
      <w:sz w:val="24"/>
      <w:u w:val="single"/>
    </w:rPr>
  </w:style>
  <w:style w:type="paragraph" w:styleId="Footer">
    <w:name w:val="footer"/>
    <w:basedOn w:val="Normal"/>
    <w:link w:val="FooterChar"/>
    <w:uiPriority w:val="99"/>
    <w:rsid w:val="00044C0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4C02"/>
    <w:pPr>
      <w:ind w:left="260" w:hanging="260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44C02"/>
    <w:pPr>
      <w:jc w:val="left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62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 w:cs="Courier New"/>
    </w:rPr>
  </w:style>
  <w:style w:type="character" w:customStyle="1" w:styleId="name">
    <w:name w:val="name"/>
    <w:basedOn w:val="DefaultParagraphFont"/>
    <w:rsid w:val="00AD5050"/>
  </w:style>
  <w:style w:type="character" w:styleId="Hyperlink">
    <w:name w:val="Hyperlink"/>
    <w:basedOn w:val="DefaultParagraphFont"/>
    <w:uiPriority w:val="99"/>
    <w:unhideWhenUsed/>
    <w:rsid w:val="00AD5050"/>
    <w:rPr>
      <w:color w:val="0000FF"/>
      <w:u w:val="single"/>
    </w:rPr>
  </w:style>
  <w:style w:type="character" w:customStyle="1" w:styleId="affiliation">
    <w:name w:val="affiliation"/>
    <w:basedOn w:val="DefaultParagraphFont"/>
    <w:rsid w:val="00AD5050"/>
  </w:style>
  <w:style w:type="character" w:customStyle="1" w:styleId="apple-style-span">
    <w:name w:val="apple-style-span"/>
    <w:basedOn w:val="DefaultParagraphFont"/>
    <w:rsid w:val="00663D97"/>
  </w:style>
  <w:style w:type="character" w:customStyle="1" w:styleId="BodyTextChar">
    <w:name w:val="Body Text Char"/>
    <w:basedOn w:val="DefaultParagraphFont"/>
    <w:link w:val="BodyText"/>
    <w:rsid w:val="005C0A76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2A84"/>
    <w:pPr>
      <w:widowControl w:val="0"/>
      <w:autoSpaceDE w:val="0"/>
      <w:autoSpaceDN w:val="0"/>
      <w:spacing w:after="120" w:line="480" w:lineRule="auto"/>
      <w:ind w:right="0"/>
      <w:jc w:val="left"/>
    </w:pPr>
    <w:rPr>
      <w:rFonts w:ascii="Courier 12pt" w:hAnsi="Courier 12pt" w:cs="Courier 12pt"/>
    </w:rPr>
  </w:style>
  <w:style w:type="character" w:customStyle="1" w:styleId="BodyText2Char">
    <w:name w:val="Body Text 2 Char"/>
    <w:basedOn w:val="DefaultParagraphFont"/>
    <w:link w:val="BodyText2"/>
    <w:uiPriority w:val="99"/>
    <w:rsid w:val="00D32A84"/>
    <w:rPr>
      <w:rFonts w:ascii="Courier 12pt" w:hAnsi="Courier 12pt" w:cs="Courier 12pt"/>
    </w:rPr>
  </w:style>
  <w:style w:type="character" w:customStyle="1" w:styleId="FooterChar">
    <w:name w:val="Footer Char"/>
    <w:basedOn w:val="DefaultParagraphFont"/>
    <w:link w:val="Footer"/>
    <w:uiPriority w:val="99"/>
    <w:rsid w:val="005A58A3"/>
    <w:rPr>
      <w:rFonts w:ascii="Geneva" w:hAnsi="Geneva"/>
    </w:rPr>
  </w:style>
  <w:style w:type="paragraph" w:customStyle="1" w:styleId="Default">
    <w:name w:val="Default"/>
    <w:rsid w:val="00C16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E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279F"/>
    <w:pPr>
      <w:ind w:right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79F"/>
    <w:rPr>
      <w:rFonts w:ascii="Calibri" w:eastAsiaTheme="minorHAnsi" w:hAnsi="Calibri" w:cstheme="minorBidi"/>
      <w:sz w:val="22"/>
      <w:szCs w:val="21"/>
    </w:rPr>
  </w:style>
  <w:style w:type="character" w:customStyle="1" w:styleId="slug-metadata-note">
    <w:name w:val="slug-metadata-note"/>
    <w:basedOn w:val="DefaultParagraphFont"/>
    <w:rsid w:val="00C01D00"/>
  </w:style>
  <w:style w:type="character" w:customStyle="1" w:styleId="slug-ahead-of-print-date">
    <w:name w:val="slug-ahead-of-print-date"/>
    <w:basedOn w:val="DefaultParagraphFont"/>
    <w:rsid w:val="00C01D00"/>
  </w:style>
  <w:style w:type="character" w:customStyle="1" w:styleId="slug-doi">
    <w:name w:val="slug-doi"/>
    <w:basedOn w:val="DefaultParagraphFont"/>
    <w:rsid w:val="00C01D00"/>
  </w:style>
  <w:style w:type="paragraph" w:customStyle="1" w:styleId="pagecontents">
    <w:name w:val="pagecontents"/>
    <w:basedOn w:val="Normal"/>
    <w:rsid w:val="002D1C35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35"/>
    <w:rPr>
      <w:b/>
      <w:bCs/>
    </w:rPr>
  </w:style>
  <w:style w:type="paragraph" w:styleId="NormalWeb">
    <w:name w:val="Normal (Web)"/>
    <w:basedOn w:val="Normal"/>
    <w:uiPriority w:val="99"/>
    <w:unhideWhenUsed/>
    <w:rsid w:val="008F12DB"/>
    <w:pPr>
      <w:spacing w:before="100" w:beforeAutospacing="1" w:after="100" w:afterAutospacing="1"/>
      <w:ind w:right="0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.edu/~i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pus.com/alert/results/record.url?AID=53136&amp;ATP=search&amp;eid=2-s2.0-84907533124&amp;origin=SingleRecordEmailAl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2B2C-CED9-4495-B07D-BF8BB28B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 Marie Iverson</vt:lpstr>
    </vt:vector>
  </TitlesOfParts>
  <Company>UMC-Psychology</Company>
  <LinksUpToDate>false</LinksUpToDate>
  <CharactersWithSpaces>42477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Marie Iverson</dc:title>
  <dc:creator>Jana Iverson</dc:creator>
  <cp:lastModifiedBy>McLinden, Stacy Leigh</cp:lastModifiedBy>
  <cp:revision>2</cp:revision>
  <cp:lastPrinted>2009-12-12T20:30:00Z</cp:lastPrinted>
  <dcterms:created xsi:type="dcterms:W3CDTF">2016-10-24T19:31:00Z</dcterms:created>
  <dcterms:modified xsi:type="dcterms:W3CDTF">2016-10-24T19:31:00Z</dcterms:modified>
</cp:coreProperties>
</file>